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254080" w14:textId="77777777" w:rsidR="002A53DB" w:rsidRPr="002A53DB" w:rsidRDefault="002A53DB" w:rsidP="002A53DB">
      <w:pPr>
        <w:spacing w:after="0" w:line="240" w:lineRule="atLeast"/>
        <w:ind w:left="-284" w:firstLine="284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Содержание основной образовательной программы</w:t>
      </w:r>
    </w:p>
    <w:p w14:paraId="4D284C29" w14:textId="77777777" w:rsidR="002A53DB" w:rsidRPr="002A53DB" w:rsidRDefault="002A53DB" w:rsidP="002A53DB">
      <w:pPr>
        <w:widowControl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DFE9CAF" w14:textId="77777777" w:rsidR="002A53DB" w:rsidRPr="002A53DB" w:rsidRDefault="002A53DB" w:rsidP="002A53DB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b/>
          <w:sz w:val="28"/>
          <w:szCs w:val="28"/>
          <w:u w:val="single"/>
        </w:rPr>
        <w:t>1.Целевой раздел</w:t>
      </w:r>
      <w:r w:rsidR="00A1497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……………………………………………………...……………2</w:t>
      </w:r>
    </w:p>
    <w:p w14:paraId="4BCDAC9B" w14:textId="77777777" w:rsidR="002A53DB" w:rsidRPr="002A53DB" w:rsidRDefault="002A53DB" w:rsidP="002A53DB">
      <w:pPr>
        <w:widowControl w:val="0"/>
        <w:spacing w:after="0" w:line="10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1.1.Пояснительная з</w:t>
      </w:r>
      <w:r w:rsidR="00A14972">
        <w:rPr>
          <w:rFonts w:ascii="Times New Roman" w:eastAsia="Calibri" w:hAnsi="Times New Roman" w:cs="Times New Roman"/>
          <w:sz w:val="28"/>
          <w:szCs w:val="28"/>
        </w:rPr>
        <w:t>аписка…………………………………..………………….2-7</w:t>
      </w:r>
    </w:p>
    <w:p w14:paraId="2C6397A4" w14:textId="77777777" w:rsidR="002A53DB" w:rsidRPr="002A53DB" w:rsidRDefault="002A53DB" w:rsidP="002A53DB">
      <w:pPr>
        <w:widowControl w:val="0"/>
        <w:tabs>
          <w:tab w:val="right" w:pos="9780"/>
        </w:tabs>
        <w:spacing w:after="0" w:line="100" w:lineRule="atLeast"/>
        <w:ind w:right="-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- цели и задачи реализации Программы;</w:t>
      </w:r>
    </w:p>
    <w:p w14:paraId="03BD468C" w14:textId="77777777" w:rsidR="002A53DB" w:rsidRPr="002A53DB" w:rsidRDefault="002A53DB" w:rsidP="002A53DB">
      <w:pPr>
        <w:widowControl w:val="0"/>
        <w:tabs>
          <w:tab w:val="right" w:pos="9780"/>
        </w:tabs>
        <w:spacing w:after="0" w:line="100" w:lineRule="atLeast"/>
        <w:ind w:right="-425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-</w:t>
      </w:r>
      <w:r w:rsidRPr="002A53DB">
        <w:rPr>
          <w:rFonts w:ascii="Times New Roman" w:eastAsia="Calibri" w:hAnsi="Times New Roman" w:cs="Times New Roman"/>
          <w:bCs/>
          <w:iCs/>
          <w:sz w:val="28"/>
          <w:szCs w:val="28"/>
        </w:rPr>
        <w:t>задачи реализации части Программы, формируемой участниками                        образовательных отношений;</w:t>
      </w:r>
      <w:r w:rsidRPr="002A53DB">
        <w:rPr>
          <w:rFonts w:ascii="Times New Roman" w:eastAsia="Calibri" w:hAnsi="Times New Roman" w:cs="Times New Roman"/>
          <w:sz w:val="28"/>
          <w:szCs w:val="28"/>
        </w:rPr>
        <w:tab/>
      </w:r>
    </w:p>
    <w:p w14:paraId="0F4825C8" w14:textId="77777777" w:rsidR="002A53DB" w:rsidRPr="002A53DB" w:rsidRDefault="002A53DB" w:rsidP="002A53DB">
      <w:pPr>
        <w:widowControl w:val="0"/>
        <w:spacing w:after="0" w:line="100" w:lineRule="atLeast"/>
        <w:ind w:right="-42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- принципы и подходы к формированию Программы;</w:t>
      </w:r>
    </w:p>
    <w:p w14:paraId="5DDE109E" w14:textId="77777777" w:rsidR="002A53DB" w:rsidRPr="002A53DB" w:rsidRDefault="002A53DB" w:rsidP="002A53DB">
      <w:pPr>
        <w:widowControl w:val="0"/>
        <w:spacing w:after="0" w:line="10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- значимые  для  разработки  реализации  Программы  характеристики, в т.ч.</w:t>
      </w:r>
      <w:bookmarkStart w:id="0" w:name="_GoBack1"/>
      <w:bookmarkEnd w:id="0"/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  характеристики особенностей развития детей раннего и дошкольного возраста</w:t>
      </w:r>
    </w:p>
    <w:p w14:paraId="2B30689F" w14:textId="77777777" w:rsidR="002A53DB" w:rsidRPr="002A53DB" w:rsidRDefault="002A53DB" w:rsidP="002A53DB">
      <w:pPr>
        <w:widowControl w:val="0"/>
        <w:spacing w:after="0" w:line="100" w:lineRule="atLeast"/>
        <w:ind w:right="-42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1.2.Планируемые результаты освоения Программы…..……………………</w:t>
      </w:r>
      <w:r w:rsidR="00A14972">
        <w:rPr>
          <w:rFonts w:ascii="Times New Roman" w:eastAsia="Calibri" w:hAnsi="Times New Roman" w:cs="Times New Roman"/>
          <w:sz w:val="28"/>
          <w:szCs w:val="28"/>
        </w:rPr>
        <w:t>..</w:t>
      </w:r>
      <w:r w:rsidR="00A14972">
        <w:rPr>
          <w:rFonts w:ascii="Times New Roman" w:eastAsia="Calibri" w:hAnsi="Times New Roman" w:cs="Times New Roman"/>
          <w:color w:val="000000"/>
          <w:sz w:val="28"/>
          <w:szCs w:val="28"/>
        </w:rPr>
        <w:t>7-9</w:t>
      </w:r>
    </w:p>
    <w:p w14:paraId="7B2A72D3" w14:textId="77777777" w:rsidR="002A53DB" w:rsidRPr="002A53DB" w:rsidRDefault="002A53DB" w:rsidP="002A53DB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6840B67" w14:textId="77777777" w:rsidR="002A53DB" w:rsidRPr="002A53DB" w:rsidRDefault="002A53DB" w:rsidP="002A53DB">
      <w:pPr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b/>
          <w:sz w:val="28"/>
          <w:szCs w:val="28"/>
          <w:u w:val="single"/>
          <w:lang w:eastAsia="ru-RU"/>
        </w:rPr>
        <w:t xml:space="preserve"> 2.Содержательный раздел</w:t>
      </w: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…..............................................</w:t>
      </w:r>
      <w:r w:rsidR="00A14972">
        <w:rPr>
          <w:rFonts w:ascii="Times New Roman" w:eastAsia="Calibri" w:hAnsi="Times New Roman" w:cs="Times New Roman"/>
          <w:sz w:val="28"/>
          <w:szCs w:val="28"/>
          <w:lang w:eastAsia="ru-RU"/>
        </w:rPr>
        <w:t>..............................10</w:t>
      </w:r>
    </w:p>
    <w:p w14:paraId="32B646E9" w14:textId="77777777" w:rsidR="002A53DB" w:rsidRPr="002A53DB" w:rsidRDefault="002A53DB" w:rsidP="002A53DB">
      <w:pPr>
        <w:widowControl w:val="0"/>
        <w:spacing w:after="0" w:line="10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2.1.Содержание   образовательной деятельности по пяти  образовательным  </w:t>
      </w:r>
    </w:p>
    <w:p w14:paraId="15CB1FFB" w14:textId="77777777" w:rsidR="002A53DB" w:rsidRPr="002A53DB" w:rsidRDefault="002A53DB" w:rsidP="002A53DB">
      <w:pPr>
        <w:widowControl w:val="0"/>
        <w:spacing w:after="0" w:line="10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областям……………………………………………………………….. </w:t>
      </w:r>
      <w:r w:rsidR="00A14972">
        <w:rPr>
          <w:rFonts w:ascii="Times New Roman" w:eastAsia="Calibri" w:hAnsi="Times New Roman" w:cs="Times New Roman"/>
          <w:sz w:val="28"/>
          <w:szCs w:val="28"/>
        </w:rPr>
        <w:t>…..….10-12</w:t>
      </w:r>
    </w:p>
    <w:p w14:paraId="2C9690AA" w14:textId="77777777" w:rsidR="002A53DB" w:rsidRPr="002A53DB" w:rsidRDefault="00B33152" w:rsidP="002A53DB">
      <w:pPr>
        <w:widowControl w:val="0"/>
        <w:spacing w:after="0" w:line="10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2.2.Вариативные ф</w:t>
      </w:r>
      <w:r w:rsidR="002A53DB" w:rsidRPr="002A53DB">
        <w:rPr>
          <w:rFonts w:ascii="Times New Roman" w:eastAsia="Calibri" w:hAnsi="Times New Roman" w:cs="Times New Roman"/>
          <w:sz w:val="28"/>
          <w:szCs w:val="28"/>
        </w:rPr>
        <w:t>ормы, способы, методы и средства реализации Программы…..……</w:t>
      </w:r>
      <w:r w:rsidR="00A1497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…………………………………………………………..12-16</w:t>
      </w:r>
    </w:p>
    <w:p w14:paraId="2738913E" w14:textId="77777777" w:rsidR="002A53DB" w:rsidRPr="002A53DB" w:rsidRDefault="002A53DB" w:rsidP="002A53DB">
      <w:pPr>
        <w:widowControl w:val="0"/>
        <w:spacing w:after="0" w:line="10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- особенности  образовательной  деятельности разных видов и культурных практик;</w:t>
      </w:r>
    </w:p>
    <w:p w14:paraId="4028B5F0" w14:textId="77777777" w:rsidR="002A53DB" w:rsidRPr="002A53DB" w:rsidRDefault="002A53DB" w:rsidP="002A53DB">
      <w:pPr>
        <w:widowControl w:val="0"/>
        <w:spacing w:after="0" w:line="100" w:lineRule="atLeast"/>
        <w:ind w:right="-41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- способы поддержки детской инициативы</w:t>
      </w:r>
    </w:p>
    <w:p w14:paraId="74D89DCA" w14:textId="77777777" w:rsidR="002A53DB" w:rsidRPr="002A53DB" w:rsidRDefault="002A53DB" w:rsidP="002A53D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2.3.</w:t>
      </w: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педагогического коллектива с семьями  воспитанников</w:t>
      </w:r>
      <w:r w:rsidR="00EB34EE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…………………………………………………………………..</w:t>
      </w:r>
      <w:r w:rsidR="00A14972">
        <w:rPr>
          <w:rFonts w:ascii="Times New Roman" w:eastAsia="Calibri" w:hAnsi="Times New Roman" w:cs="Times New Roman"/>
          <w:sz w:val="28"/>
          <w:szCs w:val="28"/>
        </w:rPr>
        <w:t>16-18</w:t>
      </w:r>
    </w:p>
    <w:p w14:paraId="352A33E9" w14:textId="77777777" w:rsidR="002A53DB" w:rsidRPr="002A53DB" w:rsidRDefault="002A53DB" w:rsidP="002A53DB">
      <w:pPr>
        <w:widowControl w:val="0"/>
        <w:spacing w:after="0" w:line="100" w:lineRule="atLeas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b/>
          <w:sz w:val="28"/>
          <w:szCs w:val="28"/>
          <w:u w:val="single"/>
        </w:rPr>
        <w:t xml:space="preserve">3.Организационный раздел </w:t>
      </w:r>
      <w:r w:rsidR="00A14972">
        <w:rPr>
          <w:rFonts w:ascii="Times New Roman" w:eastAsia="Calibri" w:hAnsi="Times New Roman" w:cs="Times New Roman"/>
          <w:sz w:val="28"/>
          <w:szCs w:val="28"/>
        </w:rPr>
        <w:t>……………………………………………………..19</w:t>
      </w:r>
    </w:p>
    <w:p w14:paraId="2F165048" w14:textId="77777777" w:rsidR="002A53DB" w:rsidRPr="002A53DB" w:rsidRDefault="002A53DB" w:rsidP="002A53DB">
      <w:pPr>
        <w:widowControl w:val="0"/>
        <w:spacing w:after="0" w:line="100" w:lineRule="atLeast"/>
        <w:ind w:right="-555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3.1. Описание  материально – техни</w:t>
      </w:r>
      <w:r w:rsidR="00EB34EE">
        <w:rPr>
          <w:rFonts w:ascii="Times New Roman" w:eastAsia="Calibri" w:hAnsi="Times New Roman" w:cs="Times New Roman"/>
          <w:sz w:val="28"/>
          <w:szCs w:val="28"/>
        </w:rPr>
        <w:t>ческое обеспечение Программы……20-21</w:t>
      </w:r>
    </w:p>
    <w:p w14:paraId="06129D72" w14:textId="77777777" w:rsidR="002A53DB" w:rsidRPr="002A53DB" w:rsidRDefault="002A53DB" w:rsidP="002A53DB">
      <w:pPr>
        <w:widowControl w:val="0"/>
        <w:spacing w:after="0" w:line="10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3.2. Обеспеченность  методическими материалами средствами обучения и </w:t>
      </w:r>
    </w:p>
    <w:p w14:paraId="132ED63D" w14:textId="77777777" w:rsidR="002A53DB" w:rsidRPr="002A53DB" w:rsidRDefault="002A53DB" w:rsidP="002A53DB">
      <w:pPr>
        <w:widowControl w:val="0"/>
        <w:spacing w:after="0" w:line="10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воспитани</w:t>
      </w:r>
      <w:r w:rsidR="00A14972">
        <w:rPr>
          <w:rFonts w:ascii="Times New Roman" w:eastAsia="Calibri" w:hAnsi="Times New Roman" w:cs="Times New Roman"/>
          <w:sz w:val="28"/>
          <w:szCs w:val="28"/>
        </w:rPr>
        <w:t>я……………………………………………………………….….….20-21</w:t>
      </w:r>
    </w:p>
    <w:p w14:paraId="06DDA201" w14:textId="77777777" w:rsidR="002A53DB" w:rsidRPr="002A53DB" w:rsidRDefault="002A53DB" w:rsidP="002A53DB">
      <w:pPr>
        <w:widowControl w:val="0"/>
        <w:spacing w:after="0" w:line="100" w:lineRule="atLeast"/>
        <w:ind w:right="-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3.3. Режим дня и расп</w:t>
      </w:r>
      <w:r w:rsidR="00A14972">
        <w:rPr>
          <w:rFonts w:ascii="Times New Roman" w:eastAsia="Calibri" w:hAnsi="Times New Roman" w:cs="Times New Roman"/>
          <w:sz w:val="28"/>
          <w:szCs w:val="28"/>
        </w:rPr>
        <w:t>орядок……………………………………………...….21- 22</w:t>
      </w:r>
    </w:p>
    <w:p w14:paraId="7F9CAA8B" w14:textId="77777777" w:rsidR="002A53DB" w:rsidRPr="002A53DB" w:rsidRDefault="002A53DB" w:rsidP="002A53DB">
      <w:pPr>
        <w:spacing w:after="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3.4.Модель воспитательно - образовательного процесса. </w:t>
      </w:r>
      <w:r w:rsidR="00A1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……………………22</w:t>
      </w:r>
    </w:p>
    <w:p w14:paraId="3847A0D1" w14:textId="77777777" w:rsidR="002A53DB" w:rsidRPr="002A53DB" w:rsidRDefault="002A53DB" w:rsidP="002A53D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Особенности традиционных событий, праздников м</w:t>
      </w:r>
      <w:r w:rsidR="00A149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ероприятий.................22-23</w:t>
      </w:r>
    </w:p>
    <w:p w14:paraId="2EF13164" w14:textId="77777777" w:rsidR="002A53DB" w:rsidRPr="002A53DB" w:rsidRDefault="002A53DB" w:rsidP="002A53D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3.5. Особенности организации развивающей предметно-пространственной</w:t>
      </w:r>
    </w:p>
    <w:p w14:paraId="76009D65" w14:textId="77777777" w:rsidR="002A53DB" w:rsidRPr="002A53DB" w:rsidRDefault="002A53DB" w:rsidP="002A53D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</w:t>
      </w:r>
      <w:r w:rsidR="00A14972">
        <w:rPr>
          <w:rFonts w:ascii="Times New Roman" w:eastAsia="Times New Roman" w:hAnsi="Times New Roman" w:cs="Times New Roman"/>
          <w:sz w:val="28"/>
          <w:szCs w:val="28"/>
          <w:lang w:eastAsia="ru-RU"/>
        </w:rPr>
        <w:t>ы……………………………………………………………………………23-25</w:t>
      </w:r>
    </w:p>
    <w:p w14:paraId="10A32441" w14:textId="77777777" w:rsidR="002A53DB" w:rsidRPr="00A14972" w:rsidRDefault="002A53DB" w:rsidP="002A53DB">
      <w:pPr>
        <w:widowControl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14:paraId="5DB28F21" w14:textId="77777777" w:rsidR="002A53DB" w:rsidRPr="00A14972" w:rsidRDefault="00A14972" w:rsidP="002A53DB">
      <w:pPr>
        <w:widowControl w:val="0"/>
        <w:spacing w:after="0" w:line="100" w:lineRule="atLeast"/>
        <w:ind w:right="850"/>
        <w:rPr>
          <w:rFonts w:ascii="Times New Roman" w:eastAsia="Calibri" w:hAnsi="Times New Roman" w:cs="Times New Roman"/>
          <w:sz w:val="28"/>
          <w:szCs w:val="28"/>
        </w:rPr>
      </w:pPr>
      <w:r w:rsidRPr="00A1497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4.</w:t>
      </w:r>
      <w:r w:rsidR="002A53DB" w:rsidRPr="00A14972">
        <w:rPr>
          <w:rFonts w:ascii="Times New Roman" w:eastAsia="Calibri" w:hAnsi="Times New Roman" w:cs="Times New Roman"/>
          <w:b/>
          <w:bCs/>
          <w:sz w:val="28"/>
          <w:szCs w:val="28"/>
          <w:u w:val="single"/>
        </w:rPr>
        <w:t>Дополнительный раздел</w:t>
      </w:r>
      <w:r w:rsidR="002A53DB" w:rsidRPr="00A14972">
        <w:rPr>
          <w:rFonts w:ascii="Times New Roman" w:eastAsia="Calibri" w:hAnsi="Times New Roman" w:cs="Times New Roman"/>
          <w:b/>
          <w:sz w:val="28"/>
          <w:szCs w:val="28"/>
          <w:u w:val="single"/>
        </w:rPr>
        <w:t>: краткая презентация Программы</w:t>
      </w:r>
      <w:r>
        <w:rPr>
          <w:rFonts w:ascii="Times New Roman" w:eastAsia="Calibri" w:hAnsi="Times New Roman" w:cs="Times New Roman"/>
          <w:sz w:val="28"/>
          <w:szCs w:val="28"/>
        </w:rPr>
        <w:t>....25-26</w:t>
      </w:r>
    </w:p>
    <w:p w14:paraId="2629C3B3" w14:textId="77777777" w:rsidR="002A53DB" w:rsidRPr="002A53DB" w:rsidRDefault="002A53DB" w:rsidP="002A53DB">
      <w:pPr>
        <w:widowControl w:val="0"/>
        <w:spacing w:after="0" w:line="100" w:lineRule="atLeast"/>
        <w:ind w:right="850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</w:p>
    <w:p w14:paraId="2B457448" w14:textId="77777777" w:rsidR="002A53DB" w:rsidRPr="002A53DB" w:rsidRDefault="002A53DB" w:rsidP="002A53DB">
      <w:pPr>
        <w:widowControl w:val="0"/>
        <w:spacing w:after="0" w:line="100" w:lineRule="atLeast"/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Приложение № 1</w:t>
      </w:r>
    </w:p>
    <w:p w14:paraId="228AC839" w14:textId="77777777" w:rsidR="002A53DB" w:rsidRPr="002A53DB" w:rsidRDefault="005F657D" w:rsidP="002A53DB">
      <w:pPr>
        <w:widowControl w:val="0"/>
        <w:spacing w:after="0" w:line="100" w:lineRule="atLeast"/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2</w:t>
      </w:r>
    </w:p>
    <w:p w14:paraId="412FF2EC" w14:textId="77777777" w:rsidR="002A53DB" w:rsidRPr="002A53DB" w:rsidRDefault="002A53DB" w:rsidP="002A53DB">
      <w:pPr>
        <w:widowControl w:val="0"/>
        <w:spacing w:after="0" w:line="100" w:lineRule="atLeast"/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Приложение № 3</w:t>
      </w:r>
    </w:p>
    <w:p w14:paraId="678714C2" w14:textId="77777777" w:rsidR="002A53DB" w:rsidRPr="002A53DB" w:rsidRDefault="002A53DB" w:rsidP="002A53DB">
      <w:pPr>
        <w:widowControl w:val="0"/>
        <w:spacing w:after="0" w:line="100" w:lineRule="atLeast"/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Приложение № 4</w:t>
      </w:r>
    </w:p>
    <w:p w14:paraId="44344C30" w14:textId="77777777" w:rsidR="002A53DB" w:rsidRPr="002A53DB" w:rsidRDefault="005F657D" w:rsidP="002A53DB">
      <w:pPr>
        <w:widowControl w:val="0"/>
        <w:spacing w:after="0" w:line="100" w:lineRule="atLeast"/>
        <w:ind w:right="85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Приложение № 5</w:t>
      </w:r>
    </w:p>
    <w:p w14:paraId="60D0C02F" w14:textId="4369AA88" w:rsidR="00607F83" w:rsidRDefault="00607F83" w:rsidP="002A53D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7C00CFB" w14:textId="77777777" w:rsidR="00607F83" w:rsidRPr="00C30C84" w:rsidRDefault="00607F83" w:rsidP="002A53D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CF6530" w14:textId="1F5619DA" w:rsidR="00B33152" w:rsidRDefault="00B33152" w:rsidP="000402C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452A7745" w14:textId="092E58F4" w:rsidR="000235A6" w:rsidRDefault="000235A6" w:rsidP="000402C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521735AC" w14:textId="77777777" w:rsidR="000235A6" w:rsidRPr="00B33152" w:rsidRDefault="000235A6" w:rsidP="000402C1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C69C99D" w14:textId="77777777" w:rsidR="002A53DB" w:rsidRPr="002A53DB" w:rsidRDefault="002A53DB" w:rsidP="002A53DB">
      <w:pPr>
        <w:widowControl w:val="0"/>
        <w:tabs>
          <w:tab w:val="left" w:pos="496"/>
        </w:tabs>
        <w:spacing w:before="209"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lastRenderedPageBreak/>
        <w:t xml:space="preserve"> 1.</w:t>
      </w:r>
      <w:r w:rsidRPr="002A53DB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>Целевой раздел</w:t>
      </w:r>
    </w:p>
    <w:p w14:paraId="41686A85" w14:textId="77777777" w:rsidR="002A53DB" w:rsidRPr="002A53DB" w:rsidRDefault="002A53DB" w:rsidP="002A53DB">
      <w:pPr>
        <w:widowControl w:val="0"/>
        <w:spacing w:before="5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DCB4C07" w14:textId="18172B0A" w:rsidR="002A53DB" w:rsidRPr="002A53DB" w:rsidRDefault="002A53DB" w:rsidP="002A53DB">
      <w:pPr>
        <w:widowControl w:val="0"/>
        <w:numPr>
          <w:ilvl w:val="1"/>
          <w:numId w:val="1"/>
        </w:numPr>
        <w:tabs>
          <w:tab w:val="left" w:pos="1662"/>
        </w:tabs>
        <w:spacing w:after="0" w:line="240" w:lineRule="auto"/>
        <w:ind w:firstLine="709"/>
        <w:rPr>
          <w:rFonts w:ascii="Times New Roman" w:eastAsia="Calibri" w:hAnsi="Times New Roman" w:cs="Times New Roman"/>
          <w:b/>
          <w:spacing w:val="-1"/>
          <w:sz w:val="28"/>
          <w:szCs w:val="28"/>
        </w:rPr>
      </w:pPr>
      <w:r w:rsidRPr="002A53DB">
        <w:rPr>
          <w:rFonts w:ascii="Times New Roman" w:eastAsia="Calibri" w:hAnsi="Times New Roman" w:cs="Times New Roman"/>
          <w:b/>
          <w:spacing w:val="-1"/>
          <w:sz w:val="28"/>
          <w:szCs w:val="28"/>
        </w:rPr>
        <w:t>Пояснительная</w:t>
      </w:r>
      <w:r w:rsidR="005E0412">
        <w:rPr>
          <w:rFonts w:ascii="Times New Roman" w:eastAsia="Calibri" w:hAnsi="Times New Roman" w:cs="Times New Roman"/>
          <w:b/>
          <w:spacing w:val="-1"/>
          <w:sz w:val="28"/>
          <w:szCs w:val="28"/>
        </w:rPr>
        <w:t xml:space="preserve">  </w:t>
      </w:r>
      <w:r w:rsidRPr="002A53DB">
        <w:rPr>
          <w:rFonts w:ascii="Times New Roman" w:eastAsia="Calibri" w:hAnsi="Times New Roman" w:cs="Times New Roman"/>
          <w:b/>
          <w:spacing w:val="-1"/>
          <w:sz w:val="28"/>
          <w:szCs w:val="28"/>
        </w:rPr>
        <w:t>записка</w:t>
      </w:r>
    </w:p>
    <w:p w14:paraId="5B308EF8" w14:textId="5B6016C5" w:rsidR="002A53DB" w:rsidRPr="002A53DB" w:rsidRDefault="002A53DB" w:rsidP="002A53DB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Основная общеобразовательная программа - образовательная программа    дошкольного образования (далее Программа) муниципального бюджетного дошкольного образовательного учреждения детского сада  № 24 «Росинка» с. Новое Село муниципального образования Брюховецкий район (далее МБДОУ ДС №24 «Росинка») разработана </w:t>
      </w:r>
      <w:r w:rsidRPr="002A53DB">
        <w:rPr>
          <w:rFonts w:ascii="Times New Roman" w:eastAsia="Times New Roman" w:hAnsi="Times New Roman" w:cs="Times New Roman"/>
          <w:sz w:val="27"/>
          <w:szCs w:val="27"/>
        </w:rPr>
        <w:t xml:space="preserve">творческой группой педагогов </w:t>
      </w: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ДС №24 «Росинка»</w:t>
      </w:r>
      <w:r w:rsidR="0071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42F9">
        <w:rPr>
          <w:rFonts w:ascii="Times New Roman" w:eastAsia="Times New Roman" w:hAnsi="Times New Roman" w:cs="Times New Roman"/>
          <w:sz w:val="27"/>
          <w:szCs w:val="27"/>
        </w:rPr>
        <w:t xml:space="preserve">в составе: </w:t>
      </w:r>
      <w:r w:rsidR="001A4CC1">
        <w:rPr>
          <w:rFonts w:ascii="Times New Roman" w:eastAsia="Times New Roman" w:hAnsi="Times New Roman" w:cs="Times New Roman"/>
          <w:sz w:val="27"/>
          <w:szCs w:val="27"/>
        </w:rPr>
        <w:t>з</w:t>
      </w:r>
      <w:r w:rsidR="00525111">
        <w:rPr>
          <w:rFonts w:ascii="Times New Roman" w:eastAsia="Times New Roman" w:hAnsi="Times New Roman" w:cs="Times New Roman"/>
          <w:sz w:val="27"/>
          <w:szCs w:val="27"/>
        </w:rPr>
        <w:t>аведующе</w:t>
      </w:r>
      <w:r w:rsidR="001A4CC1">
        <w:rPr>
          <w:rFonts w:ascii="Times New Roman" w:eastAsia="Times New Roman" w:hAnsi="Times New Roman" w:cs="Times New Roman"/>
          <w:sz w:val="27"/>
          <w:szCs w:val="27"/>
        </w:rPr>
        <w:t>й</w:t>
      </w:r>
      <w:r w:rsidR="0052511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A4CC1">
        <w:rPr>
          <w:rFonts w:ascii="Times New Roman" w:eastAsia="Times New Roman" w:hAnsi="Times New Roman" w:cs="Times New Roman"/>
          <w:sz w:val="27"/>
          <w:szCs w:val="27"/>
        </w:rPr>
        <w:t>Г.Е.Назаренко</w:t>
      </w:r>
      <w:r w:rsidR="00714A2C">
        <w:rPr>
          <w:rFonts w:ascii="Times New Roman" w:eastAsia="Times New Roman" w:hAnsi="Times New Roman" w:cs="Times New Roman"/>
          <w:sz w:val="27"/>
          <w:szCs w:val="27"/>
        </w:rPr>
        <w:t>,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117BD">
        <w:rPr>
          <w:rFonts w:ascii="Times New Roman" w:eastAsia="Times New Roman" w:hAnsi="Times New Roman" w:cs="Times New Roman"/>
          <w:sz w:val="28"/>
          <w:szCs w:val="28"/>
        </w:rPr>
        <w:t xml:space="preserve">воспитатель С.В. Запорощенко, </w:t>
      </w:r>
      <w:r w:rsidR="00525111">
        <w:rPr>
          <w:rFonts w:ascii="Times New Roman" w:eastAsia="Times New Roman" w:hAnsi="Times New Roman" w:cs="Times New Roman"/>
          <w:sz w:val="28"/>
          <w:szCs w:val="28"/>
        </w:rPr>
        <w:t>воспитатель Купро Н.Н.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>,</w:t>
      </w:r>
      <w:r w:rsidR="001A4CC1">
        <w:rPr>
          <w:rFonts w:ascii="Times New Roman" w:eastAsia="Times New Roman" w:hAnsi="Times New Roman" w:cs="Times New Roman"/>
          <w:sz w:val="28"/>
          <w:szCs w:val="28"/>
        </w:rPr>
        <w:t xml:space="preserve"> воспитатель Глебова Е.А.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 представитель родительской общественности.</w:t>
      </w:r>
    </w:p>
    <w:p w14:paraId="70E9A58B" w14:textId="77777777" w:rsidR="002A53DB" w:rsidRPr="002A53DB" w:rsidRDefault="002A53DB" w:rsidP="002A53DB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Программа определяет содержание и организацию образовательной деятельности в </w:t>
      </w: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МБДОУ ДС №24 «Росинка»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, обеспечивает развитие личности детей дошкольного возраста в различных видах общения и деятельности с учетом их возрастных, индивидуальных, психологических и физиологических особенностей. </w:t>
      </w:r>
    </w:p>
    <w:p w14:paraId="4E80C373" w14:textId="77777777" w:rsidR="002A53DB" w:rsidRPr="002A53DB" w:rsidRDefault="002A53DB" w:rsidP="002A53DB">
      <w:pPr>
        <w:spacing w:after="0" w:line="322" w:lineRule="exact"/>
        <w:ind w:left="20" w:right="20" w:firstLine="70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>Программа направлена на:</w:t>
      </w:r>
    </w:p>
    <w:p w14:paraId="3CD6F9A8" w14:textId="77777777" w:rsidR="002A53DB" w:rsidRPr="002A53DB" w:rsidRDefault="002A53DB" w:rsidP="002A53DB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>-создание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14:paraId="1E346492" w14:textId="77777777" w:rsidR="002A53DB" w:rsidRPr="002A53DB" w:rsidRDefault="002A53DB" w:rsidP="002A53DB">
      <w:pPr>
        <w:spacing w:after="0" w:line="322" w:lineRule="exact"/>
        <w:ind w:left="20" w:right="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>-на создание развивающей образовательной среды, которая представляет собой систему условий социализации и индивидуализации детей.</w:t>
      </w:r>
    </w:p>
    <w:p w14:paraId="5B02F3E7" w14:textId="18376E9E" w:rsidR="002A53DB" w:rsidRPr="002A53DB" w:rsidRDefault="002A53DB" w:rsidP="002A53DB">
      <w:pPr>
        <w:spacing w:after="0" w:line="240" w:lineRule="auto"/>
        <w:ind w:right="1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В соответствии с требованиями ФГОС ДО</w:t>
      </w:r>
      <w:r w:rsidR="005E04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74F7A">
        <w:rPr>
          <w:rFonts w:ascii="Times New Roman" w:eastAsia="Calibri" w:hAnsi="Times New Roman" w:cs="Times New Roman"/>
          <w:sz w:val="28"/>
          <w:szCs w:val="28"/>
        </w:rPr>
        <w:t>п</w:t>
      </w: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рограмма состоит из обязательной части (не менее 60 %) и части, формируемой участниками образовательных отношений (не более 40%). </w:t>
      </w:r>
    </w:p>
    <w:p w14:paraId="1B53CDF8" w14:textId="71D2125B" w:rsidR="002A53DB" w:rsidRPr="002A53DB" w:rsidRDefault="002A53DB" w:rsidP="002A53DB">
      <w:pPr>
        <w:spacing w:after="0" w:line="240" w:lineRule="auto"/>
        <w:ind w:right="1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дошкольного образования (далее ФГОС ДО), с учётом примерной основной образовательной программой дошкольного образования</w:t>
      </w:r>
      <w:r w:rsidR="004D4954">
        <w:rPr>
          <w:rFonts w:ascii="Times New Roman" w:eastAsia="Calibri" w:hAnsi="Times New Roman" w:cs="Times New Roman"/>
          <w:sz w:val="28"/>
          <w:szCs w:val="28"/>
        </w:rPr>
        <w:t>,</w:t>
      </w:r>
      <w:r w:rsidR="004A2D0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рабочей программой воспитания МБДОУ ДС №24 «Росинка» </w:t>
      </w:r>
      <w:r w:rsidRPr="002A53DB">
        <w:rPr>
          <w:rFonts w:ascii="Times New Roman" w:eastAsia="Calibri" w:hAnsi="Times New Roman" w:cs="Times New Roman"/>
          <w:sz w:val="28"/>
          <w:szCs w:val="28"/>
        </w:rPr>
        <w:t>особенностей образовательной организации, региона, образовательных потребностей и запр</w:t>
      </w:r>
      <w:r w:rsidR="002C15E8">
        <w:rPr>
          <w:rFonts w:ascii="Times New Roman" w:eastAsia="Calibri" w:hAnsi="Times New Roman" w:cs="Times New Roman"/>
          <w:sz w:val="28"/>
          <w:szCs w:val="28"/>
        </w:rPr>
        <w:t xml:space="preserve">осов родителей и воспитанников, </w:t>
      </w:r>
      <w:r w:rsidR="002C15E8" w:rsidRPr="002C15E8">
        <w:rPr>
          <w:rFonts w:ascii="Times New Roman" w:eastAsia="Calibri" w:hAnsi="Times New Roman" w:cs="Times New Roman"/>
          <w:sz w:val="28"/>
          <w:szCs w:val="28"/>
        </w:rPr>
        <w:t xml:space="preserve">одобрена педагогическим советом МБДОУ ДС № 24 «Росинка» </w:t>
      </w:r>
      <w:r w:rsidR="006519F0" w:rsidRPr="005251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протокол</w:t>
      </w:r>
      <w:r w:rsidR="005F657D" w:rsidRPr="005251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 от </w:t>
      </w:r>
      <w:r w:rsidR="001A4C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26</w:t>
      </w:r>
      <w:r w:rsidR="005F657D">
        <w:rPr>
          <w:rFonts w:ascii="Times New Roman" w:eastAsia="Calibri" w:hAnsi="Times New Roman" w:cs="Times New Roman"/>
          <w:sz w:val="28"/>
          <w:szCs w:val="28"/>
        </w:rPr>
        <w:t xml:space="preserve"> августа </w:t>
      </w:r>
      <w:r w:rsidR="00525111" w:rsidRPr="005251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202</w:t>
      </w:r>
      <w:r w:rsidR="001A4C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5F657D" w:rsidRPr="005251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года</w:t>
      </w:r>
      <w:r w:rsidR="001A4C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5F657D" w:rsidRPr="005251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</w:t>
      </w:r>
      <w:r w:rsidR="0085005A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1A4CC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</w:t>
      </w:r>
      <w:r w:rsidR="005F657D" w:rsidRPr="00525111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</w:t>
      </w:r>
      <w:r w:rsidR="002C15E8">
        <w:rPr>
          <w:rFonts w:ascii="Times New Roman" w:eastAsia="Calibri" w:hAnsi="Times New Roman" w:cs="Times New Roman"/>
          <w:sz w:val="28"/>
          <w:szCs w:val="28"/>
        </w:rPr>
        <w:t xml:space="preserve"> А также с учётом следующих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A53DB" w:rsidRPr="002A53DB" w14:paraId="3B411E8D" w14:textId="77777777" w:rsidTr="00E842F9">
        <w:tc>
          <w:tcPr>
            <w:tcW w:w="4857" w:type="dxa"/>
          </w:tcPr>
          <w:p w14:paraId="79116FE4" w14:textId="77777777" w:rsidR="002A53DB" w:rsidRPr="002A53DB" w:rsidRDefault="002A53DB" w:rsidP="002A53DB">
            <w:pPr>
              <w:spacing w:after="0" w:line="240" w:lineRule="auto"/>
              <w:ind w:right="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3DB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4857" w:type="dxa"/>
          </w:tcPr>
          <w:p w14:paraId="2CFE8500" w14:textId="77777777" w:rsidR="002A53DB" w:rsidRPr="001A4CC1" w:rsidRDefault="002A53DB" w:rsidP="002A53DB">
            <w:pPr>
              <w:spacing w:after="0" w:line="240" w:lineRule="auto"/>
              <w:ind w:right="15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A4CC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2A53DB" w:rsidRPr="002A53DB" w14:paraId="681AD0B5" w14:textId="77777777" w:rsidTr="00E842F9">
        <w:tc>
          <w:tcPr>
            <w:tcW w:w="4857" w:type="dxa"/>
          </w:tcPr>
          <w:p w14:paraId="4C3DE0FD" w14:textId="219B5C7F" w:rsidR="002A53DB" w:rsidRPr="002A53DB" w:rsidRDefault="002A53DB" w:rsidP="002A53DB">
            <w:pPr>
              <w:spacing w:after="0" w:line="240" w:lineRule="auto"/>
              <w:ind w:right="15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3D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Основная образовательная программа дошкольного образования «От рождения до школы» под ред. Н.Е. Вераксы, Т.С. Комаровой, М.А. Васильевой. </w:t>
            </w:r>
          </w:p>
        </w:tc>
        <w:tc>
          <w:tcPr>
            <w:tcW w:w="4857" w:type="dxa"/>
          </w:tcPr>
          <w:p w14:paraId="7CED149C" w14:textId="77777777" w:rsidR="002A53DB" w:rsidRPr="001A4CC1" w:rsidRDefault="002A53DB" w:rsidP="002A53DB">
            <w:pPr>
              <w:spacing w:after="0" w:line="240" w:lineRule="auto"/>
              <w:ind w:right="15"/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</w:pPr>
            <w:r w:rsidRPr="001A4CC1">
              <w:rPr>
                <w:rFonts w:ascii="Times New Roman" w:eastAsia="Calibri" w:hAnsi="Times New Roman" w:cs="Times New Roman"/>
                <w:iCs/>
                <w:sz w:val="28"/>
                <w:szCs w:val="28"/>
              </w:rPr>
              <w:t>Программа художественного воспитания, обучения и развития детей 2-7 лет «Цветные ладошки» Лыкова И.А.*</w:t>
            </w:r>
          </w:p>
          <w:p w14:paraId="2E3CA88C" w14:textId="77777777" w:rsidR="00E74F7A" w:rsidRPr="001A4CC1" w:rsidRDefault="00E74F7A" w:rsidP="002A53DB">
            <w:pPr>
              <w:spacing w:after="0" w:line="240" w:lineRule="auto"/>
              <w:ind w:right="15"/>
              <w:jc w:val="both"/>
              <w:rPr>
                <w:rFonts w:ascii="Times New Roman" w:eastAsia="Calibri" w:hAnsi="Times New Roman" w:cs="Times New Roman"/>
                <w:iCs/>
                <w:color w:val="FF0000"/>
                <w:sz w:val="28"/>
                <w:szCs w:val="28"/>
              </w:rPr>
            </w:pPr>
          </w:p>
        </w:tc>
      </w:tr>
    </w:tbl>
    <w:p w14:paraId="67C5A564" w14:textId="77777777" w:rsidR="002A53DB" w:rsidRPr="002A53DB" w:rsidRDefault="002A53DB" w:rsidP="002A53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* - программа дополняет раздел «Художественно – эстетическое развитие».</w:t>
      </w:r>
    </w:p>
    <w:p w14:paraId="2466CDEA" w14:textId="77777777" w:rsidR="002A53DB" w:rsidRPr="002A53DB" w:rsidRDefault="002A53DB" w:rsidP="002A53D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16F642A8" w14:textId="77777777" w:rsidR="002A53DB" w:rsidRPr="002A53DB" w:rsidRDefault="002A53DB" w:rsidP="002A53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</w:rPr>
        <w:t>Цели и задачи реализации Программы</w:t>
      </w:r>
    </w:p>
    <w:p w14:paraId="0067E6CD" w14:textId="77777777" w:rsidR="002A53DB" w:rsidRPr="002A53DB" w:rsidRDefault="002A53DB" w:rsidP="002A53DB">
      <w:pPr>
        <w:widowControl w:val="0"/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</w:rPr>
        <w:t>Цель Программы: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 создание социальных ситуаций развития ребенка и 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развивающей предметно-пространственной среды, обеспечивающих позитивную социализацию, мотивацию и поддержку индивидуальности детей через общение, игру, познавательно-исследовательскую деятельность и другие формы активности, способствует реализации права детей дошкольного возраста на свободный выбор мнений и убеждений, обеспечивает развитие способностей каждого ребенка, формирование и развитие личности ребенка в соответствии с принятыми в семье и обществе духовно-нравственными и социокультурными ценностями в целях интеллектуального, духовно-нравственного, творческого и физического развития ребенка, удовлетворения его образовательных потребностей и интересов.  </w:t>
      </w:r>
    </w:p>
    <w:p w14:paraId="2D0DE9B1" w14:textId="77777777" w:rsidR="002A53DB" w:rsidRPr="002A53DB" w:rsidRDefault="002A53DB" w:rsidP="002A53DB">
      <w:pPr>
        <w:widowControl w:val="0"/>
        <w:spacing w:after="0" w:line="240" w:lineRule="auto"/>
        <w:ind w:right="140" w:firstLine="533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</w:rPr>
        <w:t xml:space="preserve">Цели Программы достигаются через решение следующих задач: </w:t>
      </w:r>
    </w:p>
    <w:p w14:paraId="09CAED05" w14:textId="77777777" w:rsidR="002A53DB" w:rsidRPr="002A53DB" w:rsidRDefault="002A53DB" w:rsidP="002A53DB">
      <w:pPr>
        <w:widowControl w:val="0"/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>– охрана и укрепление физического и психического здоровья детей, в том числе их эмоционального благополучия;</w:t>
      </w:r>
    </w:p>
    <w:p w14:paraId="48F37FC7" w14:textId="77777777" w:rsidR="002A53DB" w:rsidRPr="002A53DB" w:rsidRDefault="002A53DB" w:rsidP="002A53DB">
      <w:pPr>
        <w:widowControl w:val="0"/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 – обеспечение равных возможностей для полноценного развития каждого ребенка в период дошкольного детства независимо от места проживания, пола, нации, языка, социального статуса; </w:t>
      </w:r>
    </w:p>
    <w:p w14:paraId="4079E084" w14:textId="77777777" w:rsidR="002A53DB" w:rsidRPr="002A53DB" w:rsidRDefault="002A53DB" w:rsidP="002A53DB">
      <w:pPr>
        <w:widowControl w:val="0"/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– создание благоприятных условий развития детей в соответствии с их возрастными и индивидуальными особенностями, развитие способностей и творческого потенциала каждого ребенка как субъекта отношений с другими детьми, взрослыми и миром; </w:t>
      </w:r>
    </w:p>
    <w:p w14:paraId="1EA6FF06" w14:textId="77777777" w:rsidR="002A53DB" w:rsidRPr="002A53DB" w:rsidRDefault="002A53DB" w:rsidP="002A53DB">
      <w:pPr>
        <w:widowControl w:val="0"/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>– объединение обучения и воспитания в целостный образовательный процесс на основе духовно-нравственных и социокультурных ценностей;</w:t>
      </w:r>
    </w:p>
    <w:p w14:paraId="07923F35" w14:textId="77777777" w:rsidR="002A53DB" w:rsidRPr="002A53DB" w:rsidRDefault="002A53DB" w:rsidP="002A53DB">
      <w:pPr>
        <w:widowControl w:val="0"/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– формирование общей культуры личности детей, развитие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формирование предпосылок учебной деятельности; </w:t>
      </w:r>
    </w:p>
    <w:p w14:paraId="108F864F" w14:textId="77777777" w:rsidR="002A53DB" w:rsidRPr="002A53DB" w:rsidRDefault="002A53DB" w:rsidP="002A53DB">
      <w:pPr>
        <w:widowControl w:val="0"/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– формирование социокультурной среды, соответствующей возрастным и индивидуальным особенностям детей; </w:t>
      </w:r>
    </w:p>
    <w:p w14:paraId="6D20450F" w14:textId="77777777" w:rsidR="002A53DB" w:rsidRPr="002A53DB" w:rsidRDefault="002A53DB" w:rsidP="002A53DB">
      <w:pPr>
        <w:widowControl w:val="0"/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– обеспечение преемственности целей, задач и содержания дошкольного общего и начального общего образования. </w:t>
      </w:r>
    </w:p>
    <w:p w14:paraId="0A0651C7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>Задачи реализации части Программы, формируемой участниками образовательных отношений:</w:t>
      </w:r>
    </w:p>
    <w:p w14:paraId="2F7C068D" w14:textId="77777777" w:rsidR="002A53DB" w:rsidRPr="002A53DB" w:rsidRDefault="002A53DB" w:rsidP="002A53D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формирование чувства патриотизма, уважения к традициям кубанского народа.</w:t>
      </w:r>
    </w:p>
    <w:p w14:paraId="44141F19" w14:textId="77777777" w:rsidR="002A53DB" w:rsidRPr="002A53DB" w:rsidRDefault="002A53DB" w:rsidP="002A53D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ознакомление с историческим прошлым и настоящим родного города, края, его географическим положением, природными ресурсами, климатическими условиями, экономическим развитием;</w:t>
      </w:r>
    </w:p>
    <w:p w14:paraId="52F9CDAF" w14:textId="77777777" w:rsidR="002A53DB" w:rsidRPr="002A53DB" w:rsidRDefault="002A53DB" w:rsidP="002A53D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ознакомление с достопримечательностями, традициями города, края;</w:t>
      </w:r>
    </w:p>
    <w:p w14:paraId="545496FA" w14:textId="77777777" w:rsidR="002A53DB" w:rsidRPr="002A53DB" w:rsidRDefault="002A53DB" w:rsidP="002A53D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ознакомление с трудом взрослых, кубанскими ремеслами;</w:t>
      </w:r>
    </w:p>
    <w:p w14:paraId="4C30DDF2" w14:textId="77777777" w:rsidR="002A53DB" w:rsidRPr="002A53DB" w:rsidRDefault="002A53DB" w:rsidP="002A53D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ознакомление с кубанским культурным наследием;</w:t>
      </w:r>
    </w:p>
    <w:p w14:paraId="09BF60B0" w14:textId="77777777" w:rsidR="002A53DB" w:rsidRPr="002A53DB" w:rsidRDefault="002A53DB" w:rsidP="002A53D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воспитание желания познавать и возрождать лучшие традиции народа Кубани;</w:t>
      </w:r>
    </w:p>
    <w:p w14:paraId="0DECF644" w14:textId="77777777" w:rsidR="002A53DB" w:rsidRPr="002A53DB" w:rsidRDefault="002A53DB" w:rsidP="002A53D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формирование навыков безопасного поведения на улице и дома, умение ориентироваться в различной обстановке;</w:t>
      </w:r>
    </w:p>
    <w:p w14:paraId="56B03644" w14:textId="77777777" w:rsidR="002A53DB" w:rsidRPr="002A53DB" w:rsidRDefault="002A53DB" w:rsidP="002A53D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lastRenderedPageBreak/>
        <w:t>формирование основ экологической культуры;</w:t>
      </w:r>
    </w:p>
    <w:p w14:paraId="411EA4F2" w14:textId="77777777" w:rsidR="002A53DB" w:rsidRPr="002A53DB" w:rsidRDefault="002A53DB" w:rsidP="002A53D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формирование ценностей здорового образа жизни;</w:t>
      </w:r>
    </w:p>
    <w:p w14:paraId="4FAAB460" w14:textId="77777777" w:rsidR="002A53DB" w:rsidRPr="002A53DB" w:rsidRDefault="002A53DB" w:rsidP="002A53D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развитие эстетического восприятия художественных образов и предметов окружающего мира как эстетических объектов;</w:t>
      </w:r>
    </w:p>
    <w:p w14:paraId="62D6A642" w14:textId="77777777" w:rsidR="002A53DB" w:rsidRPr="002A53DB" w:rsidRDefault="002A53DB" w:rsidP="002A53D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создание условий для свободного экспериментирования с художественными материалами и инструментами;</w:t>
      </w:r>
    </w:p>
    <w:p w14:paraId="5FB51495" w14:textId="77777777" w:rsidR="002A53DB" w:rsidRPr="002A53DB" w:rsidRDefault="002A53DB" w:rsidP="002A53DB">
      <w:pPr>
        <w:widowControl w:val="0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/>
          <w:iCs/>
          <w:sz w:val="28"/>
          <w:szCs w:val="28"/>
          <w:lang w:eastAsia="ru-RU"/>
        </w:rPr>
        <w:t>развитие художественно-творческих способностей в продуктивных видах детской деятельности.</w:t>
      </w:r>
    </w:p>
    <w:p w14:paraId="40E37377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Программа реализуется на государственном языке Российской Федерации - русском. Срок реализации 1 год.</w:t>
      </w:r>
    </w:p>
    <w:p w14:paraId="70D1862D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1156668" w14:textId="77777777" w:rsidR="002A53DB" w:rsidRPr="002A53DB" w:rsidRDefault="002A53DB" w:rsidP="002A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Принципы и подходы к формированию Программы</w:t>
      </w:r>
    </w:p>
    <w:p w14:paraId="1D067994" w14:textId="77777777" w:rsidR="002A53DB" w:rsidRPr="002A53DB" w:rsidRDefault="002A53DB" w:rsidP="002A53DB">
      <w:pPr>
        <w:spacing w:after="0" w:line="240" w:lineRule="auto"/>
        <w:ind w:left="-5" w:right="140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" w:name="bookmark15"/>
      <w:r w:rsidRPr="002A53DB">
        <w:rPr>
          <w:rFonts w:ascii="Times New Roman" w:eastAsia="Calibri" w:hAnsi="Times New Roman" w:cs="Times New Roman"/>
          <w:sz w:val="28"/>
          <w:szCs w:val="28"/>
        </w:rPr>
        <w:tab/>
        <w:t xml:space="preserve">В соответствии с ФГОС ДО Программа построена на следующих принципах:  </w:t>
      </w:r>
    </w:p>
    <w:p w14:paraId="1C72D56B" w14:textId="77777777" w:rsidR="002A53DB" w:rsidRPr="002A53DB" w:rsidRDefault="002A53DB" w:rsidP="002A53DB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</w:rPr>
        <w:t>Поддержка разнообразия детства</w:t>
      </w: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. Принимая вызовы современного мира, Программа рассматривает разнообразие как ценность, образовательный ресурс и предполагает использование разнообразия для обогащения образовательного процесса. Организация выстраивает образовательную деятельность с учетом региональной специфики, социокультурной ситуации развития каждого ребенка, его возрастных и индивидуальных особенностей, ценностей, мнений и способов их выражения.  </w:t>
      </w:r>
    </w:p>
    <w:p w14:paraId="7C723B9D" w14:textId="77777777" w:rsidR="002A53DB" w:rsidRPr="002A53DB" w:rsidRDefault="002A53DB" w:rsidP="002A53DB">
      <w:pPr>
        <w:spacing w:after="0" w:line="240" w:lineRule="auto"/>
        <w:ind w:right="140"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</w:rPr>
        <w:t xml:space="preserve">Сохранение уникальности и само ценности детства </w:t>
      </w: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как важного этапа в общем развитии человека. Этот принцип подразумевает полноценное проживание ребенком всех этапов детства (младенческого, раннего и дошкольного детства), обогащение (амплификацию) детского развития.  </w:t>
      </w:r>
    </w:p>
    <w:p w14:paraId="4565FCC2" w14:textId="5E581A40" w:rsidR="002A53DB" w:rsidRPr="002A53DB" w:rsidRDefault="002A53DB" w:rsidP="002A53DB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</w:rPr>
        <w:t>Позитивная социализация</w:t>
      </w:r>
      <w:r w:rsidR="001A4CC1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ребенка предполагает, что освоение ребенком культурных норм, средств и способов деятельности, культурных образцов поведения и общения с другими людьми, приобщение к традициям семьи, общества, государства происходят в процессе сотрудничества со взрослыми и другими детьми, направленного на создание предпосылок к полноценной деятельности ребенка в изменяющемся мире.  </w:t>
      </w:r>
    </w:p>
    <w:p w14:paraId="749E68BA" w14:textId="77777777" w:rsidR="002A53DB" w:rsidRPr="002A53DB" w:rsidRDefault="002A53DB" w:rsidP="002A53DB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</w:rPr>
        <w:t xml:space="preserve">Личностно-развивающий и гуманистический характер взаимодействия </w:t>
      </w: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взрослых (родителей (законных представителей), педагогических и иных работников Организации) и детей. Такой тип взаимодействия предполагает базовую ценностную ориентацию на достоинство каждого участника взаимодействия, уважение и безусловное принятие личности ребенка, доброжелательность, внимание к ребенку, его состоянию, настроению, потребностям, интересам. Личностно-развивающее взаимодействие является неотъемлемой составной частью социальной ситуации развития ребенка в организации, условием его эмоционального благополучия и полноценного развития. </w:t>
      </w:r>
    </w:p>
    <w:p w14:paraId="7C24A7FE" w14:textId="77777777" w:rsidR="002A53DB" w:rsidRPr="002A53DB" w:rsidRDefault="002A53DB" w:rsidP="002A53DB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</w:rPr>
        <w:t xml:space="preserve">Содействие и сотрудничество детей и взрослых, признание ребенка полноценным участником (субъектом) образовательных отношений. </w:t>
      </w: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Этот принцип предполагает активное участие всех субъектов образовательных отношений – как детей, так и взрослых – в реализации программы.  </w:t>
      </w:r>
    </w:p>
    <w:p w14:paraId="254DC85E" w14:textId="77777777" w:rsidR="002A53DB" w:rsidRPr="002A53DB" w:rsidRDefault="002A53DB" w:rsidP="002A53DB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Сотрудничество Организации с семьей</w:t>
      </w:r>
      <w:r w:rsidRPr="002A53DB">
        <w:rPr>
          <w:rFonts w:ascii="Times New Roman" w:eastAsia="Calibri" w:hAnsi="Times New Roman" w:cs="Times New Roman"/>
          <w:sz w:val="28"/>
          <w:szCs w:val="28"/>
        </w:rPr>
        <w:t>. Программа предполагает разнообразны</w:t>
      </w:r>
      <w:r w:rsidR="00525111">
        <w:rPr>
          <w:rFonts w:ascii="Times New Roman" w:eastAsia="Calibri" w:hAnsi="Times New Roman" w:cs="Times New Roman"/>
          <w:sz w:val="28"/>
          <w:szCs w:val="28"/>
        </w:rPr>
        <w:t xml:space="preserve">е формы сотрудничества с семьей, </w:t>
      </w: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как в содержательном, так и в организационном планах.  </w:t>
      </w:r>
    </w:p>
    <w:p w14:paraId="340C72D3" w14:textId="77777777" w:rsidR="002A53DB" w:rsidRPr="002A53DB" w:rsidRDefault="002A53DB" w:rsidP="002A53DB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</w:rPr>
        <w:t xml:space="preserve">Сетевое взаимодействие с организациями </w:t>
      </w: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социализации, образования, охраны здоровья и другими партнерами. Организация устанавливает партнерские отношения не только с семьями воспитанников, но и с другими организациями и лицами, которые могут способствовать обогащению социального и/или культурного опыта детей, приобщению к национальным традициям (посещение музеев, освоение программ дополнительного образования), к природе и истории родного края.  </w:t>
      </w:r>
    </w:p>
    <w:p w14:paraId="5C9DD6BA" w14:textId="77777777" w:rsidR="002A53DB" w:rsidRPr="002A53DB" w:rsidRDefault="002A53DB" w:rsidP="002A53DB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</w:rPr>
        <w:t xml:space="preserve">Индивидуализация дошкольного образования </w:t>
      </w: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предполагает такое построение образовательной деятельности, которое открывает возможности для индивидуализации образовательного процесса, появления индивидуальной траектории развития каждого ребенка с характерными для данного ребенка спецификой и скоростью, учитывающей его интересы, мотивы, способности и возрастно-психологические особенности.  </w:t>
      </w:r>
    </w:p>
    <w:p w14:paraId="2E4381C0" w14:textId="77777777" w:rsidR="002A53DB" w:rsidRPr="002A53DB" w:rsidRDefault="002A53DB" w:rsidP="002A53DB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</w:rPr>
        <w:t>Возрастная адекватность образования</w:t>
      </w: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. Этот принцип предполагает подбор педагогом содержания и методов дошкольного образования в соответствии с возрастными особенностями детей.  </w:t>
      </w:r>
    </w:p>
    <w:p w14:paraId="6ED576F8" w14:textId="77777777" w:rsidR="002A53DB" w:rsidRPr="002A53DB" w:rsidRDefault="002A53DB" w:rsidP="002A53DB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</w:rPr>
        <w:t>Развивающее вариативное образование</w:t>
      </w: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. Этот принцип предполагает, что образовательное содержание предлагается ребенку через разные виды деятельности с учетом его актуальных и потенциальных возможностей усвоения этого содержания и совершения им тех или иных действий, с учетом его интересов, мотивов и способностей. </w:t>
      </w:r>
    </w:p>
    <w:p w14:paraId="0E41E83B" w14:textId="74F3E9C1" w:rsidR="002A53DB" w:rsidRPr="002A53DB" w:rsidRDefault="002A53DB" w:rsidP="002A53DB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</w:rPr>
        <w:t>Полнота содержания и интеграция отдельных образовательных областей</w:t>
      </w:r>
      <w:r w:rsidRPr="002A53DB">
        <w:rPr>
          <w:rFonts w:ascii="Times New Roman" w:eastAsia="Calibri" w:hAnsi="Times New Roman" w:cs="Times New Roman"/>
          <w:sz w:val="28"/>
          <w:szCs w:val="28"/>
        </w:rPr>
        <w:t>. В соответствии с ФГОС ДО</w:t>
      </w:r>
      <w:r w:rsidR="001A4CC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Программа предполагает всестороннее социально-коммуникативное, познавательное, речевое, художественно-эстетическое и физическое развитие детей, посредством различных видов детской активности. </w:t>
      </w:r>
    </w:p>
    <w:p w14:paraId="1176D4B6" w14:textId="77777777" w:rsidR="002A53DB" w:rsidRPr="002A53DB" w:rsidRDefault="002A53DB" w:rsidP="002A53DB">
      <w:pPr>
        <w:spacing w:after="0" w:line="240" w:lineRule="auto"/>
        <w:ind w:right="140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</w:rPr>
        <w:t>Инвариантность ценностей и целей при вариативности средств реализации и достижения целей Программы</w:t>
      </w: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. Программа предполагает за Организацией право выбора способов их достижения, учитывающих многообразие конкретных социокультурных, географических, климатических условий реализации Программы, разнородность состава групп воспитанников, их особенностей и интересов, запросов родителей (законных представителей), интересов и предпочтений педагогов. </w:t>
      </w:r>
    </w:p>
    <w:p w14:paraId="16CB0337" w14:textId="77777777" w:rsidR="002A53DB" w:rsidRPr="001A4CC1" w:rsidRDefault="002A53DB" w:rsidP="002A53DB">
      <w:pPr>
        <w:spacing w:after="296" w:line="322" w:lineRule="exact"/>
        <w:ind w:left="20" w:firstLine="700"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1A4CC1">
        <w:rPr>
          <w:rFonts w:ascii="Times New Roman" w:eastAsia="Times New Roman" w:hAnsi="Times New Roman" w:cs="Times New Roman"/>
          <w:iCs/>
          <w:sz w:val="28"/>
          <w:szCs w:val="28"/>
        </w:rPr>
        <w:t>Принципы и подходы в части, формируемой участниками образовательных отношений, полностью совпадают с принципами и подходами обязательной части программы.</w:t>
      </w:r>
    </w:p>
    <w:bookmarkEnd w:id="1"/>
    <w:p w14:paraId="05471832" w14:textId="77777777" w:rsidR="002A53DB" w:rsidRPr="002A53DB" w:rsidRDefault="002A53DB" w:rsidP="002A53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Значимые для разработки и реализации Программы характеристики,</w:t>
      </w:r>
    </w:p>
    <w:p w14:paraId="1377E705" w14:textId="77777777" w:rsidR="002A53DB" w:rsidRPr="002A53DB" w:rsidRDefault="002A53DB" w:rsidP="002A53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в том числе характеристики особенностей развития детей</w:t>
      </w:r>
    </w:p>
    <w:p w14:paraId="79E66EC6" w14:textId="77777777" w:rsidR="002A53DB" w:rsidRPr="002A53DB" w:rsidRDefault="002A53DB" w:rsidP="002A53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раннего и дошкольного возраста.</w:t>
      </w:r>
    </w:p>
    <w:p w14:paraId="18349878" w14:textId="1D6B67EB" w:rsidR="002A53DB" w:rsidRPr="002A53DB" w:rsidRDefault="002A53DB" w:rsidP="002A53DB">
      <w:pPr>
        <w:keepNext/>
        <w:keepLines/>
        <w:spacing w:after="295" w:line="326" w:lineRule="exact"/>
        <w:ind w:firstLine="260"/>
        <w:jc w:val="both"/>
        <w:outlineLvl w:val="0"/>
        <w:rPr>
          <w:rFonts w:ascii="Times New Roman" w:eastAsia="Calibri" w:hAnsi="Times New Roman" w:cs="Times New Roman"/>
          <w:b/>
          <w:bCs/>
          <w:sz w:val="27"/>
          <w:szCs w:val="27"/>
          <w:shd w:val="clear" w:color="auto" w:fill="FFFFFF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lastRenderedPageBreak/>
        <w:br/>
      </w:r>
      <w:bookmarkStart w:id="2" w:name="bookmark17"/>
      <w:r w:rsidR="00E74F7A">
        <w:rPr>
          <w:rFonts w:ascii="Times New Roman" w:eastAsia="Times New Roman" w:hAnsi="Times New Roman" w:cs="Times New Roman"/>
          <w:sz w:val="27"/>
          <w:szCs w:val="27"/>
        </w:rPr>
        <w:tab/>
        <w:t>На 202</w:t>
      </w:r>
      <w:r w:rsidR="001A4CC1">
        <w:rPr>
          <w:rFonts w:ascii="Times New Roman" w:eastAsia="Times New Roman" w:hAnsi="Times New Roman" w:cs="Times New Roman"/>
          <w:sz w:val="27"/>
          <w:szCs w:val="27"/>
        </w:rPr>
        <w:t>2</w:t>
      </w:r>
      <w:r w:rsidR="00E74F7A">
        <w:rPr>
          <w:rFonts w:ascii="Times New Roman" w:eastAsia="Times New Roman" w:hAnsi="Times New Roman" w:cs="Times New Roman"/>
          <w:sz w:val="27"/>
          <w:szCs w:val="27"/>
        </w:rPr>
        <w:t>-202</w:t>
      </w:r>
      <w:r w:rsidR="001A4CC1">
        <w:rPr>
          <w:rFonts w:ascii="Times New Roman" w:eastAsia="Times New Roman" w:hAnsi="Times New Roman" w:cs="Times New Roman"/>
          <w:sz w:val="27"/>
          <w:szCs w:val="27"/>
        </w:rPr>
        <w:t>3</w:t>
      </w:r>
      <w:r w:rsidRPr="002A53DB">
        <w:rPr>
          <w:rFonts w:ascii="Times New Roman" w:eastAsia="Times New Roman" w:hAnsi="Times New Roman" w:cs="Times New Roman"/>
          <w:sz w:val="27"/>
          <w:szCs w:val="27"/>
        </w:rPr>
        <w:t xml:space="preserve"> учебный год </w:t>
      </w: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МБДОУ ДС № 24 «Росинка» </w:t>
      </w:r>
      <w:r w:rsidR="00E74F7A">
        <w:rPr>
          <w:rFonts w:ascii="Times New Roman" w:eastAsia="Times New Roman" w:hAnsi="Times New Roman" w:cs="Times New Roman"/>
          <w:sz w:val="27"/>
          <w:szCs w:val="27"/>
        </w:rPr>
        <w:t>укомплектован двумя</w:t>
      </w:r>
      <w:r w:rsidRPr="002A53DB">
        <w:rPr>
          <w:rFonts w:ascii="Times New Roman" w:eastAsia="Times New Roman" w:hAnsi="Times New Roman" w:cs="Times New Roman"/>
          <w:sz w:val="27"/>
          <w:szCs w:val="27"/>
        </w:rPr>
        <w:t xml:space="preserve"> группами</w:t>
      </w:r>
      <w:r w:rsidR="001A4CC1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A53DB">
        <w:rPr>
          <w:rFonts w:ascii="Times New Roman" w:eastAsia="Calibri" w:hAnsi="Times New Roman" w:cs="Times New Roman"/>
          <w:bCs/>
          <w:sz w:val="27"/>
          <w:szCs w:val="27"/>
          <w:shd w:val="clear" w:color="auto" w:fill="FFFFFF"/>
        </w:rPr>
        <w:t>10,5 часового пребывания:</w:t>
      </w:r>
      <w:bookmarkEnd w:id="2"/>
    </w:p>
    <w:tbl>
      <w:tblPr>
        <w:tblW w:w="964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20"/>
        <w:gridCol w:w="2693"/>
        <w:gridCol w:w="2694"/>
        <w:gridCol w:w="1842"/>
      </w:tblGrid>
      <w:tr w:rsidR="00EF344D" w:rsidRPr="002A53DB" w14:paraId="53FCFE4A" w14:textId="77777777" w:rsidTr="00EF344D">
        <w:trPr>
          <w:trHeight w:val="533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9F4DB" w14:textId="77777777" w:rsidR="00EF344D" w:rsidRPr="00D7719E" w:rsidRDefault="00EF344D" w:rsidP="002A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C3576A" w14:textId="77777777" w:rsidR="00EF344D" w:rsidRPr="00D7719E" w:rsidRDefault="00EF344D" w:rsidP="00EF344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    Возрастная группа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FD5FE3" w14:textId="77777777" w:rsidR="00EF344D" w:rsidRPr="00D7719E" w:rsidRDefault="00EF344D" w:rsidP="00EF344D">
            <w:pPr>
              <w:spacing w:after="0" w:line="240" w:lineRule="auto"/>
              <w:ind w:left="38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Направленность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47443" w14:textId="77777777" w:rsidR="00EF344D" w:rsidRPr="002A53DB" w:rsidRDefault="007E2F05" w:rsidP="00EF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Предельная</w:t>
            </w:r>
            <w:r w:rsidR="00EF344D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наполняемость</w:t>
            </w:r>
          </w:p>
        </w:tc>
      </w:tr>
      <w:tr w:rsidR="00EF344D" w:rsidRPr="002A53DB" w14:paraId="6761205A" w14:textId="77777777" w:rsidTr="00EF344D">
        <w:trPr>
          <w:trHeight w:val="52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B42F75" w14:textId="77777777" w:rsidR="00D7719E" w:rsidRPr="00D7719E" w:rsidRDefault="00EF344D" w:rsidP="002A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Разновозрастная</w:t>
            </w:r>
            <w:r w:rsidR="00525111"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смешанная </w:t>
            </w:r>
          </w:p>
          <w:p w14:paraId="3A8D556D" w14:textId="77777777" w:rsidR="00EF344D" w:rsidRPr="00D7719E" w:rsidRDefault="00525111" w:rsidP="002A53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дошкольная </w:t>
            </w:r>
            <w:r w:rsidR="00EF344D"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группа </w:t>
            </w:r>
            <w:r w:rsidR="000550A7"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№ 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12F9BB" w14:textId="77777777" w:rsidR="00EF344D" w:rsidRPr="00D7719E" w:rsidRDefault="00013B74" w:rsidP="002117B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от 1  до 4</w:t>
            </w:r>
            <w:r w:rsidR="00EF344D"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лет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03718D" w14:textId="77777777" w:rsidR="00EF344D" w:rsidRPr="00D7719E" w:rsidRDefault="00EF344D" w:rsidP="00EF344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общеразвивающая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27CFF0" w14:textId="77777777" w:rsidR="00EF344D" w:rsidRPr="00D7719E" w:rsidRDefault="00D7719E" w:rsidP="00EF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19</w:t>
            </w:r>
          </w:p>
        </w:tc>
      </w:tr>
      <w:tr w:rsidR="00EF344D" w:rsidRPr="002A53DB" w14:paraId="56AE4F33" w14:textId="77777777" w:rsidTr="00EF344D">
        <w:trPr>
          <w:trHeight w:val="528"/>
        </w:trPr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22F856" w14:textId="77777777" w:rsidR="00EF344D" w:rsidRPr="00D7719E" w:rsidRDefault="00EF344D" w:rsidP="002A5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Разновозрастная </w:t>
            </w:r>
            <w:r w:rsidR="00976005"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смешанная</w:t>
            </w:r>
          </w:p>
          <w:p w14:paraId="1C9DB457" w14:textId="77777777" w:rsidR="00EF344D" w:rsidRPr="00D7719E" w:rsidRDefault="006B2F2D" w:rsidP="002A53D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дошкольная</w:t>
            </w:r>
            <w:r w:rsidR="00EF344D"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группа</w:t>
            </w:r>
            <w:r w:rsidR="00F210A8"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№ 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1C30D0" w14:textId="77777777" w:rsidR="00EF344D" w:rsidRPr="00D7719E" w:rsidRDefault="000550A7" w:rsidP="002117BD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от 4</w:t>
            </w:r>
            <w:r w:rsidR="00EF344D"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до </w:t>
            </w:r>
            <w:r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7</w:t>
            </w:r>
            <w:r w:rsidR="00EF344D"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лет</w:t>
            </w:r>
          </w:p>
          <w:p w14:paraId="79899924" w14:textId="77777777" w:rsidR="00EF344D" w:rsidRPr="00D7719E" w:rsidRDefault="00EF344D" w:rsidP="002A53DB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EC4E467" w14:textId="77777777" w:rsidR="00EF344D" w:rsidRPr="00D7719E" w:rsidRDefault="00EF344D" w:rsidP="00EF344D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общеразвивающая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7B13AA" w14:textId="77777777" w:rsidR="00EF344D" w:rsidRPr="00D7719E" w:rsidRDefault="00D7719E" w:rsidP="00EF34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 w:rsidRP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  <w:t>26</w:t>
            </w:r>
          </w:p>
        </w:tc>
      </w:tr>
    </w:tbl>
    <w:p w14:paraId="78214DB0" w14:textId="77777777" w:rsidR="002A53DB" w:rsidRPr="002A53DB" w:rsidRDefault="002A53DB" w:rsidP="002A53DB">
      <w:pPr>
        <w:keepNext/>
        <w:keepLines/>
        <w:spacing w:before="244" w:after="0" w:line="317" w:lineRule="exact"/>
        <w:ind w:left="3760"/>
        <w:outlineLvl w:val="0"/>
        <w:rPr>
          <w:rFonts w:ascii="Times New Roman" w:eastAsia="Times New Roman" w:hAnsi="Times New Roman" w:cs="Times New Roman"/>
          <w:sz w:val="28"/>
          <w:szCs w:val="28"/>
        </w:rPr>
      </w:pPr>
      <w:bookmarkStart w:id="3" w:name="bookmark19"/>
      <w:r w:rsidRPr="002A53DB">
        <w:rPr>
          <w:rFonts w:ascii="Times New Roman" w:eastAsia="Times New Roman" w:hAnsi="Times New Roman" w:cs="Times New Roman"/>
          <w:sz w:val="28"/>
          <w:szCs w:val="28"/>
        </w:rPr>
        <w:t>Кадровое обеспечение</w:t>
      </w:r>
      <w:bookmarkEnd w:id="3"/>
    </w:p>
    <w:p w14:paraId="30AE43F0" w14:textId="77777777" w:rsidR="002A53DB" w:rsidRPr="002A53DB" w:rsidRDefault="002A53DB" w:rsidP="00EA4DD1">
      <w:pPr>
        <w:spacing w:after="0" w:line="317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>Педагогический состав: воспитательно-образователь</w:t>
      </w:r>
      <w:r w:rsidR="00EA4DD1">
        <w:rPr>
          <w:rFonts w:ascii="Times New Roman" w:eastAsia="Times New Roman" w:hAnsi="Times New Roman" w:cs="Times New Roman"/>
          <w:sz w:val="28"/>
          <w:szCs w:val="28"/>
        </w:rPr>
        <w:t>ный процесс в ДОО осуществляют 4 педагога из них</w:t>
      </w:r>
    </w:p>
    <w:p w14:paraId="2871105A" w14:textId="77777777" w:rsidR="002A53DB" w:rsidRPr="002A53DB" w:rsidRDefault="00E842F9" w:rsidP="002A53DB">
      <w:pPr>
        <w:widowControl w:val="0"/>
        <w:numPr>
          <w:ilvl w:val="0"/>
          <w:numId w:val="29"/>
        </w:numPr>
        <w:tabs>
          <w:tab w:val="left" w:pos="826"/>
        </w:tabs>
        <w:spacing w:after="0" w:line="341" w:lineRule="exact"/>
        <w:ind w:left="1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Воспитател</w:t>
      </w:r>
      <w:r w:rsidR="000550A7">
        <w:rPr>
          <w:rFonts w:ascii="Times New Roman" w:eastAsia="Times New Roman" w:hAnsi="Times New Roman" w:cs="Times New Roman"/>
          <w:sz w:val="28"/>
          <w:szCs w:val="28"/>
        </w:rPr>
        <w:t>и - 3</w:t>
      </w:r>
    </w:p>
    <w:p w14:paraId="148D0F16" w14:textId="77777777" w:rsidR="002A53DB" w:rsidRPr="002A53DB" w:rsidRDefault="002A53DB" w:rsidP="002A53DB">
      <w:pPr>
        <w:widowControl w:val="0"/>
        <w:numPr>
          <w:ilvl w:val="0"/>
          <w:numId w:val="29"/>
        </w:numPr>
        <w:tabs>
          <w:tab w:val="left" w:pos="826"/>
        </w:tabs>
        <w:spacing w:after="0" w:line="341" w:lineRule="exact"/>
        <w:ind w:left="1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>Музыкальный руководитель - 1</w:t>
      </w:r>
    </w:p>
    <w:p w14:paraId="02886FED" w14:textId="77777777" w:rsidR="002A53DB" w:rsidRPr="002A53DB" w:rsidRDefault="002A53DB" w:rsidP="002A53DB">
      <w:pPr>
        <w:spacing w:after="0" w:line="322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473A7BAA" w14:textId="77777777" w:rsidR="002A53DB" w:rsidRPr="002A53DB" w:rsidRDefault="002A53DB" w:rsidP="002A53DB">
      <w:pPr>
        <w:spacing w:after="0" w:line="322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>Образование:</w:t>
      </w:r>
    </w:p>
    <w:p w14:paraId="29A6F4D0" w14:textId="77777777" w:rsidR="002A53DB" w:rsidRPr="002A53DB" w:rsidRDefault="006B4422" w:rsidP="002A53DB">
      <w:pPr>
        <w:widowControl w:val="0"/>
        <w:numPr>
          <w:ilvl w:val="0"/>
          <w:numId w:val="30"/>
        </w:numPr>
        <w:tabs>
          <w:tab w:val="left" w:pos="278"/>
        </w:tabs>
        <w:spacing w:after="0" w:line="322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высшее образование </w:t>
      </w:r>
      <w:r w:rsidR="00714A2C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4A2C">
        <w:rPr>
          <w:rFonts w:ascii="Times New Roman" w:eastAsia="Times New Roman" w:hAnsi="Times New Roman" w:cs="Times New Roman"/>
          <w:sz w:val="28"/>
          <w:szCs w:val="28"/>
        </w:rPr>
        <w:t>1 (25</w:t>
      </w:r>
      <w:r w:rsidR="00714A2C">
        <w:rPr>
          <w:rFonts w:ascii="Times New Roman" w:eastAsia="Times New Roman" w:hAnsi="Times New Roman" w:cs="Times New Roman"/>
          <w:sz w:val="28"/>
          <w:szCs w:val="28"/>
          <w:lang w:val="en-US"/>
        </w:rPr>
        <w:t>%</w:t>
      </w:r>
      <w:r w:rsidR="00714A2C">
        <w:rPr>
          <w:rFonts w:ascii="Times New Roman" w:eastAsia="Times New Roman" w:hAnsi="Times New Roman" w:cs="Times New Roman"/>
          <w:sz w:val="28"/>
          <w:szCs w:val="28"/>
        </w:rPr>
        <w:t>)</w:t>
      </w:r>
    </w:p>
    <w:p w14:paraId="050AA80F" w14:textId="67B0288C" w:rsidR="002A53DB" w:rsidRPr="002A53DB" w:rsidRDefault="002A53DB" w:rsidP="002A53DB">
      <w:pPr>
        <w:widowControl w:val="0"/>
        <w:numPr>
          <w:ilvl w:val="0"/>
          <w:numId w:val="30"/>
        </w:numPr>
        <w:tabs>
          <w:tab w:val="left" w:pos="283"/>
        </w:tabs>
        <w:spacing w:after="300" w:line="322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>среднее специ</w:t>
      </w:r>
      <w:r w:rsidR="006B2F2D">
        <w:rPr>
          <w:rFonts w:ascii="Times New Roman" w:eastAsia="Times New Roman" w:hAnsi="Times New Roman" w:cs="Times New Roman"/>
          <w:sz w:val="28"/>
          <w:szCs w:val="28"/>
        </w:rPr>
        <w:t>альное о</w:t>
      </w:r>
      <w:r w:rsidR="00714A2C">
        <w:rPr>
          <w:rFonts w:ascii="Times New Roman" w:eastAsia="Times New Roman" w:hAnsi="Times New Roman" w:cs="Times New Roman"/>
          <w:sz w:val="28"/>
          <w:szCs w:val="28"/>
        </w:rPr>
        <w:t xml:space="preserve">бразование – </w:t>
      </w:r>
      <w:r w:rsidR="007A64DD">
        <w:rPr>
          <w:rFonts w:ascii="Times New Roman" w:eastAsia="Times New Roman" w:hAnsi="Times New Roman" w:cs="Times New Roman"/>
          <w:sz w:val="28"/>
          <w:szCs w:val="28"/>
        </w:rPr>
        <w:t>2</w:t>
      </w:r>
      <w:r w:rsidR="00EA4D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B4422">
        <w:rPr>
          <w:rFonts w:ascii="Times New Roman" w:eastAsia="Times New Roman" w:hAnsi="Times New Roman" w:cs="Times New Roman"/>
          <w:sz w:val="28"/>
          <w:szCs w:val="28"/>
        </w:rPr>
        <w:t>чел.</w:t>
      </w:r>
      <w:r w:rsidR="00714A2C">
        <w:rPr>
          <w:rFonts w:ascii="Times New Roman" w:eastAsia="Times New Roman" w:hAnsi="Times New Roman" w:cs="Times New Roman"/>
          <w:sz w:val="28"/>
          <w:szCs w:val="28"/>
        </w:rPr>
        <w:t xml:space="preserve"> (75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>%)</w:t>
      </w:r>
    </w:p>
    <w:p w14:paraId="04DDE86C" w14:textId="77777777" w:rsidR="002A53DB" w:rsidRPr="00340302" w:rsidRDefault="002A53DB" w:rsidP="002A53DB">
      <w:pPr>
        <w:spacing w:after="0" w:line="322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02">
        <w:rPr>
          <w:rFonts w:ascii="Times New Roman" w:eastAsia="Times New Roman" w:hAnsi="Times New Roman" w:cs="Times New Roman"/>
          <w:sz w:val="28"/>
          <w:szCs w:val="28"/>
        </w:rPr>
        <w:t>Педагогический стаж:</w:t>
      </w:r>
    </w:p>
    <w:p w14:paraId="502A27B6" w14:textId="3FD7D543" w:rsidR="002A53DB" w:rsidRPr="00340302" w:rsidRDefault="00EA4DD1" w:rsidP="002A53DB">
      <w:pPr>
        <w:spacing w:after="0" w:line="322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свыше 25 лет – </w:t>
      </w:r>
      <w:r w:rsidR="007A64DD">
        <w:rPr>
          <w:rFonts w:ascii="Times New Roman" w:eastAsia="Times New Roman" w:hAnsi="Times New Roman" w:cs="Times New Roman"/>
          <w:sz w:val="28"/>
          <w:szCs w:val="28"/>
        </w:rPr>
        <w:t>1</w:t>
      </w:r>
      <w:r w:rsidR="006B4422">
        <w:rPr>
          <w:rFonts w:ascii="Times New Roman" w:eastAsia="Times New Roman" w:hAnsi="Times New Roman" w:cs="Times New Roman"/>
          <w:sz w:val="28"/>
          <w:szCs w:val="28"/>
        </w:rPr>
        <w:t xml:space="preserve"> чел. (</w:t>
      </w:r>
      <w:r w:rsidR="007A64DD">
        <w:rPr>
          <w:rFonts w:ascii="Times New Roman" w:eastAsia="Times New Roman" w:hAnsi="Times New Roman" w:cs="Times New Roman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r w:rsidR="002A53DB" w:rsidRPr="00340302">
        <w:rPr>
          <w:rFonts w:ascii="Times New Roman" w:eastAsia="Times New Roman" w:hAnsi="Times New Roman" w:cs="Times New Roman"/>
          <w:sz w:val="28"/>
          <w:szCs w:val="28"/>
        </w:rPr>
        <w:t>%)</w:t>
      </w:r>
    </w:p>
    <w:p w14:paraId="7C425EF5" w14:textId="302D7C84" w:rsidR="002A53DB" w:rsidRDefault="002A53DB" w:rsidP="002A53DB">
      <w:pPr>
        <w:tabs>
          <w:tab w:val="left" w:pos="283"/>
        </w:tabs>
        <w:spacing w:after="0" w:line="322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40302">
        <w:rPr>
          <w:rFonts w:ascii="Times New Roman" w:eastAsia="Times New Roman" w:hAnsi="Times New Roman" w:cs="Times New Roman"/>
          <w:sz w:val="28"/>
          <w:szCs w:val="28"/>
        </w:rPr>
        <w:t>- 15 – 20</w:t>
      </w:r>
      <w:r w:rsidR="00EA4DD1">
        <w:rPr>
          <w:rFonts w:ascii="Times New Roman" w:eastAsia="Times New Roman" w:hAnsi="Times New Roman" w:cs="Times New Roman"/>
          <w:sz w:val="28"/>
          <w:szCs w:val="28"/>
        </w:rPr>
        <w:t xml:space="preserve"> лет - 1 чел. (25 </w:t>
      </w:r>
      <w:r w:rsidRPr="00340302">
        <w:rPr>
          <w:rFonts w:ascii="Times New Roman" w:eastAsia="Times New Roman" w:hAnsi="Times New Roman" w:cs="Times New Roman"/>
          <w:sz w:val="28"/>
          <w:szCs w:val="28"/>
        </w:rPr>
        <w:t>%)</w:t>
      </w:r>
    </w:p>
    <w:p w14:paraId="5C0E8F72" w14:textId="48C44F04" w:rsidR="007A64DD" w:rsidRPr="00340302" w:rsidRDefault="007A64DD" w:rsidP="002A53DB">
      <w:pPr>
        <w:tabs>
          <w:tab w:val="left" w:pos="283"/>
        </w:tabs>
        <w:spacing w:after="0" w:line="322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до  3 лет     - 1 чел. (25 %)</w:t>
      </w:r>
    </w:p>
    <w:p w14:paraId="1941E826" w14:textId="77777777" w:rsidR="002A53DB" w:rsidRPr="00340302" w:rsidRDefault="002A53DB" w:rsidP="006B4422">
      <w:pPr>
        <w:widowControl w:val="0"/>
        <w:tabs>
          <w:tab w:val="left" w:pos="278"/>
        </w:tabs>
        <w:spacing w:after="285" w:line="322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073B91F" w14:textId="77777777" w:rsidR="002A53DB" w:rsidRPr="002A53DB" w:rsidRDefault="002A53DB" w:rsidP="002A53DB">
      <w:pPr>
        <w:spacing w:after="0" w:line="341" w:lineRule="exact"/>
        <w:ind w:left="1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</w:t>
      </w:r>
    </w:p>
    <w:p w14:paraId="4291A065" w14:textId="77777777" w:rsidR="002A53DB" w:rsidRPr="002A53DB" w:rsidRDefault="002A53DB" w:rsidP="002A53DB">
      <w:pPr>
        <w:widowControl w:val="0"/>
        <w:numPr>
          <w:ilvl w:val="0"/>
          <w:numId w:val="29"/>
        </w:numPr>
        <w:tabs>
          <w:tab w:val="left" w:pos="826"/>
        </w:tabs>
        <w:spacing w:after="0" w:line="341" w:lineRule="exact"/>
        <w:ind w:left="1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>Высшая - 0 человек</w:t>
      </w:r>
    </w:p>
    <w:p w14:paraId="67C31D21" w14:textId="4B429C13" w:rsidR="002A53DB" w:rsidRPr="002A53DB" w:rsidRDefault="006B4422" w:rsidP="002A53DB">
      <w:pPr>
        <w:widowControl w:val="0"/>
        <w:numPr>
          <w:ilvl w:val="0"/>
          <w:numId w:val="29"/>
        </w:numPr>
        <w:tabs>
          <w:tab w:val="left" w:pos="826"/>
        </w:tabs>
        <w:spacing w:after="0" w:line="341" w:lineRule="exact"/>
        <w:ind w:left="120" w:firstLine="360"/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Первая </w:t>
      </w:r>
      <w:r w:rsidR="001A4CC1">
        <w:rPr>
          <w:rFonts w:ascii="Times New Roman" w:eastAsia="Times New Roman" w:hAnsi="Times New Roman" w:cs="Times New Roman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A4DD1">
        <w:rPr>
          <w:rFonts w:ascii="Times New Roman" w:eastAsia="Times New Roman" w:hAnsi="Times New Roman" w:cs="Times New Roman"/>
          <w:sz w:val="28"/>
          <w:szCs w:val="28"/>
        </w:rPr>
        <w:t>2</w:t>
      </w:r>
      <w:r w:rsidR="001A4CC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A53DB" w:rsidRPr="002A53DB">
        <w:rPr>
          <w:rFonts w:ascii="Times New Roman" w:eastAsia="Times New Roman" w:hAnsi="Times New Roman" w:cs="Times New Roman"/>
          <w:sz w:val="28"/>
          <w:szCs w:val="28"/>
        </w:rPr>
        <w:t>человек</w:t>
      </w:r>
      <w:r w:rsidR="00D40A58">
        <w:rPr>
          <w:rFonts w:ascii="Times New Roman" w:eastAsia="Times New Roman" w:hAnsi="Times New Roman" w:cs="Times New Roman"/>
          <w:sz w:val="28"/>
          <w:szCs w:val="28"/>
        </w:rPr>
        <w:t>а</w:t>
      </w:r>
    </w:p>
    <w:p w14:paraId="43415E0B" w14:textId="7066B20A" w:rsidR="002A53DB" w:rsidRDefault="002A53DB" w:rsidP="002A53DB">
      <w:pPr>
        <w:widowControl w:val="0"/>
        <w:numPr>
          <w:ilvl w:val="0"/>
          <w:numId w:val="29"/>
        </w:numPr>
        <w:tabs>
          <w:tab w:val="left" w:pos="835"/>
        </w:tabs>
        <w:spacing w:after="316" w:line="341" w:lineRule="exact"/>
        <w:ind w:left="12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DC1AAC8" w14:textId="77777777" w:rsidR="00DA76FF" w:rsidRPr="00DA76FF" w:rsidRDefault="00DA76FF" w:rsidP="00DA76FF">
      <w:pPr>
        <w:rPr>
          <w:rFonts w:ascii="Times New Roman" w:eastAsia="Times New Roman" w:hAnsi="Times New Roman"/>
          <w:sz w:val="28"/>
          <w:szCs w:val="28"/>
          <w:lang w:eastAsia="ru-RU"/>
        </w:rPr>
      </w:pPr>
      <w:r w:rsidRPr="00DA76FF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A76FF">
        <w:rPr>
          <w:rFonts w:ascii="Times New Roman" w:eastAsia="Times New Roman" w:hAnsi="Times New Roman"/>
          <w:sz w:val="28"/>
          <w:szCs w:val="28"/>
          <w:lang w:eastAsia="ru-RU"/>
        </w:rPr>
        <w:t>Сетевое взаимодействие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14:paraId="49C18BE1" w14:textId="77777777" w:rsidR="00EF344D" w:rsidRPr="002C15E8" w:rsidRDefault="00DA76FF" w:rsidP="002C15E8">
      <w:pPr>
        <w:autoSpaceDE w:val="0"/>
        <w:autoSpaceDN w:val="0"/>
        <w:adjustRightInd w:val="0"/>
        <w:ind w:firstLine="709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1A5C73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Учреждение</w:t>
      </w:r>
      <w:r w:rsidR="002C15E8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ДОУ</w:t>
      </w:r>
      <w:r w:rsidRPr="001A5C73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расположено в жилом </w:t>
      </w: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микрорайоне, организовано взаимодействие с социальными объектами села, которые помогают в обогащении образовательного процесса и расширении образовательного </w:t>
      </w:r>
      <w:r w:rsidR="0034276E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пространства: МБОУ СОШ №10 им.  Б.А.Плетиня</w:t>
      </w:r>
      <w:r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, С</w:t>
      </w:r>
      <w:r w:rsidR="002C15E8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ДК, сельская библиотека</w:t>
      </w:r>
      <w:r w:rsidR="006519F0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.</w:t>
      </w:r>
    </w:p>
    <w:p w14:paraId="21200CAF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Pr="002A53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Характеристика возрастных особенн</w:t>
      </w:r>
      <w:r w:rsidR="00C603A1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остей детей раннего возраста с 1</w:t>
      </w:r>
      <w:r w:rsidRPr="002A53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до 3 лет – </w:t>
      </w: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стр. 93-95 Примерной общеобразовательной программы дошкольного образования «От рождения до школы».</w:t>
      </w:r>
    </w:p>
    <w:p w14:paraId="65935629" w14:textId="77777777" w:rsidR="002A53DB" w:rsidRPr="002A53DB" w:rsidRDefault="002A53DB" w:rsidP="002A53D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lastRenderedPageBreak/>
        <w:t xml:space="preserve">Характеристика возрастных особенностей детей дошкольного возраста с 3 до 7 лет – </w:t>
      </w: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стр. 95-104 Примерной общеобразовательной программы дошкольного образования «От рождения до школы».</w:t>
      </w:r>
    </w:p>
    <w:p w14:paraId="605D52C3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Особенности контингента обучающихся (количественные и качественные характеристики) </w:t>
      </w:r>
      <w:r w:rsidRPr="002A53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(</w:t>
      </w:r>
      <w:r w:rsidRPr="005469DE">
        <w:rPr>
          <w:rFonts w:ascii="Times New Roman" w:eastAsia="Calibri" w:hAnsi="Times New Roman" w:cs="Times New Roman"/>
          <w:sz w:val="28"/>
          <w:szCs w:val="28"/>
          <w:lang w:eastAsia="ru-RU"/>
        </w:rPr>
        <w:t>приложение № 1).</w:t>
      </w:r>
    </w:p>
    <w:p w14:paraId="773CE3F2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601A456" w14:textId="77777777" w:rsidR="002A53DB" w:rsidRPr="002A53DB" w:rsidRDefault="002A53DB" w:rsidP="002A53DB">
      <w:pPr>
        <w:widowControl w:val="0"/>
        <w:numPr>
          <w:ilvl w:val="1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>Планируемые результаты освоения Программы.</w:t>
      </w:r>
    </w:p>
    <w:p w14:paraId="380A66F6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021CBE9E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 CYR" w:eastAsia="Calibri" w:hAnsi="Times New Roman CYR" w:cs="Times New Roman CYR"/>
          <w:sz w:val="28"/>
          <w:szCs w:val="28"/>
          <w:lang w:eastAsia="ru-RU"/>
        </w:rPr>
        <w:t>Результаты освоения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ребенка на этапе завершения уровня дошкольного образования.</w:t>
      </w:r>
    </w:p>
    <w:p w14:paraId="23C95F4F" w14:textId="77777777" w:rsidR="002A53DB" w:rsidRPr="002A53DB" w:rsidRDefault="002A53DB" w:rsidP="002A53DB">
      <w:pPr>
        <w:spacing w:after="0" w:line="240" w:lineRule="auto"/>
        <w:jc w:val="both"/>
        <w:rPr>
          <w:rFonts w:ascii="Times New Roman CYR" w:eastAsia="Calibri" w:hAnsi="Times New Roman CYR" w:cs="Times New Roman CYR"/>
          <w:sz w:val="28"/>
          <w:szCs w:val="28"/>
          <w:lang w:eastAsia="ru-RU"/>
        </w:rPr>
      </w:pPr>
      <w:r w:rsidRPr="002A53DB">
        <w:rPr>
          <w:rFonts w:ascii="Times New Roman CYR" w:eastAsia="Calibri" w:hAnsi="Times New Roman CYR" w:cs="Times New Roman CYR"/>
          <w:sz w:val="28"/>
          <w:szCs w:val="28"/>
          <w:lang w:eastAsia="ru-RU"/>
        </w:rPr>
        <w:t xml:space="preserve">        К целевым ориентирам дошкольного образования относятся следующие социально-нормативные характеристики возможных достижений ребенка:</w:t>
      </w:r>
    </w:p>
    <w:p w14:paraId="7F5A1E1C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      Целевые ориентиры образования в раннем возрасте:</w:t>
      </w:r>
    </w:p>
    <w:p w14:paraId="3F4202CC" w14:textId="77777777" w:rsidR="002A53DB" w:rsidRPr="002A53DB" w:rsidRDefault="002A53DB" w:rsidP="002A53D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14:paraId="627211DE" w14:textId="77777777" w:rsidR="002A53DB" w:rsidRPr="002A53DB" w:rsidRDefault="002A53DB" w:rsidP="002A53D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Владеет простейшими навыками самообслуживания; стремится проявлять самостоятельность в бытовом и игровом поведении;</w:t>
      </w:r>
    </w:p>
    <w:p w14:paraId="4D244F9C" w14:textId="77777777" w:rsidR="002A53DB" w:rsidRPr="002A53DB" w:rsidRDefault="002A53DB" w:rsidP="002A53D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владеет активной речью, включенной в общение; может обращаться с вопросами и просьбами, понимает речь взрослых; знает названия окружающих предметов и игрушек;</w:t>
      </w:r>
    </w:p>
    <w:p w14:paraId="050EE4F9" w14:textId="77777777" w:rsidR="002A53DB" w:rsidRPr="002A53DB" w:rsidRDefault="002A53DB" w:rsidP="002A53D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14:paraId="2772DB02" w14:textId="77777777" w:rsidR="002A53DB" w:rsidRPr="002A53DB" w:rsidRDefault="002A53DB" w:rsidP="002A53D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проявляет интерес к сверстникам; наблюдает за их действиями и подражает им;</w:t>
      </w:r>
    </w:p>
    <w:p w14:paraId="7C489831" w14:textId="77777777" w:rsidR="002A53DB" w:rsidRPr="002A53DB" w:rsidRDefault="002A53DB" w:rsidP="002A53D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14:paraId="0803800C" w14:textId="77777777" w:rsidR="002A53DB" w:rsidRPr="002A53DB" w:rsidRDefault="002A53DB" w:rsidP="002A53DB">
      <w:pPr>
        <w:widowControl w:val="0"/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у ребенка развита крупная моторика, он стремится осваивать различные виды движения (бег, лазанье, перешагивание и пр.).</w:t>
      </w:r>
    </w:p>
    <w:p w14:paraId="095403BC" w14:textId="77777777" w:rsidR="002A53DB" w:rsidRPr="002A53DB" w:rsidRDefault="002A53DB" w:rsidP="002A53DB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</w:p>
    <w:p w14:paraId="771FFFB0" w14:textId="77777777" w:rsidR="002A53DB" w:rsidRPr="002A53DB" w:rsidRDefault="002A53DB" w:rsidP="002A53DB">
      <w:pPr>
        <w:spacing w:after="0" w:line="240" w:lineRule="auto"/>
        <w:jc w:val="both"/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</w:pPr>
      <w:r w:rsidRPr="002A53DB">
        <w:rPr>
          <w:rFonts w:ascii="Times New Roman CYR" w:eastAsia="Calibri" w:hAnsi="Times New Roman CYR" w:cs="Times New Roman CYR"/>
          <w:b/>
          <w:bCs/>
          <w:sz w:val="28"/>
          <w:szCs w:val="28"/>
          <w:lang w:eastAsia="ru-RU"/>
        </w:rPr>
        <w:t>Целевые ориентиры на этапе завершения дошкольного образования:</w:t>
      </w:r>
    </w:p>
    <w:p w14:paraId="21A0EC37" w14:textId="77777777" w:rsidR="002A53DB" w:rsidRPr="002A53DB" w:rsidRDefault="002A53DB" w:rsidP="002A53D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  <w:u w:val="single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овладевает основными культурными способами деятельности, проявляет инициативу и самостоятельность в разных видах деятельности -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</w:t>
      </w:r>
    </w:p>
    <w:p w14:paraId="3592B566" w14:textId="77777777" w:rsidR="002A53DB" w:rsidRPr="002A53DB" w:rsidRDefault="002A53DB" w:rsidP="002A53D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  <w:u w:val="single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ребенок обладает установкой положительного отношения к миру, к </w:t>
      </w: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</w:t>
      </w:r>
    </w:p>
    <w:p w14:paraId="5845E577" w14:textId="77777777" w:rsidR="002A53DB" w:rsidRPr="002A53DB" w:rsidRDefault="002A53DB" w:rsidP="002A53D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  <w:u w:val="single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обладает развитым воображением, которое реализуется в разных видах деятельности, и прежде всего в игре; ребенок владеет разными формами и видами игры, различает условную и реальную ситуации, умеет подчиняться разным правилам и социальным нормам;</w:t>
      </w:r>
    </w:p>
    <w:p w14:paraId="0C80F727" w14:textId="77777777" w:rsidR="002A53DB" w:rsidRPr="002A53DB" w:rsidRDefault="002A53DB" w:rsidP="002A53D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  <w:u w:val="single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</w:t>
      </w:r>
    </w:p>
    <w:p w14:paraId="4A963C61" w14:textId="77777777" w:rsidR="002A53DB" w:rsidRPr="002A53DB" w:rsidRDefault="002A53DB" w:rsidP="002A53D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  <w:u w:val="single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14:paraId="00972B56" w14:textId="77777777" w:rsidR="002A53DB" w:rsidRPr="002A53DB" w:rsidRDefault="002A53DB" w:rsidP="002A53D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  <w:u w:val="single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способен к волевым усилиям, может следовать социальным нормам поведения и правилам в разных видах деятельности, во взаимоотношениях со взрослыми и сверстниками, может соблюдать правила безопасного поведения и личной гигиены;</w:t>
      </w:r>
    </w:p>
    <w:p w14:paraId="42662A67" w14:textId="77777777" w:rsidR="002A53DB" w:rsidRPr="002A53DB" w:rsidRDefault="002A53DB" w:rsidP="002A53DB">
      <w:pPr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 CYR" w:eastAsia="Calibri" w:hAnsi="Times New Roman CYR" w:cs="Times New Roman CYR"/>
          <w:bCs/>
          <w:sz w:val="28"/>
          <w:szCs w:val="28"/>
          <w:u w:val="single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живет;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ребенок способен к принятию собственных решений, опираясь на свои знания и умения в различных видах деятельности.</w:t>
      </w:r>
    </w:p>
    <w:p w14:paraId="6475990B" w14:textId="77777777" w:rsidR="002A53DB" w:rsidRPr="002A53DB" w:rsidRDefault="002A53DB" w:rsidP="002A53DB">
      <w:pPr>
        <w:spacing w:after="0" w:line="240" w:lineRule="auto"/>
        <w:ind w:left="720"/>
        <w:jc w:val="both"/>
        <w:rPr>
          <w:rFonts w:ascii="Times New Roman CYR" w:eastAsia="Calibri" w:hAnsi="Times New Roman CYR" w:cs="Times New Roman CYR"/>
          <w:bCs/>
          <w:sz w:val="28"/>
          <w:szCs w:val="28"/>
          <w:u w:val="single"/>
          <w:lang w:eastAsia="ru-RU"/>
        </w:rPr>
      </w:pPr>
    </w:p>
    <w:p w14:paraId="0E7D2852" w14:textId="77777777" w:rsidR="002A53DB" w:rsidRPr="002A53DB" w:rsidRDefault="002A53DB" w:rsidP="002A53DB">
      <w:pPr>
        <w:widowControl w:val="0"/>
        <w:spacing w:after="0" w:line="240" w:lineRule="auto"/>
        <w:ind w:left="-15" w:right="140" w:firstLine="548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Целевые ориентиры освоения  части Программы, формируемой участниками образовательных отношений: </w:t>
      </w:r>
      <w:r w:rsidRPr="002A53DB">
        <w:rPr>
          <w:rFonts w:ascii="Times New Roman" w:eastAsia="Times New Roman" w:hAnsi="Times New Roman" w:cs="Times New Roman"/>
          <w:b/>
          <w:i/>
          <w:sz w:val="28"/>
          <w:szCs w:val="28"/>
          <w:bdr w:val="none" w:sz="0" w:space="0" w:color="auto" w:frame="1"/>
          <w:lang w:eastAsia="ru-RU"/>
        </w:rPr>
        <w:t>«Цветные ладошки»</w:t>
      </w:r>
    </w:p>
    <w:p w14:paraId="728085C9" w14:textId="77777777" w:rsidR="002A53DB" w:rsidRPr="001A4CC1" w:rsidRDefault="002A53DB" w:rsidP="002A53DB">
      <w:pPr>
        <w:widowControl w:val="0"/>
        <w:spacing w:after="0" w:line="184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2A53DB">
        <w:rPr>
          <w:rFonts w:ascii="Times New Roman" w:eastAsia="Calibri" w:hAnsi="Times New Roman" w:cs="Times New Roman"/>
          <w:i/>
          <w:sz w:val="28"/>
          <w:szCs w:val="28"/>
        </w:rPr>
        <w:t xml:space="preserve">- </w:t>
      </w:r>
      <w:r w:rsidRPr="001A4CC1">
        <w:rPr>
          <w:rFonts w:ascii="Times New Roman" w:eastAsia="Calibri" w:hAnsi="Times New Roman" w:cs="Times New Roman"/>
          <w:iCs/>
          <w:sz w:val="28"/>
          <w:szCs w:val="28"/>
        </w:rPr>
        <w:t xml:space="preserve">субъективная новизна, оригинальность и вариативность, как способов решений творческой задачи, так и результата (продукта) детского творчества. </w:t>
      </w:r>
    </w:p>
    <w:p w14:paraId="47997278" w14:textId="77777777" w:rsidR="002A53DB" w:rsidRPr="001A4CC1" w:rsidRDefault="002A53DB" w:rsidP="002A53DB">
      <w:pPr>
        <w:widowControl w:val="0"/>
        <w:spacing w:after="0" w:line="184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A4CC1">
        <w:rPr>
          <w:rFonts w:ascii="Times New Roman" w:eastAsia="Calibri" w:hAnsi="Times New Roman" w:cs="Times New Roman"/>
          <w:iCs/>
          <w:sz w:val="28"/>
          <w:szCs w:val="28"/>
        </w:rPr>
        <w:t xml:space="preserve">- нахождение адекватных выразительно – изобразительных средств для создания художественного образа. </w:t>
      </w:r>
    </w:p>
    <w:p w14:paraId="64C94892" w14:textId="77777777" w:rsidR="002A53DB" w:rsidRPr="001A4CC1" w:rsidRDefault="002A53DB" w:rsidP="002A53DB">
      <w:pPr>
        <w:widowControl w:val="0"/>
        <w:spacing w:after="0" w:line="184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A4CC1">
        <w:rPr>
          <w:rFonts w:ascii="Times New Roman" w:eastAsia="Calibri" w:hAnsi="Times New Roman" w:cs="Times New Roman"/>
          <w:iCs/>
          <w:sz w:val="28"/>
          <w:szCs w:val="28"/>
        </w:rPr>
        <w:t xml:space="preserve">- большая динамика малого опыта, склонность к экспериментированию с художественными материалами и инструментами с целью «открытия» их свойств и способов создания художественных образов. </w:t>
      </w:r>
    </w:p>
    <w:p w14:paraId="18F20739" w14:textId="77777777" w:rsidR="002A53DB" w:rsidRPr="001A4CC1" w:rsidRDefault="002A53DB" w:rsidP="002A53DB">
      <w:pPr>
        <w:widowControl w:val="0"/>
        <w:spacing w:after="0" w:line="184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A4CC1">
        <w:rPr>
          <w:rFonts w:ascii="Times New Roman" w:eastAsia="Calibri" w:hAnsi="Times New Roman" w:cs="Times New Roman"/>
          <w:iCs/>
          <w:sz w:val="28"/>
          <w:szCs w:val="28"/>
        </w:rPr>
        <w:t xml:space="preserve">- индивидуальный «почерк» детской продукции. </w:t>
      </w:r>
    </w:p>
    <w:p w14:paraId="180BC4B1" w14:textId="77777777" w:rsidR="002A53DB" w:rsidRPr="00C43088" w:rsidRDefault="002A53DB" w:rsidP="002A53DB">
      <w:pPr>
        <w:widowControl w:val="0"/>
        <w:spacing w:after="0" w:line="184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1A4CC1">
        <w:rPr>
          <w:rFonts w:ascii="Times New Roman" w:eastAsia="Calibri" w:hAnsi="Times New Roman" w:cs="Times New Roman"/>
          <w:iCs/>
          <w:sz w:val="28"/>
          <w:szCs w:val="28"/>
        </w:rPr>
        <w:t>- самостоятельность при выборе темы, сюжета, композиции,</w:t>
      </w:r>
      <w:r w:rsidRPr="002A53DB">
        <w:rPr>
          <w:rFonts w:ascii="Times New Roman" w:eastAsia="Calibri" w:hAnsi="Times New Roman" w:cs="Times New Roman"/>
          <w:i/>
          <w:sz w:val="28"/>
          <w:szCs w:val="28"/>
        </w:rPr>
        <w:t xml:space="preserve"> </w:t>
      </w:r>
      <w:r w:rsidRPr="00C43088">
        <w:rPr>
          <w:rFonts w:ascii="Times New Roman" w:eastAsia="Calibri" w:hAnsi="Times New Roman" w:cs="Times New Roman"/>
          <w:iCs/>
          <w:sz w:val="28"/>
          <w:szCs w:val="28"/>
        </w:rPr>
        <w:t xml:space="preserve">художественных материалов и средств художественно- образной выразительности. </w:t>
      </w:r>
    </w:p>
    <w:p w14:paraId="16856982" w14:textId="77777777" w:rsidR="002A53DB" w:rsidRPr="00C43088" w:rsidRDefault="002A53DB" w:rsidP="002A53DB">
      <w:pPr>
        <w:widowControl w:val="0"/>
        <w:spacing w:after="0" w:line="184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43088">
        <w:rPr>
          <w:rFonts w:ascii="Times New Roman" w:eastAsia="Calibri" w:hAnsi="Times New Roman" w:cs="Times New Roman"/>
          <w:iCs/>
          <w:sz w:val="28"/>
          <w:szCs w:val="28"/>
        </w:rPr>
        <w:lastRenderedPageBreak/>
        <w:t xml:space="preserve">- способность к интерпретации художественных образов. </w:t>
      </w:r>
    </w:p>
    <w:p w14:paraId="172D6457" w14:textId="77777777" w:rsidR="002A53DB" w:rsidRPr="00C43088" w:rsidRDefault="002A53DB" w:rsidP="002A53DB">
      <w:pPr>
        <w:widowControl w:val="0"/>
        <w:spacing w:after="0" w:line="184" w:lineRule="atLeast"/>
        <w:jc w:val="both"/>
        <w:rPr>
          <w:rFonts w:ascii="Times New Roman" w:eastAsia="Calibri" w:hAnsi="Times New Roman" w:cs="Times New Roman"/>
          <w:iCs/>
          <w:sz w:val="28"/>
          <w:szCs w:val="28"/>
        </w:rPr>
      </w:pPr>
      <w:r w:rsidRPr="00C43088">
        <w:rPr>
          <w:rFonts w:ascii="Times New Roman" w:eastAsia="Calibri" w:hAnsi="Times New Roman" w:cs="Times New Roman"/>
          <w:iCs/>
          <w:sz w:val="28"/>
          <w:szCs w:val="28"/>
        </w:rPr>
        <w:t>- общая ручная умелость.</w:t>
      </w:r>
    </w:p>
    <w:p w14:paraId="436F155A" w14:textId="77777777" w:rsidR="002A53DB" w:rsidRPr="002A53DB" w:rsidRDefault="002A53DB" w:rsidP="002A53DB">
      <w:pPr>
        <w:widowControl w:val="0"/>
        <w:spacing w:after="0" w:line="184" w:lineRule="atLeast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14:paraId="1792FCEF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b/>
          <w:bCs/>
          <w:i/>
          <w:iCs/>
          <w:sz w:val="28"/>
          <w:szCs w:val="28"/>
          <w:lang w:eastAsia="ru-RU"/>
        </w:rPr>
        <w:tab/>
        <w:t>Целевые ориентиры в части Программы, формируемой участниками     образовательных отношений</w:t>
      </w:r>
    </w:p>
    <w:p w14:paraId="7CFE0B20" w14:textId="77777777" w:rsidR="002A53DB" w:rsidRPr="00C43088" w:rsidRDefault="002A53DB" w:rsidP="002A53DB">
      <w:pPr>
        <w:widowControl w:val="0"/>
        <w:numPr>
          <w:ilvl w:val="0"/>
          <w:numId w:val="4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088">
        <w:rPr>
          <w:rFonts w:ascii="Times New Roman" w:eastAsia="Calibri" w:hAnsi="Times New Roman" w:cs="Times New Roman"/>
          <w:sz w:val="28"/>
          <w:szCs w:val="28"/>
          <w:lang w:eastAsia="ru-RU"/>
        </w:rPr>
        <w:t>дошкольник проявляет патриотические чувства, ощущает гордость за свою страну и в частности за Кубань, родное село, за их достижения;</w:t>
      </w:r>
    </w:p>
    <w:p w14:paraId="38FDD492" w14:textId="77777777" w:rsidR="002A53DB" w:rsidRPr="00C43088" w:rsidRDefault="002A53DB" w:rsidP="002A53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088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проявляет интерес к национальному декоративно-прикладному искусству Кубани (Петриковской росписи, кубанской вышивке, аппликации из соломки), к ремеслу гончара; передает в рисунках особенности кубанской природы, одежды, труда и быта кубанских казаков;</w:t>
      </w:r>
    </w:p>
    <w:p w14:paraId="7CD0A7F2" w14:textId="77777777" w:rsidR="002A53DB" w:rsidRPr="00C43088" w:rsidRDefault="002A53DB" w:rsidP="002A53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088">
        <w:rPr>
          <w:rFonts w:ascii="Times New Roman" w:eastAsia="Calibri" w:hAnsi="Times New Roman" w:cs="Times New Roman"/>
          <w:sz w:val="28"/>
          <w:szCs w:val="28"/>
          <w:lang w:eastAsia="ru-RU"/>
        </w:rPr>
        <w:t>сформировано эстетическое отношение к изобразительному искусству, к окружающей действительности в целом и к себе как части мироздания;</w:t>
      </w:r>
    </w:p>
    <w:p w14:paraId="6BC7F6FB" w14:textId="77777777" w:rsidR="002A53DB" w:rsidRPr="00C43088" w:rsidRDefault="002A53DB" w:rsidP="002A53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088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проявляет интерес к деятельности художника (и народного мастера) на всех его уровнях: восприятие- исполнительство- творчество;</w:t>
      </w:r>
    </w:p>
    <w:p w14:paraId="715AF5FD" w14:textId="77777777" w:rsidR="002A53DB" w:rsidRPr="00C43088" w:rsidRDefault="002A53DB" w:rsidP="002A53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088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владеет навыками безопасного общения с посторонними людьми и адекватного поведения в различных неожиданных ситуациях;</w:t>
      </w:r>
    </w:p>
    <w:p w14:paraId="499BE006" w14:textId="77777777" w:rsidR="002A53DB" w:rsidRPr="00C43088" w:rsidRDefault="002A53DB" w:rsidP="002A53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088">
        <w:rPr>
          <w:rFonts w:ascii="Times New Roman" w:eastAsia="Calibri" w:hAnsi="Times New Roman" w:cs="Times New Roman"/>
          <w:sz w:val="28"/>
          <w:szCs w:val="28"/>
          <w:lang w:eastAsia="ru-RU"/>
        </w:rPr>
        <w:t>у ребёнка сформированы основы экологической культуры, он способен к принятию собственных решений с опорой на знания и умения;</w:t>
      </w:r>
    </w:p>
    <w:p w14:paraId="7BEE1C6B" w14:textId="77777777" w:rsidR="002A53DB" w:rsidRPr="00C43088" w:rsidRDefault="002A53DB" w:rsidP="002A53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088">
        <w:rPr>
          <w:rFonts w:ascii="Times New Roman" w:eastAsia="Calibri" w:hAnsi="Times New Roman" w:cs="Times New Roman"/>
          <w:sz w:val="28"/>
          <w:szCs w:val="28"/>
          <w:lang w:eastAsia="ru-RU"/>
        </w:rPr>
        <w:t>ребенок имеет представление о безопасном поведении на улице и дома, соблюдает правила безопасного поведения;</w:t>
      </w:r>
    </w:p>
    <w:p w14:paraId="78C537B1" w14:textId="77777777" w:rsidR="002A53DB" w:rsidRPr="00C43088" w:rsidRDefault="002A53DB" w:rsidP="002A53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088">
        <w:rPr>
          <w:rFonts w:ascii="Times New Roman" w:eastAsia="Calibri" w:hAnsi="Times New Roman" w:cs="Times New Roman"/>
          <w:sz w:val="28"/>
          <w:szCs w:val="28"/>
          <w:lang w:eastAsia="ru-RU"/>
        </w:rPr>
        <w:t>ребёнок имеет первичные представления о здоровом образе жизни;</w:t>
      </w:r>
    </w:p>
    <w:p w14:paraId="40F68733" w14:textId="77777777" w:rsidR="002A53DB" w:rsidRPr="00C43088" w:rsidRDefault="002A53DB" w:rsidP="002A53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ребенок активен, успешно взаимодействует со сверстниками и взрослыми; </w:t>
      </w:r>
    </w:p>
    <w:p w14:paraId="4CAD79C8" w14:textId="77777777" w:rsidR="002A53DB" w:rsidRPr="00C43088" w:rsidRDefault="002A53DB" w:rsidP="002A53DB">
      <w:pPr>
        <w:widowControl w:val="0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088">
        <w:rPr>
          <w:rFonts w:ascii="Times New Roman" w:eastAsia="Calibri" w:hAnsi="Times New Roman" w:cs="Times New Roman"/>
          <w:sz w:val="28"/>
          <w:szCs w:val="28"/>
          <w:lang w:eastAsia="ru-RU"/>
        </w:rPr>
        <w:t>у ребенка сформировано положительное отношение к самому себе, окружающим.</w:t>
      </w:r>
    </w:p>
    <w:p w14:paraId="3625C7B9" w14:textId="77777777" w:rsidR="002A53DB" w:rsidRPr="00C43088" w:rsidRDefault="002A53DB" w:rsidP="00A12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C43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Целевые ориентиры Программы  выступают основаниями преемственности дошкольного и начального общего образования. При соблюдении требований к условиям реализации Программы  настоящие целевые ориентиры предполагают формирование у детей дошкольного возраста предпосылок к учебной деятельности на этапе завершения ими дошкольного образования.</w:t>
      </w:r>
    </w:p>
    <w:p w14:paraId="626BC46B" w14:textId="77777777" w:rsidR="00D40A58" w:rsidRPr="00C43088" w:rsidRDefault="00D40A58" w:rsidP="00A12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B5B3042" w14:textId="77777777" w:rsidR="00D40A58" w:rsidRPr="00C43088" w:rsidRDefault="00D40A58" w:rsidP="00A12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545749B0" w14:textId="77777777" w:rsidR="00D40A58" w:rsidRPr="00C43088" w:rsidRDefault="00D40A58" w:rsidP="00A12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3B2CC7D" w14:textId="77777777" w:rsidR="00D40A58" w:rsidRPr="00C43088" w:rsidRDefault="00D40A58" w:rsidP="00A12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D5BB24C" w14:textId="77777777" w:rsidR="00D40A58" w:rsidRPr="00C43088" w:rsidRDefault="00D40A58" w:rsidP="00A12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D3F41C" w14:textId="2E18307C" w:rsidR="00D40A58" w:rsidRDefault="00D40A58" w:rsidP="00A12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08CB54" w14:textId="796D3DE3" w:rsidR="007A64DD" w:rsidRDefault="007A64DD" w:rsidP="00A12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EEC2EB7" w14:textId="75C9090E" w:rsidR="007A64DD" w:rsidRDefault="007A64DD" w:rsidP="00A12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3C6D518D" w14:textId="48DE649D" w:rsidR="007A64DD" w:rsidRDefault="007A64DD" w:rsidP="00A12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16C6C570" w14:textId="62910A77" w:rsidR="007A64DD" w:rsidRDefault="007A64DD" w:rsidP="00A12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14B5A95" w14:textId="72DF00C9" w:rsidR="007A64DD" w:rsidRDefault="007A64DD" w:rsidP="00A12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02E0631" w14:textId="30B08AA6" w:rsidR="007A64DD" w:rsidRDefault="007A64DD" w:rsidP="00A12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E57814" w14:textId="77777777" w:rsidR="007A64DD" w:rsidRPr="00C43088" w:rsidRDefault="007A64DD" w:rsidP="00A1282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6B48C297" w14:textId="77777777" w:rsidR="002A53DB" w:rsidRPr="002A53DB" w:rsidRDefault="002A53DB" w:rsidP="002A53DB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 xml:space="preserve">Содержательный раздел </w:t>
      </w:r>
    </w:p>
    <w:p w14:paraId="615E14C3" w14:textId="77777777" w:rsidR="002A53DB" w:rsidRPr="002A53DB" w:rsidRDefault="002A53DB" w:rsidP="002A53DB">
      <w:pPr>
        <w:spacing w:after="0" w:line="240" w:lineRule="auto"/>
        <w:ind w:left="1140"/>
        <w:jc w:val="both"/>
        <w:rPr>
          <w:rFonts w:ascii="Times New Roman" w:eastAsia="Calibri" w:hAnsi="Times New Roman" w:cs="Times New Roman"/>
          <w:sz w:val="28"/>
          <w:szCs w:val="28"/>
          <w:u w:val="single"/>
          <w:lang w:eastAsia="ru-RU"/>
        </w:rPr>
      </w:pPr>
    </w:p>
    <w:p w14:paraId="714F6B0F" w14:textId="77777777" w:rsidR="002A53DB" w:rsidRPr="002A53DB" w:rsidRDefault="002A53DB" w:rsidP="002A53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2.1. </w:t>
      </w:r>
      <w:r w:rsidRPr="002A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образовательной деятельности по пяти образовательным областям</w:t>
      </w:r>
    </w:p>
    <w:p w14:paraId="0ECAFFB6" w14:textId="77777777" w:rsidR="002A53DB" w:rsidRPr="002A53DB" w:rsidRDefault="002A53DB" w:rsidP="002A53DB">
      <w:pPr>
        <w:widowControl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Содержание Программы обеспечивает развитие личности, мотивации и способностей детей в различных видах деятельности и охватывает следующие структурные единицы, представляющие определенные направления развития и образования детей (далее - образовательные области):</w:t>
      </w:r>
    </w:p>
    <w:p w14:paraId="1CC093E7" w14:textId="77777777" w:rsidR="002A53DB" w:rsidRPr="002A53DB" w:rsidRDefault="00714A2C" w:rsidP="002A53D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A53DB" w:rsidRPr="002A5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оциально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3DB" w:rsidRPr="002A5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3DB" w:rsidRPr="002A5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коммуникативное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53DB" w:rsidRPr="002A5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развитие;</w:t>
      </w:r>
    </w:p>
    <w:p w14:paraId="22F6D3E5" w14:textId="77777777" w:rsidR="002A53DB" w:rsidRPr="002A53DB" w:rsidRDefault="002A53DB" w:rsidP="002A53D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познавательное</w:t>
      </w:r>
      <w:r w:rsidR="0071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развитие;</w:t>
      </w:r>
    </w:p>
    <w:p w14:paraId="722BBCE6" w14:textId="77777777" w:rsidR="002A53DB" w:rsidRPr="002A53DB" w:rsidRDefault="002A53DB" w:rsidP="002A53D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речевое</w:t>
      </w:r>
      <w:r w:rsidR="0071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развитие;</w:t>
      </w:r>
    </w:p>
    <w:p w14:paraId="12FAB30D" w14:textId="77777777" w:rsidR="002A53DB" w:rsidRPr="002A53DB" w:rsidRDefault="002A53DB" w:rsidP="002A53D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художественно</w:t>
      </w:r>
      <w:r w:rsidR="0071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4A2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–</w:t>
      </w:r>
      <w:r w:rsidR="0071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эстетическое</w:t>
      </w:r>
      <w:r w:rsidR="0071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развитие;</w:t>
      </w:r>
    </w:p>
    <w:p w14:paraId="36B3B7FD" w14:textId="77777777" w:rsidR="002A53DB" w:rsidRPr="002A53DB" w:rsidRDefault="002A53DB" w:rsidP="002A53DB">
      <w:pPr>
        <w:widowControl w:val="0"/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физическое</w:t>
      </w:r>
      <w:r w:rsidR="00714A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3D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развитие.</w:t>
      </w:r>
    </w:p>
    <w:p w14:paraId="27A63C94" w14:textId="77777777" w:rsidR="002A53DB" w:rsidRPr="002A53DB" w:rsidRDefault="002A53DB" w:rsidP="002A53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</w:pPr>
    </w:p>
    <w:p w14:paraId="2F6EC12C" w14:textId="77777777" w:rsidR="002A53DB" w:rsidRPr="002A53DB" w:rsidRDefault="002A53DB" w:rsidP="002A53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«Социально-коммуникативное развитие»</w:t>
      </w:r>
    </w:p>
    <w:p w14:paraId="46F592CB" w14:textId="77777777" w:rsidR="002A53DB" w:rsidRPr="002A53DB" w:rsidRDefault="002A53DB" w:rsidP="002A53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«Социально-коммуникативное развитие направлено на усвоение норм и ценностей, принятых в обществе, включая моральные и нравственные ценности; развитие общения и взаимодействия ребенка со взрослыми и сверстниками; становление самостоятельности, целенаправленности и саморегуляции собственных действий; развитие социального и эмоционального интеллекта, эмоциональной отзывчивости, сопереживания, формирование готовности к совместной деятельности со сверстниками, формирование уважительного отношения и чувства принадлежности к своей семье и к сообществу детей и взрослых в Организации; формирование позитивных установок к различным видам труда и творчества; формирование основ безопасного поведения в быту, социуме, природе».</w:t>
      </w:r>
    </w:p>
    <w:p w14:paraId="560D5F78" w14:textId="77777777" w:rsidR="002A53DB" w:rsidRPr="002A53DB" w:rsidRDefault="002A53DB" w:rsidP="002A53D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цели, задачи, содержание психолого-педагогической работы по всем возрастным группам в области «Социально-коммуникативное развитие» - </w:t>
      </w: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120-139 Примерной общеобразовательной программы дошкольного образования «От рождения до школы».</w:t>
      </w:r>
    </w:p>
    <w:p w14:paraId="5A1463BF" w14:textId="77777777" w:rsidR="002A53DB" w:rsidRPr="002A53DB" w:rsidRDefault="002A53DB" w:rsidP="002A53D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B437877" w14:textId="77777777" w:rsidR="002A53DB" w:rsidRPr="002A53DB" w:rsidRDefault="002A53DB" w:rsidP="002A53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«Познавательное развитие»</w:t>
      </w:r>
    </w:p>
    <w:p w14:paraId="46716484" w14:textId="53CB135C" w:rsidR="002A53DB" w:rsidRPr="002A53DB" w:rsidRDefault="002A53DB" w:rsidP="002A53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«Познавательное развитие предполагает развитие интересов детей, любознательности и познавательной мотивации; формирование познавательных действий, становление сознания; развитие воображения и творческой активности; формирование первичных представлений о себе, других людях, объектах окружающего мира, о свойствах и отношениях объектов окружающего мира (форме, цвете, размере, материале, звучании, ритме, темпе, количестве, числе, части и целом, пространстве и времени, движении и покое, причинах и следствиях и др.), о малой родине и Отечестве, представлений о социокультурных ценностях нашего народа, об отечественных традициях и праздниках, о планете Земля как</w:t>
      </w:r>
      <w:r w:rsidR="00C4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общем</w:t>
      </w:r>
      <w:r w:rsidR="00C4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доме людей, об особенностях ее природы, многообразии стран и народов мира».</w:t>
      </w:r>
    </w:p>
    <w:p w14:paraId="0729FC64" w14:textId="77777777" w:rsidR="002A53DB" w:rsidRPr="002A53DB" w:rsidRDefault="002A53DB" w:rsidP="002A53D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цели, задачи, содержание психолого-педагогической  работы по всем возрастам в области «Познавательное развитие» - </w:t>
      </w: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140-</w:t>
      </w: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165 Примерной общеобразовательной программы дошкольного образования «От рождения до школы».</w:t>
      </w:r>
    </w:p>
    <w:p w14:paraId="70C43309" w14:textId="77777777" w:rsidR="002A53DB" w:rsidRPr="002A53DB" w:rsidRDefault="002A53DB" w:rsidP="002A53D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1E6CEA4" w14:textId="77777777" w:rsidR="002A53DB" w:rsidRPr="002A53DB" w:rsidRDefault="002A53DB" w:rsidP="002A53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«Художественно-эстетическое развитие»</w:t>
      </w:r>
    </w:p>
    <w:p w14:paraId="7E92327B" w14:textId="77777777" w:rsidR="002A53DB" w:rsidRPr="002A53DB" w:rsidRDefault="002A53DB" w:rsidP="002A53DB">
      <w:pPr>
        <w:widowControl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Художественно-эстетическое развитие предполагает развитие предпосылок ценностно-смыслового восприятия и понимания произведений искусства (словесного, музыкального, изобразительного), мира природы; становление эстетического отношения к окружающему миру; формирование элементарных представлений о видах искусства; восприятие музыки, художественной литературы, фольклора; стимулирование сопереживания персонажам художественных произведений; реализацию самостоятельной творческой деятельности детей (изобразительной, конструктивно-модельной, музыкальной и др.).</w:t>
      </w:r>
    </w:p>
    <w:p w14:paraId="49A78EC5" w14:textId="77777777" w:rsidR="002A53DB" w:rsidRPr="002A53DB" w:rsidRDefault="002A53DB" w:rsidP="002A53D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цели и задачи, содержание  психолого-педагогической работы по всем возрастам в области «Художественно-эстетическое развитие» - </w:t>
      </w: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177-207 Примерной общеобразовательной программы дошкольного образования «От рождения до школы».</w:t>
      </w:r>
    </w:p>
    <w:p w14:paraId="3C1CFF99" w14:textId="77777777" w:rsidR="002A53DB" w:rsidRPr="002A53DB" w:rsidRDefault="002A53DB" w:rsidP="002A53D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8656DD" w14:textId="77777777" w:rsidR="002A53DB" w:rsidRPr="002A53DB" w:rsidRDefault="002A53DB" w:rsidP="002A53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«Речевое развитие»</w:t>
      </w:r>
    </w:p>
    <w:p w14:paraId="1FBF44AA" w14:textId="77777777" w:rsidR="002A53DB" w:rsidRPr="002A53DB" w:rsidRDefault="002A53DB" w:rsidP="002A53D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 включает владение речью как средством общения и культуры; обогащение активного словаря; развитие связной, грамматически правильной диалогической и монологической речи; развитие речевого творчества; развитие звуковой и интонационной культуры речи, фонематического слуха; знакомство с книжной культурой, детской литературой, понимание на слух текстов различных жанров детской литературы; формирование звуковой аналитико-синтетической активности как предпосылки обучения грамоте.</w:t>
      </w:r>
    </w:p>
    <w:p w14:paraId="07B9E236" w14:textId="77777777" w:rsidR="002A53DB" w:rsidRPr="002A53DB" w:rsidRDefault="002A53DB" w:rsidP="002A53D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цели и задачи, содержание психолого-педагогической работы по всем возрастам в области «Речевое развитие» - </w:t>
      </w: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166-176 Примерной общеобразовательной программы дошкольного образования «От рождения до школы».</w:t>
      </w:r>
    </w:p>
    <w:p w14:paraId="0127EACB" w14:textId="77777777" w:rsidR="002A53DB" w:rsidRPr="002A53DB" w:rsidRDefault="002A53DB" w:rsidP="002A53D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67118F" w14:textId="77777777" w:rsidR="002A53DB" w:rsidRPr="002A53DB" w:rsidRDefault="002A53DB" w:rsidP="002A53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Образовательная область «Физическое развитие»</w:t>
      </w:r>
    </w:p>
    <w:p w14:paraId="54199469" w14:textId="77777777" w:rsidR="002A53DB" w:rsidRPr="002A53DB" w:rsidRDefault="002A53DB" w:rsidP="002A53DB">
      <w:pPr>
        <w:widowControl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Физическое развитие включает приобретение опыта в следующих видах деятельности детей: двигательной, в том числе связанной с выполнением упражнений, направленных на развитие таких физических качеств, как координация и гибкость; 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сфере; становление ценностей здорового образа жизни, овладение его элементарными нормами и правилами (в питании, двигательном режиме, </w:t>
      </w: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закаливании, при формировании полезных привычек и др.).</w:t>
      </w:r>
    </w:p>
    <w:p w14:paraId="745F5017" w14:textId="30B28923" w:rsidR="002A53DB" w:rsidRPr="002A53DB" w:rsidRDefault="002A53DB" w:rsidP="002A53D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Основные цели и задачи, содержание психолого-педагогической работы по всем возрастам в области «Физическое развитие» - </w:t>
      </w: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стр. 207-222 Примерной общеобразовательной программы дошкольного об</w:t>
      </w:r>
      <w:r w:rsidR="007E2F0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разования «От рождения до школы»</w:t>
      </w:r>
      <w:r w:rsidR="00C4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386F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№2)</w:t>
      </w:r>
    </w:p>
    <w:p w14:paraId="07907B4B" w14:textId="4C43DFF3" w:rsidR="002A53DB" w:rsidRDefault="002A53DB" w:rsidP="002A53D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F35E1E" w14:textId="77777777" w:rsidR="00C43088" w:rsidRPr="002A53DB" w:rsidRDefault="00C43088" w:rsidP="002A53D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D6A651" w14:textId="77777777" w:rsidR="002A53DB" w:rsidRPr="002A53DB" w:rsidRDefault="002A53DB" w:rsidP="002A53DB">
      <w:pPr>
        <w:widowControl w:val="0"/>
        <w:spacing w:after="0" w:line="240" w:lineRule="auto"/>
        <w:contextualSpacing/>
        <w:jc w:val="center"/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</w:t>
      </w:r>
      <w:r w:rsidR="00DA76FF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Вариативные ф</w:t>
      </w:r>
      <w:r w:rsidRPr="002A53DB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ормы, способы, методы и средства реализации Программы.</w:t>
      </w:r>
    </w:p>
    <w:p w14:paraId="61B7427F" w14:textId="77777777" w:rsidR="002A53DB" w:rsidRPr="002A53DB" w:rsidRDefault="002A53DB" w:rsidP="002A53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E7EF081" w14:textId="77777777" w:rsidR="002A53DB" w:rsidRDefault="002A53DB" w:rsidP="002A53DB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формой работы во всех пяти образовательных областях Программы является игровая деятельность - основная форма деятельности дошкольников. Все индивидуальные, подгрупповые, групповые, интегрированные занятия в соответствии с Программой носят игровой характер, насыщены разнообразными играми и развивающими игровыми упражнениями и ни в коей мере не дублируют школьных форм обучения.</w:t>
      </w:r>
    </w:p>
    <w:p w14:paraId="76DD740E" w14:textId="77777777" w:rsidR="00FC2B19" w:rsidRPr="00FC2B19" w:rsidRDefault="00FC2B19" w:rsidP="00FC2B19">
      <w:pPr>
        <w:ind w:firstLine="544"/>
        <w:rPr>
          <w:rFonts w:ascii="Times New Roman" w:hAnsi="Times New Roman" w:cs="Times New Roman"/>
          <w:sz w:val="28"/>
          <w:szCs w:val="28"/>
        </w:rPr>
      </w:pPr>
      <w:r w:rsidRPr="00FC2B19">
        <w:rPr>
          <w:rFonts w:ascii="Times New Roman" w:hAnsi="Times New Roman" w:cs="Times New Roman"/>
          <w:sz w:val="28"/>
          <w:szCs w:val="28"/>
        </w:rPr>
        <w:t xml:space="preserve">При реализации Программы педагог: </w:t>
      </w:r>
    </w:p>
    <w:p w14:paraId="28BA2C35" w14:textId="77777777" w:rsidR="00FC2B19" w:rsidRPr="00FC2B19" w:rsidRDefault="00FC2B19" w:rsidP="00FC2B19">
      <w:pPr>
        <w:rPr>
          <w:rFonts w:ascii="Times New Roman" w:hAnsi="Times New Roman" w:cs="Times New Roman"/>
          <w:sz w:val="28"/>
          <w:szCs w:val="28"/>
        </w:rPr>
      </w:pPr>
      <w:r w:rsidRPr="00FC2B19">
        <w:rPr>
          <w:rFonts w:ascii="Times New Roman" w:hAnsi="Times New Roman" w:cs="Times New Roman"/>
          <w:sz w:val="28"/>
          <w:szCs w:val="28"/>
        </w:rPr>
        <w:t>-продумывает содержание и организацию совместного образа жизни детей, условия эмоционального благополучия и развития каждого ребенка;</w:t>
      </w:r>
    </w:p>
    <w:p w14:paraId="093EAF1F" w14:textId="77777777" w:rsidR="00FC2B19" w:rsidRPr="00FC2B19" w:rsidRDefault="00FC2B19" w:rsidP="00FC2B19">
      <w:pPr>
        <w:rPr>
          <w:rFonts w:ascii="Times New Roman" w:hAnsi="Times New Roman" w:cs="Times New Roman"/>
          <w:sz w:val="28"/>
          <w:szCs w:val="28"/>
        </w:rPr>
      </w:pPr>
      <w:r w:rsidRPr="00FC2B19">
        <w:rPr>
          <w:rFonts w:ascii="Times New Roman" w:hAnsi="Times New Roman" w:cs="Times New Roman"/>
          <w:sz w:val="28"/>
          <w:szCs w:val="28"/>
        </w:rPr>
        <w:t xml:space="preserve"> -определяет единые для всех детей правила сосуществования детского общества, включающее равенство прав, взаимную доброжелательность и внимание друг к другу, готовность прийти на помощь, поддержать;</w:t>
      </w:r>
    </w:p>
    <w:p w14:paraId="44D0DEC6" w14:textId="77777777" w:rsidR="00FC2B19" w:rsidRPr="00FC2B19" w:rsidRDefault="00FC2B19" w:rsidP="00FC2B19">
      <w:pPr>
        <w:rPr>
          <w:rFonts w:ascii="Times New Roman" w:hAnsi="Times New Roman" w:cs="Times New Roman"/>
          <w:sz w:val="28"/>
          <w:szCs w:val="28"/>
        </w:rPr>
      </w:pPr>
      <w:r w:rsidRPr="00FC2B19">
        <w:rPr>
          <w:rFonts w:ascii="Times New Roman" w:hAnsi="Times New Roman" w:cs="Times New Roman"/>
          <w:sz w:val="28"/>
          <w:szCs w:val="28"/>
        </w:rPr>
        <w:t xml:space="preserve"> -соблюдает гуманистические принципы педагогического сопровождения развития детей, в числе которых забота, теплое отношение, интерес к каждому ребенку, поддержка и установка на успех, развитие детской самостоятельности, инициативы; </w:t>
      </w:r>
    </w:p>
    <w:p w14:paraId="1BFF39B5" w14:textId="77777777" w:rsidR="00FC2B19" w:rsidRPr="00FC2B19" w:rsidRDefault="00FC2B19" w:rsidP="00FC2B19">
      <w:pPr>
        <w:rPr>
          <w:rFonts w:ascii="Times New Roman" w:hAnsi="Times New Roman" w:cs="Times New Roman"/>
          <w:sz w:val="28"/>
          <w:szCs w:val="28"/>
        </w:rPr>
      </w:pPr>
      <w:r w:rsidRPr="00FC2B19">
        <w:rPr>
          <w:rFonts w:ascii="Times New Roman" w:hAnsi="Times New Roman" w:cs="Times New Roman"/>
          <w:sz w:val="28"/>
          <w:szCs w:val="28"/>
        </w:rPr>
        <w:t xml:space="preserve">-осуществляет развивающее взаимодействие с детьми, основанное на современных педагогических позициях: «Давай сделаем это вместе»; «Научи меня, помоги мне сделать это»; </w:t>
      </w:r>
    </w:p>
    <w:p w14:paraId="29559E2F" w14:textId="77777777" w:rsidR="00FC2B19" w:rsidRPr="00FC2B19" w:rsidRDefault="00FC2B19" w:rsidP="00FC2B19">
      <w:pPr>
        <w:rPr>
          <w:rFonts w:ascii="Times New Roman" w:hAnsi="Times New Roman" w:cs="Times New Roman"/>
          <w:sz w:val="28"/>
          <w:szCs w:val="28"/>
        </w:rPr>
      </w:pPr>
      <w:r w:rsidRPr="00FC2B19">
        <w:rPr>
          <w:rFonts w:ascii="Times New Roman" w:hAnsi="Times New Roman" w:cs="Times New Roman"/>
          <w:sz w:val="28"/>
          <w:szCs w:val="28"/>
        </w:rPr>
        <w:t xml:space="preserve">-ежедневно планирует образовательные ситуации, обогащающие практический и познавательный опыт детей, эмоции и представления о мире; </w:t>
      </w:r>
    </w:p>
    <w:p w14:paraId="54A24B36" w14:textId="77777777" w:rsidR="00FC2B19" w:rsidRPr="00FC2B19" w:rsidRDefault="00FC2B19" w:rsidP="00FC2B19">
      <w:pPr>
        <w:rPr>
          <w:rFonts w:ascii="Times New Roman" w:hAnsi="Times New Roman" w:cs="Times New Roman"/>
          <w:sz w:val="28"/>
          <w:szCs w:val="28"/>
        </w:rPr>
      </w:pPr>
      <w:r w:rsidRPr="00FC2B19">
        <w:rPr>
          <w:rFonts w:ascii="Times New Roman" w:hAnsi="Times New Roman" w:cs="Times New Roman"/>
          <w:sz w:val="28"/>
          <w:szCs w:val="28"/>
        </w:rPr>
        <w:t>- создает развивающую предметно- пространственную среду, сотрудничает с родителями, совместно с ними решая задачи воспитания и развития детей.</w:t>
      </w:r>
    </w:p>
    <w:p w14:paraId="712C4429" w14:textId="77777777" w:rsidR="002A53DB" w:rsidRDefault="002A53DB" w:rsidP="002A53DB">
      <w:pPr>
        <w:widowControl w:val="0"/>
        <w:spacing w:after="0" w:line="240" w:lineRule="auto"/>
        <w:ind w:firstLine="544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  <w:r w:rsidRPr="002A53DB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Содержание образовательных областей зависит от возрастных и индивидуальных особенностей детей, определяются целями и задачами Программы и реализуется в различных видах деятельности (общении, игре, познавательно-исследовательской — как сквозных механизмах развития ребенка):</w:t>
      </w:r>
    </w:p>
    <w:p w14:paraId="4A3FC82A" w14:textId="77777777" w:rsidR="007E2F05" w:rsidRPr="002A53DB" w:rsidRDefault="007E2F05" w:rsidP="002A53DB">
      <w:pPr>
        <w:widowControl w:val="0"/>
        <w:spacing w:after="0" w:line="240" w:lineRule="auto"/>
        <w:ind w:firstLine="544"/>
        <w:contextualSpacing/>
        <w:jc w:val="both"/>
        <w:rPr>
          <w:rFonts w:ascii="Times New Roman CYR" w:eastAsia="Times New Roman" w:hAnsi="Times New Roman CYR" w:cs="Times New Roman CYR"/>
          <w:sz w:val="28"/>
          <w:szCs w:val="28"/>
          <w:lang w:eastAsia="ru-RU"/>
        </w:rPr>
      </w:pPr>
    </w:p>
    <w:p w14:paraId="0BEEC30F" w14:textId="77777777" w:rsidR="002A53DB" w:rsidRPr="002A53DB" w:rsidRDefault="002A53DB" w:rsidP="002A53DB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раннем возрасте (1 год  - 3 года)</w:t>
      </w: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предметная деятельность и игры с составными и динамическими игрушками; экспериментирование с материалами и веществами (песок, вода, тесто и пр.); общение со взрослыми и совместные игры со сверстниками под руководством взрослого, самообслуживание и действия с бытовыми предметами-орудиями (ложка, совок, лопатка и пр.); восприятие смысла музыки, сказок, стихов, рассматривание картинок, двигательная активность;</w:t>
      </w:r>
    </w:p>
    <w:p w14:paraId="61BDDB15" w14:textId="4EBB3D6F" w:rsidR="002A53DB" w:rsidRPr="002A53DB" w:rsidRDefault="002A53DB" w:rsidP="002A53DB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для детей дошкольного возраста (</w:t>
      </w:r>
      <w:r w:rsidR="00C4308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Pr="002A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 – 7 лет) </w:t>
      </w: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ряд</w:t>
      </w:r>
      <w:r w:rsidR="00C430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видов деятельности, таких как игровая, включая сюжетно-ролевую игру, игру с правилами и другие виды игры, коммуникативная (общение и взаимодействие со взрослыми и сверстниками), познавательно-исследовательская (исследования объектов окружающего мира и экспериментирования с ними), восприятие художественной литературы и фольклора, самообслуживание и элементарный бытовой труд (в помещении и на улице), конструирование из разного материала, включая конструкторы, модули, бумагу, природный и иной материал, изобразительная (рисование, лепка, аппликация), музыкальная (восприятие и понимание смысла музыкальных произведений, пение, музыкально-ритмические движения, игры на детских музыкальных инструментах), двигательная (овладение основными движениями) формы активности ребенка.</w:t>
      </w:r>
    </w:p>
    <w:p w14:paraId="4B8A9D27" w14:textId="77777777" w:rsidR="002A53DB" w:rsidRPr="002A53DB" w:rsidRDefault="002A53DB" w:rsidP="002A53DB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CellSpacing w:w="0" w:type="dxa"/>
        <w:tblInd w:w="15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2127"/>
        <w:gridCol w:w="2409"/>
        <w:gridCol w:w="2268"/>
      </w:tblGrid>
      <w:tr w:rsidR="002A53DB" w:rsidRPr="002A53DB" w14:paraId="491D4AC3" w14:textId="77777777" w:rsidTr="00E842F9">
        <w:trPr>
          <w:trHeight w:val="345"/>
          <w:tblCellSpacing w:w="0" w:type="dxa"/>
        </w:trPr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FBBC9EC" w14:textId="77777777" w:rsidR="002A53DB" w:rsidRPr="002A53DB" w:rsidRDefault="002A53DB" w:rsidP="002A53D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Формы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23E13AB" w14:textId="77777777" w:rsidR="002A53DB" w:rsidRPr="002A53DB" w:rsidRDefault="002A53DB" w:rsidP="002A53D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Методы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22852BB0" w14:textId="77777777" w:rsidR="002A53DB" w:rsidRPr="002A53DB" w:rsidRDefault="002A53DB" w:rsidP="002A53D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Способы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9E9CAFD" w14:textId="77777777" w:rsidR="002A53DB" w:rsidRPr="002A53DB" w:rsidRDefault="002A53DB" w:rsidP="002A53DB">
            <w:pPr>
              <w:widowControl w:val="0"/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ru-RU"/>
              </w:rPr>
              <w:t>Средства</w:t>
            </w:r>
          </w:p>
        </w:tc>
      </w:tr>
      <w:tr w:rsidR="002A53DB" w:rsidRPr="002A53DB" w14:paraId="1672D195" w14:textId="77777777" w:rsidTr="00E842F9">
        <w:trPr>
          <w:trHeight w:val="524"/>
          <w:tblCellSpacing w:w="0" w:type="dxa"/>
        </w:trPr>
        <w:tc>
          <w:tcPr>
            <w:tcW w:w="2835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03CA088A" w14:textId="77777777" w:rsidR="002A53DB" w:rsidRPr="002A53DB" w:rsidRDefault="002A53DB" w:rsidP="002A53DB">
            <w:pPr>
              <w:widowControl w:val="0"/>
              <w:numPr>
                <w:ilvl w:val="0"/>
                <w:numId w:val="8"/>
              </w:numPr>
              <w:tabs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</w:t>
            </w:r>
          </w:p>
          <w:p w14:paraId="78B6469C" w14:textId="77777777" w:rsidR="002A53DB" w:rsidRPr="002A53DB" w:rsidRDefault="002A53DB" w:rsidP="002A53DB">
            <w:pPr>
              <w:widowControl w:val="0"/>
              <w:numPr>
                <w:ilvl w:val="0"/>
                <w:numId w:val="8"/>
              </w:numPr>
              <w:tabs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Подгрупповые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занятия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 воспитателем</w:t>
            </w:r>
          </w:p>
          <w:p w14:paraId="03BFBC85" w14:textId="77777777" w:rsidR="002A53DB" w:rsidRPr="002A53DB" w:rsidRDefault="002A53DB" w:rsidP="002A53DB">
            <w:pPr>
              <w:widowControl w:val="0"/>
              <w:numPr>
                <w:ilvl w:val="0"/>
                <w:numId w:val="8"/>
              </w:numPr>
              <w:tabs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Индивидуальные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занятия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специалистами</w:t>
            </w:r>
          </w:p>
          <w:p w14:paraId="6DAFF8E1" w14:textId="77777777" w:rsidR="002A53DB" w:rsidRPr="002A53DB" w:rsidRDefault="002A53DB" w:rsidP="002A53DB">
            <w:pPr>
              <w:widowControl w:val="0"/>
              <w:numPr>
                <w:ilvl w:val="0"/>
                <w:numId w:val="8"/>
              </w:numPr>
              <w:tabs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Индивидуальные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занятия с воспитателем</w:t>
            </w:r>
          </w:p>
          <w:p w14:paraId="12EBC348" w14:textId="77777777" w:rsidR="002A53DB" w:rsidRPr="002A53DB" w:rsidRDefault="002A53DB" w:rsidP="002A53DB">
            <w:pPr>
              <w:widowControl w:val="0"/>
              <w:numPr>
                <w:ilvl w:val="0"/>
                <w:numId w:val="8"/>
              </w:numPr>
              <w:tabs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Оздоровительные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пятиминутки</w:t>
            </w:r>
          </w:p>
          <w:p w14:paraId="79AF583A" w14:textId="77777777" w:rsidR="002A53DB" w:rsidRPr="002A53DB" w:rsidRDefault="002A53DB" w:rsidP="002A53DB">
            <w:pPr>
              <w:widowControl w:val="0"/>
              <w:numPr>
                <w:ilvl w:val="0"/>
                <w:numId w:val="8"/>
              </w:numPr>
              <w:tabs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Совместнаядеятельностьдетей и взрослых</w:t>
            </w:r>
          </w:p>
          <w:p w14:paraId="56D89651" w14:textId="77777777" w:rsidR="002A53DB" w:rsidRPr="002A53DB" w:rsidRDefault="002A53DB" w:rsidP="002A53DB">
            <w:pPr>
              <w:widowControl w:val="0"/>
              <w:numPr>
                <w:ilvl w:val="0"/>
                <w:numId w:val="8"/>
              </w:numPr>
              <w:tabs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Самостоятельная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деятельност</w:t>
            </w:r>
            <w:r w:rsidR="006B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детей</w:t>
            </w:r>
          </w:p>
          <w:p w14:paraId="4E0B74F8" w14:textId="77777777" w:rsidR="002A53DB" w:rsidRPr="00241DF9" w:rsidRDefault="002A53DB" w:rsidP="00241DF9">
            <w:pPr>
              <w:widowControl w:val="0"/>
              <w:numPr>
                <w:ilvl w:val="0"/>
                <w:numId w:val="8"/>
              </w:numPr>
              <w:tabs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B2F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</w:t>
            </w:r>
            <w:r w:rsidR="0024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</w:t>
            </w:r>
            <w:r w:rsidRPr="0024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диагностика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индивидуального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развития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41D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детей</w:t>
            </w:r>
          </w:p>
          <w:p w14:paraId="28933C3D" w14:textId="77777777" w:rsidR="002A53DB" w:rsidRPr="002A53DB" w:rsidRDefault="002A53DB" w:rsidP="002A53DB">
            <w:pPr>
              <w:widowControl w:val="0"/>
              <w:numPr>
                <w:ilvl w:val="0"/>
                <w:numId w:val="8"/>
              </w:numPr>
              <w:tabs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Пальчиковая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гимнастика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психогимнастика</w:t>
            </w:r>
          </w:p>
        </w:tc>
        <w:tc>
          <w:tcPr>
            <w:tcW w:w="212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337ACA73" w14:textId="77777777" w:rsidR="002A53DB" w:rsidRPr="002A53DB" w:rsidRDefault="002A53DB" w:rsidP="002A53DB">
            <w:pPr>
              <w:widowControl w:val="0"/>
              <w:numPr>
                <w:ilvl w:val="0"/>
                <w:numId w:val="9"/>
              </w:numPr>
              <w:tabs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Беседы</w:t>
            </w:r>
          </w:p>
          <w:p w14:paraId="08B572E6" w14:textId="77777777" w:rsidR="002A53DB" w:rsidRPr="002A53DB" w:rsidRDefault="002A53DB" w:rsidP="002A53DB">
            <w:pPr>
              <w:widowControl w:val="0"/>
              <w:numPr>
                <w:ilvl w:val="0"/>
                <w:numId w:val="9"/>
              </w:numPr>
              <w:tabs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Наблюдения</w:t>
            </w:r>
          </w:p>
          <w:p w14:paraId="3405A238" w14:textId="77777777" w:rsidR="002A53DB" w:rsidRPr="002A53DB" w:rsidRDefault="002A53DB" w:rsidP="002A53DB">
            <w:pPr>
              <w:widowControl w:val="0"/>
              <w:numPr>
                <w:ilvl w:val="0"/>
                <w:numId w:val="9"/>
              </w:numPr>
              <w:tabs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Чтение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художественной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литературы</w:t>
            </w:r>
          </w:p>
          <w:p w14:paraId="572D0ED1" w14:textId="77777777" w:rsidR="002A53DB" w:rsidRPr="002A53DB" w:rsidRDefault="002A53DB" w:rsidP="002A53DB">
            <w:pPr>
              <w:widowControl w:val="0"/>
              <w:numPr>
                <w:ilvl w:val="0"/>
                <w:numId w:val="9"/>
              </w:numPr>
              <w:tabs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Игровые и дидактические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упражнения</w:t>
            </w:r>
          </w:p>
          <w:p w14:paraId="769E44E9" w14:textId="77777777" w:rsidR="002A53DB" w:rsidRPr="002A53DB" w:rsidRDefault="002A53DB" w:rsidP="002A53DB">
            <w:pPr>
              <w:widowControl w:val="0"/>
              <w:numPr>
                <w:ilvl w:val="0"/>
                <w:numId w:val="9"/>
              </w:numPr>
              <w:tabs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опытов и экспериментов и их фиксация</w:t>
            </w:r>
          </w:p>
          <w:p w14:paraId="30C68872" w14:textId="77777777" w:rsidR="002A53DB" w:rsidRPr="002A53DB" w:rsidRDefault="002A53DB" w:rsidP="002A53DB">
            <w:pPr>
              <w:widowControl w:val="0"/>
              <w:tabs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14:paraId="4B6D432C" w14:textId="77777777" w:rsidR="002A53DB" w:rsidRPr="002A53DB" w:rsidRDefault="002A53DB" w:rsidP="002A53DB">
            <w:pPr>
              <w:widowControl w:val="0"/>
              <w:tabs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14:paraId="39B6CCF2" w14:textId="77777777" w:rsidR="002A53DB" w:rsidRPr="002A53DB" w:rsidRDefault="002A53DB" w:rsidP="002A53DB">
            <w:pPr>
              <w:widowControl w:val="0"/>
              <w:tabs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14:paraId="34E13136" w14:textId="77777777" w:rsidR="002A53DB" w:rsidRPr="002A53DB" w:rsidRDefault="002A53DB" w:rsidP="002A53DB">
            <w:pPr>
              <w:widowControl w:val="0"/>
              <w:tabs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  <w:p w14:paraId="3E29C187" w14:textId="77777777" w:rsidR="002A53DB" w:rsidRPr="002A53DB" w:rsidRDefault="002A53DB" w:rsidP="002A53DB">
            <w:pPr>
              <w:widowControl w:val="0"/>
              <w:tabs>
                <w:tab w:val="num" w:pos="90"/>
                <w:tab w:val="num" w:pos="127"/>
              </w:tabs>
              <w:spacing w:after="0" w:line="240" w:lineRule="auto"/>
              <w:ind w:left="90" w:hanging="90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40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62F23ADF" w14:textId="77777777" w:rsidR="002A53DB" w:rsidRPr="002A53DB" w:rsidRDefault="002A53DB" w:rsidP="002A53DB">
            <w:pPr>
              <w:widowControl w:val="0"/>
              <w:numPr>
                <w:ilvl w:val="0"/>
                <w:numId w:val="10"/>
              </w:numPr>
              <w:tabs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Побуждение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познавательной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активности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детей</w:t>
            </w:r>
          </w:p>
          <w:p w14:paraId="01C96D42" w14:textId="77777777" w:rsidR="002A53DB" w:rsidRPr="002A53DB" w:rsidRDefault="002A53DB" w:rsidP="002A53DB">
            <w:pPr>
              <w:widowControl w:val="0"/>
              <w:numPr>
                <w:ilvl w:val="0"/>
                <w:numId w:val="10"/>
              </w:numPr>
              <w:tabs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Создание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творческих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игровых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ситуаций</w:t>
            </w:r>
          </w:p>
          <w:p w14:paraId="27713433" w14:textId="77777777" w:rsidR="002A53DB" w:rsidRPr="002A53DB" w:rsidRDefault="002A53DB" w:rsidP="002A53DB">
            <w:pPr>
              <w:widowControl w:val="0"/>
              <w:numPr>
                <w:ilvl w:val="0"/>
                <w:numId w:val="10"/>
              </w:numPr>
              <w:tabs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Постепенное усложнение речевых и речемыслительных задач</w:t>
            </w:r>
          </w:p>
          <w:p w14:paraId="3CEC5D59" w14:textId="77777777" w:rsidR="002A53DB" w:rsidRPr="002A53DB" w:rsidRDefault="002A53DB" w:rsidP="002A53DB">
            <w:pPr>
              <w:widowControl w:val="0"/>
              <w:numPr>
                <w:ilvl w:val="0"/>
                <w:numId w:val="10"/>
              </w:numPr>
              <w:tabs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Повторение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усвоенного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материала</w:t>
            </w:r>
          </w:p>
          <w:p w14:paraId="52C6017D" w14:textId="77777777" w:rsidR="002A53DB" w:rsidRPr="002A53DB" w:rsidRDefault="002A53DB" w:rsidP="002A53DB">
            <w:pPr>
              <w:widowControl w:val="0"/>
              <w:tabs>
                <w:tab w:val="num" w:pos="127"/>
              </w:tabs>
              <w:spacing w:after="0" w:line="240" w:lineRule="auto"/>
              <w:ind w:left="127" w:hanging="127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  <w:t> </w:t>
            </w:r>
          </w:p>
        </w:tc>
        <w:tc>
          <w:tcPr>
            <w:tcW w:w="2268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shd w:val="clear" w:color="auto" w:fill="FFFFFF"/>
            <w:hideMark/>
          </w:tcPr>
          <w:p w14:paraId="1133F04E" w14:textId="77777777" w:rsidR="002A53DB" w:rsidRPr="002A53DB" w:rsidRDefault="002A53DB" w:rsidP="002A53DB">
            <w:pPr>
              <w:widowControl w:val="0"/>
              <w:numPr>
                <w:ilvl w:val="0"/>
                <w:numId w:val="11"/>
              </w:numPr>
              <w:tabs>
                <w:tab w:val="num" w:pos="62"/>
                <w:tab w:val="num" w:pos="127"/>
              </w:tabs>
              <w:spacing w:after="0" w:line="240" w:lineRule="auto"/>
              <w:ind w:left="204" w:hanging="142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Комплексно-тематический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подход</w:t>
            </w:r>
          </w:p>
          <w:p w14:paraId="1096964A" w14:textId="77777777" w:rsidR="002A53DB" w:rsidRPr="002A53DB" w:rsidRDefault="002A53DB" w:rsidP="002A53DB">
            <w:pPr>
              <w:widowControl w:val="0"/>
              <w:numPr>
                <w:ilvl w:val="0"/>
                <w:numId w:val="11"/>
              </w:numPr>
              <w:tabs>
                <w:tab w:val="num" w:pos="62"/>
                <w:tab w:val="num" w:pos="127"/>
              </w:tabs>
              <w:spacing w:after="0" w:line="240" w:lineRule="auto"/>
              <w:ind w:left="204" w:hanging="142"/>
              <w:contextualSpacing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ИКТ – технологий </w:t>
            </w:r>
          </w:p>
          <w:p w14:paraId="7C103FF7" w14:textId="77777777" w:rsidR="002A53DB" w:rsidRPr="002A53DB" w:rsidRDefault="002A53DB" w:rsidP="002A53DB">
            <w:pPr>
              <w:widowControl w:val="0"/>
              <w:numPr>
                <w:ilvl w:val="0"/>
                <w:numId w:val="11"/>
              </w:numPr>
              <w:tabs>
                <w:tab w:val="num" w:pos="62"/>
                <w:tab w:val="num" w:pos="127"/>
              </w:tabs>
              <w:spacing w:after="0" w:line="240" w:lineRule="auto"/>
              <w:ind w:left="204" w:hanging="142"/>
              <w:contextualSpacing/>
              <w:rPr>
                <w:rFonts w:ascii="Arial" w:eastAsia="Times New Roman" w:hAnsi="Arial" w:cs="Arial"/>
                <w:sz w:val="24"/>
                <w:szCs w:val="24"/>
                <w:lang w:val="en-US"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Интеграция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усилий</w:t>
            </w:r>
            <w:r w:rsidR="00714A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специалистов</w:t>
            </w:r>
          </w:p>
        </w:tc>
      </w:tr>
    </w:tbl>
    <w:p w14:paraId="4DDEF581" w14:textId="77777777" w:rsidR="00241DF9" w:rsidRDefault="00241DF9" w:rsidP="00A12824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7D7D2E6D" w14:textId="77777777" w:rsidR="00241DF9" w:rsidRDefault="00241DF9" w:rsidP="002A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66B0043" w14:textId="77777777" w:rsidR="002A53DB" w:rsidRPr="002A53DB" w:rsidRDefault="002A53DB" w:rsidP="002A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Особенности образовательной деятельности разных видов </w:t>
      </w:r>
    </w:p>
    <w:p w14:paraId="11F5DD24" w14:textId="77777777" w:rsidR="002A53DB" w:rsidRDefault="002A53DB" w:rsidP="002A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lastRenderedPageBreak/>
        <w:t>и культурных практик.</w:t>
      </w:r>
    </w:p>
    <w:p w14:paraId="2031568B" w14:textId="77777777" w:rsidR="00241DF9" w:rsidRPr="002A53DB" w:rsidRDefault="00241DF9" w:rsidP="002A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tbl>
      <w:tblPr>
        <w:tblW w:w="9639" w:type="dxa"/>
        <w:tblCellSpacing w:w="0" w:type="dxa"/>
        <w:tblInd w:w="7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127"/>
        <w:gridCol w:w="2126"/>
        <w:gridCol w:w="5386"/>
      </w:tblGrid>
      <w:tr w:rsidR="002A53DB" w:rsidRPr="002A53DB" w14:paraId="19C49869" w14:textId="77777777" w:rsidTr="00E842F9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D1C945" w14:textId="77777777" w:rsidR="002A53DB" w:rsidRPr="002A53DB" w:rsidRDefault="002A53DB" w:rsidP="002A53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Образовательные</w:t>
            </w:r>
          </w:p>
          <w:p w14:paraId="4E232D70" w14:textId="77777777" w:rsidR="002A53DB" w:rsidRPr="002A53DB" w:rsidRDefault="002A53DB" w:rsidP="002A53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области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6930591" w14:textId="77777777" w:rsidR="002A53DB" w:rsidRPr="002A53DB" w:rsidRDefault="002A53DB" w:rsidP="002A53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Виды</w:t>
            </w:r>
          </w:p>
          <w:p w14:paraId="41496A63" w14:textId="77777777" w:rsidR="002A53DB" w:rsidRPr="002A53DB" w:rsidRDefault="002A53DB" w:rsidP="002A53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деятельности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832238" w14:textId="77777777" w:rsidR="002A53DB" w:rsidRPr="002A53DB" w:rsidRDefault="002A53DB" w:rsidP="002A53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Формы организации образовательной деятельности и культурных практик</w:t>
            </w:r>
          </w:p>
        </w:tc>
      </w:tr>
      <w:tr w:rsidR="002A53DB" w:rsidRPr="002A53DB" w14:paraId="5C51FC40" w14:textId="77777777" w:rsidTr="00E842F9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617B45C" w14:textId="77777777" w:rsidR="002A53DB" w:rsidRPr="002A53DB" w:rsidRDefault="002A53DB" w:rsidP="002A53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6EFA72" w14:textId="77777777" w:rsidR="002A53DB" w:rsidRPr="002A53DB" w:rsidRDefault="002A53DB" w:rsidP="002A53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Двигательная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8ADD21" w14:textId="77777777" w:rsidR="002A53DB" w:rsidRPr="002A53DB" w:rsidRDefault="002A53DB" w:rsidP="0025031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Подвижные, спортивные игры и упражнения, эстафеты, утренняя и бодрящ</w:t>
            </w:r>
            <w:r w:rsidR="002503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ая гимнастика, физкультминутки, </w:t>
            </w: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игры-иммитации, физкультурные досуги и праздники, дни здоровья. </w:t>
            </w:r>
          </w:p>
        </w:tc>
      </w:tr>
      <w:tr w:rsidR="002A53DB" w:rsidRPr="002A53DB" w14:paraId="6C24AABE" w14:textId="77777777" w:rsidTr="00E842F9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47051B" w14:textId="77777777" w:rsidR="002A53DB" w:rsidRPr="002A53DB" w:rsidRDefault="002A53DB" w:rsidP="002A53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9BBF30" w14:textId="77777777" w:rsidR="002A53DB" w:rsidRPr="002A53DB" w:rsidRDefault="002A53DB" w:rsidP="002A53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Игровая, трудовая, коммуникативная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02813C" w14:textId="77777777" w:rsidR="002A53DB" w:rsidRPr="002A53DB" w:rsidRDefault="002A53DB" w:rsidP="002A53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Игры с правилами, творческие беседы, игровые проблемные ситуации. Индивидуальные и коллективные поручения, дежурства и к</w:t>
            </w:r>
            <w:r w:rsidR="002503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оллективный труд, </w:t>
            </w: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и другое.</w:t>
            </w:r>
          </w:p>
        </w:tc>
      </w:tr>
      <w:tr w:rsidR="002A53DB" w:rsidRPr="002A53DB" w14:paraId="4E7723FF" w14:textId="77777777" w:rsidTr="00E842F9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5B733F5" w14:textId="77777777" w:rsidR="002A53DB" w:rsidRPr="002A53DB" w:rsidRDefault="002A53DB" w:rsidP="002A53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11E6F" w14:textId="77777777" w:rsidR="002A53DB" w:rsidRPr="002A53DB" w:rsidRDefault="002A53DB" w:rsidP="002A53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Познавательно-исследовательская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097FC2" w14:textId="77777777" w:rsidR="002A53DB" w:rsidRPr="002A53DB" w:rsidRDefault="002A53DB" w:rsidP="0025031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Наблюдения, экскурсии, дидактические и развивающие игры, эксперименты, решение проблемных ситуаций, беседы, колл</w:t>
            </w:r>
            <w:r w:rsidR="002503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екционирование </w:t>
            </w: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прочее.</w:t>
            </w:r>
          </w:p>
        </w:tc>
      </w:tr>
      <w:tr w:rsidR="002A53DB" w:rsidRPr="002A53DB" w14:paraId="6A05E8DF" w14:textId="77777777" w:rsidTr="00E842F9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BACC47A" w14:textId="77777777" w:rsidR="002A53DB" w:rsidRPr="002A53DB" w:rsidRDefault="002A53DB" w:rsidP="002A53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FA6A2A" w14:textId="77777777" w:rsidR="002A53DB" w:rsidRPr="002A53DB" w:rsidRDefault="002A53DB" w:rsidP="002A53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Коммуникативная, восприятие художественной литературы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C7B209" w14:textId="77777777" w:rsidR="002A53DB" w:rsidRPr="002A53DB" w:rsidRDefault="002A53DB" w:rsidP="00250317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Беседы, игровые проблемные и проблемно-речевые ситуации, творческие, дидактические игры</w:t>
            </w:r>
            <w:r w:rsidR="0025031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викторины, фестивали, досуги </w:t>
            </w: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 другое.</w:t>
            </w:r>
          </w:p>
        </w:tc>
      </w:tr>
      <w:tr w:rsidR="002A53DB" w:rsidRPr="002A53DB" w14:paraId="6D3DEB3A" w14:textId="77777777" w:rsidTr="00E842F9">
        <w:trPr>
          <w:tblCellSpacing w:w="0" w:type="dxa"/>
        </w:trPr>
        <w:tc>
          <w:tcPr>
            <w:tcW w:w="212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C39889" w14:textId="77777777" w:rsidR="002A53DB" w:rsidRPr="002A53DB" w:rsidRDefault="002A53DB" w:rsidP="002A53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212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BFC4B2" w14:textId="77777777" w:rsidR="002A53DB" w:rsidRPr="002A53DB" w:rsidRDefault="002A53DB" w:rsidP="002A53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Рисование, лепка, аппликация, музыкальная</w:t>
            </w:r>
          </w:p>
        </w:tc>
        <w:tc>
          <w:tcPr>
            <w:tcW w:w="538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E99D22" w14:textId="77777777" w:rsidR="002A53DB" w:rsidRPr="002A53DB" w:rsidRDefault="002A53DB" w:rsidP="002A53DB">
            <w:pPr>
              <w:spacing w:after="0" w:line="240" w:lineRule="auto"/>
              <w:jc w:val="both"/>
              <w:rPr>
                <w:rFonts w:ascii="Arial" w:eastAsia="Calibri" w:hAnsi="Arial" w:cs="Arial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Образовательная деятельность, реализация проектов. Слушание, импровизация, исполнение, музыкально-дидактические, подвижные игры, досуги, праздники и развлечения и другое.</w:t>
            </w:r>
          </w:p>
        </w:tc>
      </w:tr>
    </w:tbl>
    <w:p w14:paraId="7B761404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14:paraId="7BEAD8B5" w14:textId="77777777" w:rsidR="002A53DB" w:rsidRPr="002A53DB" w:rsidRDefault="002A53DB" w:rsidP="002A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Способы  поддержки детской инициативы</w:t>
      </w:r>
    </w:p>
    <w:p w14:paraId="7B88904F" w14:textId="77777777" w:rsidR="002A53DB" w:rsidRPr="002A53DB" w:rsidRDefault="002A53DB" w:rsidP="002A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14:paraId="411530F1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Для поддержания детской инициативы воспитатели используют проблемные ситуации, вопросы, проектную деятельность, внесение энциклопедий и игрового материала. Создают условия для выбора деятельности по интересам и запросам детей.</w:t>
      </w:r>
    </w:p>
    <w:p w14:paraId="65036C55" w14:textId="77777777" w:rsidR="002A53DB" w:rsidRPr="002A53DB" w:rsidRDefault="002A53DB" w:rsidP="002A53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создания условий для развития свободной игровой деятельности педагоги:</w:t>
      </w:r>
    </w:p>
    <w:p w14:paraId="4F5FF077" w14:textId="77777777" w:rsidR="002A53DB" w:rsidRPr="002A53DB" w:rsidRDefault="002A53DB" w:rsidP="002A53DB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создают в течение дня условия для свободной игры;</w:t>
      </w:r>
    </w:p>
    <w:p w14:paraId="2E98DB2D" w14:textId="77777777" w:rsidR="002A53DB" w:rsidRPr="002A53DB" w:rsidRDefault="002A53DB" w:rsidP="002A53DB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определяют игровые ситуации, в которых детям нужна косвенная помощь;</w:t>
      </w:r>
    </w:p>
    <w:p w14:paraId="391D0DF0" w14:textId="77777777" w:rsidR="002A53DB" w:rsidRPr="002A53DB" w:rsidRDefault="002A53DB" w:rsidP="002A53DB">
      <w:pPr>
        <w:widowControl w:val="0"/>
        <w:numPr>
          <w:ilvl w:val="0"/>
          <w:numId w:val="1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наблюдают за играющими детьми и анализируют, какие именно события дня отражаются в игре.</w:t>
      </w:r>
    </w:p>
    <w:p w14:paraId="2AAC79B2" w14:textId="77777777" w:rsidR="002A53DB" w:rsidRPr="002A53DB" w:rsidRDefault="002A53DB" w:rsidP="002A53DB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создания условий для развития познавательной деятельности педагоги:</w:t>
      </w:r>
    </w:p>
    <w:p w14:paraId="35C55C69" w14:textId="77777777" w:rsidR="002A53DB" w:rsidRPr="002A53DB" w:rsidRDefault="002A53DB" w:rsidP="002A53D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предлагают детям вопросы, требующие не только воспроизведения информации, но и мышления;</w:t>
      </w:r>
    </w:p>
    <w:p w14:paraId="6F76EB34" w14:textId="77777777" w:rsidR="002A53DB" w:rsidRPr="002A53DB" w:rsidRDefault="002A53DB" w:rsidP="002A53D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предлагают проблемно-противоречивые ситуации, на которые могут быть даны разные ответы;</w:t>
      </w:r>
    </w:p>
    <w:p w14:paraId="402A1989" w14:textId="77777777" w:rsidR="002A53DB" w:rsidRPr="002A53DB" w:rsidRDefault="002A53DB" w:rsidP="002A53D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обеспечивают в ходе обсуждения атмосферу поддержки и принятия;</w:t>
      </w:r>
    </w:p>
    <w:p w14:paraId="2A226920" w14:textId="77777777" w:rsidR="002A53DB" w:rsidRPr="002A53DB" w:rsidRDefault="002A53DB" w:rsidP="002A53D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позволяют детям определиться с решением в ходе обсуждения той или иной ситуации;</w:t>
      </w:r>
    </w:p>
    <w:p w14:paraId="0527A7A0" w14:textId="77777777" w:rsidR="002A53DB" w:rsidRPr="002A53DB" w:rsidRDefault="002A53DB" w:rsidP="002A53D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организуя обсуждения, в которых дети могут высказывать разные точки зрения по одному и тому же вопросу, помогают увидеть несовпадение точек зрения;</w:t>
      </w:r>
    </w:p>
    <w:p w14:paraId="5D56650A" w14:textId="77777777" w:rsidR="002A53DB" w:rsidRPr="002A53DB" w:rsidRDefault="002A53DB" w:rsidP="002A53D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строят обсуждения учетом высказываний детей, которые могут изменить ход дискуссии;</w:t>
      </w:r>
    </w:p>
    <w:p w14:paraId="566F0826" w14:textId="77777777" w:rsidR="002A53DB" w:rsidRPr="002A53DB" w:rsidRDefault="002A53DB" w:rsidP="002A53DB">
      <w:pPr>
        <w:widowControl w:val="0"/>
        <w:numPr>
          <w:ilvl w:val="0"/>
          <w:numId w:val="14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предлагают дополнительные средства (двигательные, образные, в т.ч. наглядные модели и символы), в тех случаях, когда детям трудно решить задачу.</w:t>
      </w:r>
    </w:p>
    <w:p w14:paraId="7C9879A2" w14:textId="77777777" w:rsidR="002A53DB" w:rsidRPr="002A53DB" w:rsidRDefault="002A53DB" w:rsidP="002A53DB">
      <w:pPr>
        <w:spacing w:after="0" w:line="240" w:lineRule="auto"/>
        <w:ind w:left="360" w:firstLine="34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создания условий для развития проектной деятельности педагоги:</w:t>
      </w:r>
    </w:p>
    <w:p w14:paraId="007F4845" w14:textId="77777777" w:rsidR="002A53DB" w:rsidRPr="002A53DB" w:rsidRDefault="002A53DB" w:rsidP="002A53DB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создают проблемные ситуации, которые инициируют детское любопытство, стимулируют стремление к исследованию;</w:t>
      </w:r>
    </w:p>
    <w:p w14:paraId="2E0441D4" w14:textId="77777777" w:rsidR="002A53DB" w:rsidRPr="002A53DB" w:rsidRDefault="002A53DB" w:rsidP="002A53DB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проявляют внимательность к детским вопросам, возникающим в разных ситуациях, регулярно предлагают проектные образовательные ситуации в ответ на заданные детьми вопросы;</w:t>
      </w:r>
    </w:p>
    <w:p w14:paraId="745E35C9" w14:textId="77777777" w:rsidR="002A53DB" w:rsidRPr="002A53DB" w:rsidRDefault="002A53DB" w:rsidP="002A53DB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поддерживают детскую автономию: предлагают детям самим выдвигать проектные решения;</w:t>
      </w:r>
    </w:p>
    <w:p w14:paraId="5D424835" w14:textId="77777777" w:rsidR="002A53DB" w:rsidRPr="002A53DB" w:rsidRDefault="002A53DB" w:rsidP="002A53DB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помогают детям планировать свою деятельность при выполнении своего замысла;</w:t>
      </w:r>
    </w:p>
    <w:p w14:paraId="52D8F5F0" w14:textId="77777777" w:rsidR="002A53DB" w:rsidRPr="002A53DB" w:rsidRDefault="002A53DB" w:rsidP="002A53DB">
      <w:pPr>
        <w:widowControl w:val="0"/>
        <w:numPr>
          <w:ilvl w:val="0"/>
          <w:numId w:val="1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помогают детям сравнивать предложенные ими варианты решений, аргументировать выбор варианта.</w:t>
      </w:r>
    </w:p>
    <w:p w14:paraId="685FEC79" w14:textId="77777777" w:rsidR="002A53DB" w:rsidRPr="002A53DB" w:rsidRDefault="002A53DB" w:rsidP="00DA5A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С целью создания условий для самовыражения средствами искусства педагоги:</w:t>
      </w:r>
    </w:p>
    <w:p w14:paraId="42FFDA90" w14:textId="77777777" w:rsidR="002A53DB" w:rsidRPr="002A53DB" w:rsidRDefault="002A53DB" w:rsidP="002A53D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создают атмосферу принятия и поддержки во время занятий творческими видами деятельности;</w:t>
      </w:r>
    </w:p>
    <w:p w14:paraId="6C70A2C6" w14:textId="77777777" w:rsidR="002A53DB" w:rsidRPr="002A53DB" w:rsidRDefault="002A53DB" w:rsidP="002A53D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предлагают такие задания, чтобы детские произведения не были стереотипными, отражали их замысел;</w:t>
      </w:r>
    </w:p>
    <w:p w14:paraId="38216550" w14:textId="77777777" w:rsidR="002A53DB" w:rsidRPr="002A53DB" w:rsidRDefault="002A53DB" w:rsidP="002A53D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поддерживают детскую инициативу в воплощении замысла и выборе необходимых для этого средств;</w:t>
      </w:r>
    </w:p>
    <w:p w14:paraId="743890BD" w14:textId="77777777" w:rsidR="002A53DB" w:rsidRPr="002A53DB" w:rsidRDefault="002A53DB" w:rsidP="002A53DB">
      <w:pPr>
        <w:widowControl w:val="0"/>
        <w:numPr>
          <w:ilvl w:val="0"/>
          <w:numId w:val="1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организуют события, мероприятия, выставки проектов, на которых дошкольники могут представить свои произведения для детей разных групп и родителей.</w:t>
      </w:r>
    </w:p>
    <w:p w14:paraId="3915AB55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С целью создания условий для физического развития педагоги:</w:t>
      </w:r>
    </w:p>
    <w:p w14:paraId="0F5A9B59" w14:textId="77777777" w:rsidR="002A53DB" w:rsidRPr="002A53DB" w:rsidRDefault="002A53DB" w:rsidP="002A53D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ежедневно предоставляют детям возможность активно двигаться;</w:t>
      </w:r>
    </w:p>
    <w:p w14:paraId="2206530A" w14:textId="77777777" w:rsidR="002A53DB" w:rsidRPr="002A53DB" w:rsidRDefault="002A53DB" w:rsidP="002A53D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создают доброжелательную атмосферу эмоционального принятия, способствующую проявлениям активности всех детей ( в том числе и менее активных) в двигательной сфере;</w:t>
      </w:r>
    </w:p>
    <w:p w14:paraId="67AC78D4" w14:textId="77777777" w:rsidR="002A53DB" w:rsidRPr="002A53DB" w:rsidRDefault="002A53DB" w:rsidP="002A53DB">
      <w:pPr>
        <w:widowControl w:val="0"/>
        <w:numPr>
          <w:ilvl w:val="0"/>
          <w:numId w:val="17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используют различные методы обучения, помогающие детям с разным уровнем физического развития с удовольствием бегать, лазать, прыгать.</w:t>
      </w:r>
    </w:p>
    <w:p w14:paraId="5EA440D2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Педагог продумывает стиль и модель общения с детьми в зависимости от поставленных задач, заботится об эмоциональном фоне детской деятельности. Выбор содержания деятельности идет от детей, их желания и уровня развития.</w:t>
      </w:r>
    </w:p>
    <w:p w14:paraId="5E579007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lastRenderedPageBreak/>
        <w:t xml:space="preserve">       Дети становятся участниками планирования деятельности, поскольку их вопросы, идеи, предложения, особенности поведения, опыт жизни в детском саду и за его пределами – важнейший критерий отбора содержания воспитания и обучения и сроков его реализации.</w:t>
      </w:r>
    </w:p>
    <w:p w14:paraId="603D5148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Благодаря такому открытому планированию педагог предлагает детям то, что для них значимо в данный момент жизни. Открытое планирование характеризуется отсутствием жесткой методической и содержательной регламентации.</w:t>
      </w:r>
    </w:p>
    <w:p w14:paraId="2B6410D9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Один день в неделю (пятница) определяется как день по интересам детей. Для воспитателя – день педагогической импровизации.</w:t>
      </w:r>
    </w:p>
    <w:p w14:paraId="38E71891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При организации дня по интересам детей профессиональная позиция педагога состоит в заведомо уважительном отношении к любому высказыванию ребенка по содержанию этого дня. Все «детские версии» обсуждаются в равноправном диалоге.</w:t>
      </w:r>
    </w:p>
    <w:p w14:paraId="14A6544F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 Взрослый выступает как партнер по общению, т. е. он уважает право ребенка на инициативу, его желание говорить на интересующие его темы, уходить от неприятных ситуаций.</w:t>
      </w:r>
    </w:p>
    <w:p w14:paraId="4BFD282D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iCs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iCs/>
          <w:sz w:val="28"/>
          <w:szCs w:val="28"/>
          <w:lang w:eastAsia="ru-RU"/>
        </w:rPr>
        <w:t xml:space="preserve">       Ребенок реализует свои интересы через собственную инициативу, что позволяет создать атмосферу психологической свободы и безопасности, разумной дозволенности, игры, спонтанности. Даже самый застенчивый ребенок находит возможность проявить себя, показать свою индивидуальность.</w:t>
      </w:r>
    </w:p>
    <w:p w14:paraId="49FB1925" w14:textId="77777777" w:rsidR="002A53DB" w:rsidRPr="002A53DB" w:rsidRDefault="002A53DB" w:rsidP="002A53D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41006F44" w14:textId="77777777" w:rsidR="002A53DB" w:rsidRPr="002A53DB" w:rsidRDefault="002A53DB" w:rsidP="002A53D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2.3. Взаимодействие педагогического коллектива с семьями </w:t>
      </w:r>
    </w:p>
    <w:p w14:paraId="48B960D7" w14:textId="77777777" w:rsidR="002A53DB" w:rsidRPr="002A53DB" w:rsidRDefault="002A53DB" w:rsidP="002A53DB">
      <w:pPr>
        <w:widowControl w:val="0"/>
        <w:spacing w:after="0" w:line="240" w:lineRule="auto"/>
        <w:contextualSpacing/>
        <w:jc w:val="center"/>
        <w:rPr>
          <w:rFonts w:ascii="Calibri" w:eastAsia="Calibri" w:hAnsi="Calibri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воспитанников</w:t>
      </w:r>
    </w:p>
    <w:p w14:paraId="0AC4E97B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Важнейшим условием обеспечения целостного развития личности ребенка является развитие конструктивного взаимодействия с семьей. Социальный паспорт семей обучающихся (приложение №3).</w:t>
      </w:r>
    </w:p>
    <w:p w14:paraId="3F3DD133" w14:textId="77777777" w:rsidR="002A53DB" w:rsidRPr="002A53DB" w:rsidRDefault="002A53DB" w:rsidP="002A53D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Основные задачи взаимодействия </w:t>
      </w: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педагогического коллектива с семьями </w:t>
      </w:r>
    </w:p>
    <w:p w14:paraId="418F703D" w14:textId="77777777" w:rsidR="002A53DB" w:rsidRPr="002A53DB" w:rsidRDefault="002A53DB" w:rsidP="002A53DB">
      <w:pPr>
        <w:widowControl w:val="0"/>
        <w:spacing w:after="0" w:line="240" w:lineRule="auto"/>
        <w:contextualSpacing/>
        <w:rPr>
          <w:rFonts w:ascii="Calibri" w:eastAsia="Calibri" w:hAnsi="Calibri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воспитанников:</w:t>
      </w:r>
    </w:p>
    <w:p w14:paraId="36D19E6A" w14:textId="77777777" w:rsidR="002A53DB" w:rsidRPr="002A53DB" w:rsidRDefault="002A53DB" w:rsidP="002A53DB">
      <w:pPr>
        <w:widowControl w:val="0"/>
        <w:numPr>
          <w:ilvl w:val="0"/>
          <w:numId w:val="47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изучение отношения педагогов и родителей к различным вопросам воспитания, обучения, развития детей, условий организации разнообразной деятельности в детском саду и семье;</w:t>
      </w:r>
    </w:p>
    <w:p w14:paraId="22B72293" w14:textId="77777777" w:rsidR="002A53DB" w:rsidRPr="002A53DB" w:rsidRDefault="002A53DB" w:rsidP="002A53DB">
      <w:pPr>
        <w:widowControl w:val="0"/>
        <w:numPr>
          <w:ilvl w:val="0"/>
          <w:numId w:val="47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педагогов и родителей с лучшим опытом воспитания в детском саду и семье, а также с трудно</w:t>
      </w:r>
      <w:r w:rsidR="00D40A58">
        <w:rPr>
          <w:rFonts w:ascii="Times New Roman" w:eastAsia="Calibri" w:hAnsi="Times New Roman" w:cs="Times New Roman"/>
          <w:sz w:val="28"/>
          <w:szCs w:val="28"/>
          <w:lang w:eastAsia="ru-RU"/>
        </w:rPr>
        <w:t>стями, возникающими в семейном и</w:t>
      </w: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общественном воспитании дошкольников;</w:t>
      </w:r>
    </w:p>
    <w:p w14:paraId="66B6219D" w14:textId="77777777" w:rsidR="002A53DB" w:rsidRPr="002A53DB" w:rsidRDefault="002A53DB" w:rsidP="002A53DB">
      <w:pPr>
        <w:widowControl w:val="0"/>
        <w:numPr>
          <w:ilvl w:val="0"/>
          <w:numId w:val="47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информирование друг друга об актуальных задачах воспитания и обучения детей и о возможностях детского сада и семьи в решении данных задач;</w:t>
      </w:r>
    </w:p>
    <w:p w14:paraId="7434776C" w14:textId="77777777" w:rsidR="002A53DB" w:rsidRPr="002A53DB" w:rsidRDefault="002A53DB" w:rsidP="002A53DB">
      <w:pPr>
        <w:widowControl w:val="0"/>
        <w:numPr>
          <w:ilvl w:val="0"/>
          <w:numId w:val="47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создание в детском саду условий для разнообразного по содержанию и формам сотрудничества, способствующего развитию конструктивного взаимодействия педагогов и родителей с детьми;</w:t>
      </w:r>
    </w:p>
    <w:p w14:paraId="1BD65FF3" w14:textId="77777777" w:rsidR="002A53DB" w:rsidRPr="002A53DB" w:rsidRDefault="002A53DB" w:rsidP="002A53DB">
      <w:pPr>
        <w:widowControl w:val="0"/>
        <w:numPr>
          <w:ilvl w:val="0"/>
          <w:numId w:val="47"/>
        </w:num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привлечение семей воспитанников к участию в совместных с педагогами мероприятиях, организуемых в ДОУ и в районе;</w:t>
      </w:r>
    </w:p>
    <w:p w14:paraId="0A2BAE8B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ab/>
        <w:t>Успешное взаимодействие возможно лишь в том случае, если детский сад знаком с воспитательными возможностями семьи ребенка, а семья имеет представление о дошкольном учреждении, которому доверяет воспитание ребенка.</w:t>
      </w:r>
    </w:p>
    <w:p w14:paraId="48D3C5FD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Прекрасную возможность обоюдного познания воспитательного потенциала дают: специально организуемая социально-педагогическая диагностика с использованием бесед, анкетирования; разнообразные собрания-встречи, ориентирование на знакомство с достижениями и трудностями воспитывающих детей сторон.</w:t>
      </w:r>
    </w:p>
    <w:p w14:paraId="7F5F5D4A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Необходимо, чтобы воспитывающие взрослые постоянно сообщали друг другу о разнообразных фактах из жизни детей в детском саду и семье, о состоянии каждого ребенка (его самочувствии, настроении), о развитии детско-взрослых (в том числе детско-родительских) отношений.</w:t>
      </w:r>
    </w:p>
    <w:p w14:paraId="088ACCAF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Такое информирование происходит при непосредственном общении в ходе (бесед, консультаций, собраний)  либо опосредованно, при получении информации из различных источников: стендов, разнообразных буклетов, интернет-сайтов (детского сада, органов управления образования).</w:t>
      </w:r>
    </w:p>
    <w:p w14:paraId="4FDAFF29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Основными формами просвещения и обучения родителей выступают: родительские собрания, проекты, игры.</w:t>
      </w:r>
    </w:p>
    <w:p w14:paraId="1F7B9A78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Определяющей целью разнообразной совместной деятельности в триаде «педагоги-родители-дети» является удовлетворение не только базисных стремлений и потребностей ребенка, но и стремлений и потребностей родителей и педагогов.</w:t>
      </w:r>
    </w:p>
    <w:p w14:paraId="63E1A783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Совместная деятельность воспитывающих взрослых может быть организованна в разнообразных традиционных формах (прогулки, экскурсии, проектная деятельность, семейный театр).</w:t>
      </w:r>
    </w:p>
    <w:p w14:paraId="62E43616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В этих формах совместной деятельности заложены возможности коррекции поведения родителей и педагогов, предпочитающих авторитарный стиль общения с ребенком; воспитания у них бережного отношения к детскому творчеству.</w:t>
      </w:r>
    </w:p>
    <w:p w14:paraId="67FBE09A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Традиционными для детского сада являются детские праздники, посвященные знаменательным событиям в жизни страны. Новой формой, актуализирующей сотворчество детей и воспитывающих взрослых, является семейный праздник в детском саду: День матери, Н</w:t>
      </w:r>
      <w:r w:rsidR="009A7203">
        <w:rPr>
          <w:rFonts w:ascii="Times New Roman" w:eastAsia="Calibri" w:hAnsi="Times New Roman" w:cs="Times New Roman"/>
          <w:sz w:val="28"/>
          <w:szCs w:val="28"/>
          <w:lang w:eastAsia="ru-RU"/>
        </w:rPr>
        <w:t>овый год, военно-патриотические мероприятия</w:t>
      </w: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, Пасха, День Победы, День семьи, любви и верности, Яблочный спас.</w:t>
      </w:r>
    </w:p>
    <w:p w14:paraId="44E46264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Наиболее значимы семейные праздники для семей с детьми раннего возраста, так как малыши в возрасте до 3 лет лучше чувствуют себя, когда на празднике рядом с ними находятся родители.</w:t>
      </w:r>
    </w:p>
    <w:p w14:paraId="089F6621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Большую актуальность приобретает такая форма совместной  деятельности, как проекты. Они меняют роль воспитывающих взрослых в управлении детским садом, в развитии партнерских отношений, помогают им научиться  работать в «команде», овладеть способами коллективной мыслительной деятельности; освоить алгоритм создания проекта, отталкиваться от потребностей ребенка; достичь позитивной открытости по </w:t>
      </w: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отношению к коллегам, воспитанникам и родителям, к своей личности; объединить усилия педагогов, родителей и детей с целью реализации проекта.</w:t>
      </w:r>
    </w:p>
    <w:p w14:paraId="661DC49F" w14:textId="77777777" w:rsidR="002A53DB" w:rsidRDefault="002A53DB" w:rsidP="002A53D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Идеями для  проектирования могут стать любые предложения, направленные на улучшения отношений педагогов детей и родителей, на развитие ответственности, инициативности.</w:t>
      </w:r>
    </w:p>
    <w:p w14:paraId="1F0CF04A" w14:textId="77777777" w:rsidR="00250317" w:rsidRPr="00250317" w:rsidRDefault="00250317" w:rsidP="002A53DB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4E6B0945" w14:textId="77777777" w:rsidR="00DB1C28" w:rsidRPr="00DB1C28" w:rsidRDefault="00DB1C28" w:rsidP="00DB1C28">
      <w:pPr>
        <w:ind w:firstLine="360"/>
        <w:jc w:val="both"/>
        <w:rPr>
          <w:rFonts w:ascii="Times New Roman" w:hAnsi="Times New Roman"/>
          <w:b/>
          <w:sz w:val="28"/>
          <w:szCs w:val="28"/>
        </w:rPr>
      </w:pPr>
      <w:r w:rsidRPr="00DB1C28">
        <w:rPr>
          <w:rFonts w:ascii="Times New Roman" w:hAnsi="Times New Roman"/>
          <w:b/>
          <w:sz w:val="28"/>
          <w:szCs w:val="28"/>
        </w:rPr>
        <w:t>Содержание образовательной деятельности по профессиональной коррекции нарушений развития детей</w:t>
      </w:r>
    </w:p>
    <w:p w14:paraId="7B4F735B" w14:textId="77777777" w:rsidR="00DB1C28" w:rsidRPr="00EA4DD1" w:rsidRDefault="00DB1C28" w:rsidP="00DB1C28">
      <w:pPr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DB1C28">
        <w:rPr>
          <w:rFonts w:ascii="Times New Roman" w:hAnsi="Times New Roman"/>
          <w:sz w:val="28"/>
          <w:szCs w:val="28"/>
        </w:rPr>
        <w:tab/>
      </w:r>
      <w:r w:rsidRPr="00EA4DD1">
        <w:rPr>
          <w:rFonts w:ascii="Times New Roman" w:hAnsi="Times New Roman"/>
          <w:color w:val="000000" w:themeColor="text1"/>
          <w:sz w:val="28"/>
          <w:szCs w:val="28"/>
        </w:rPr>
        <w:t>Согласно положения «О психолого-медико-педагогическом консилиуме муниципального бюджетного дошкольного образовательного учреждения детского сада №24 «Росинка» с. Новое село муниципального образования Брюховецкий район» и договора «О взаимодействии МБДОУ ДС №24 «Росинка» с. Новое село муниципального образования Брюховецкий район и МБДОУ ДСКВ «21 «Елочка» ст. Батуринская муниципального образования Брюховецкий район», в учреждении ведется работа по выявлению детей с нарушением развития.</w:t>
      </w:r>
    </w:p>
    <w:p w14:paraId="32095B5A" w14:textId="77777777" w:rsidR="00DB1C28" w:rsidRPr="00DB1C28" w:rsidRDefault="00DB1C28" w:rsidP="00DB1C28">
      <w:pPr>
        <w:ind w:left="720"/>
        <w:jc w:val="both"/>
        <w:rPr>
          <w:rFonts w:ascii="Times New Roman" w:hAnsi="Times New Roman"/>
          <w:sz w:val="28"/>
          <w:szCs w:val="28"/>
        </w:rPr>
      </w:pPr>
      <w:r w:rsidRPr="00DB1C28">
        <w:rPr>
          <w:rFonts w:ascii="Times New Roman" w:hAnsi="Times New Roman"/>
          <w:sz w:val="28"/>
          <w:szCs w:val="28"/>
        </w:rPr>
        <w:t xml:space="preserve">В данный момент детей с ОВЗ в детском саду нет. </w:t>
      </w:r>
    </w:p>
    <w:p w14:paraId="751015AC" w14:textId="5D3C9598" w:rsidR="00241DF9" w:rsidRDefault="00241DF9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843CBA5" w14:textId="5BE87A91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B2EFCF" w14:textId="6BA69796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1248F5" w14:textId="6585C0EF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477A3F" w14:textId="6C29B287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B2D79C" w14:textId="66064B2B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A7EA61C" w14:textId="07B752D2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EF1032E" w14:textId="1F13BABA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EF4231" w14:textId="3FCB3CB9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2E566C3" w14:textId="65A433B5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760A41B" w14:textId="01849B98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751CC64" w14:textId="781AFEAE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EA94329" w14:textId="7E824FBC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839E950" w14:textId="10B89262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D477CC" w14:textId="59047771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B671BF2" w14:textId="5DA7C9FC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8FCB5CC" w14:textId="61D70024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02D454A" w14:textId="33C7E40D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849B18" w14:textId="783EAF6C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7DCBBEC" w14:textId="0A21FF9D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557EA53" w14:textId="28C54626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320EB09" w14:textId="10E579D6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E7FB7BF" w14:textId="14B8EC49" w:rsidR="007A64DD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54D7474" w14:textId="77777777" w:rsidR="007A64DD" w:rsidRPr="002A53DB" w:rsidRDefault="007A64DD" w:rsidP="00DB1C28">
      <w:pPr>
        <w:widowControl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51C59E7" w14:textId="77777777" w:rsidR="002A53DB" w:rsidRPr="002A53DB" w:rsidRDefault="002A53DB" w:rsidP="002A53DB">
      <w:pPr>
        <w:widowControl w:val="0"/>
        <w:numPr>
          <w:ilvl w:val="0"/>
          <w:numId w:val="1"/>
        </w:num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Организационный раздел</w:t>
      </w:r>
    </w:p>
    <w:p w14:paraId="2BB1B47B" w14:textId="77777777" w:rsidR="002A53DB" w:rsidRPr="002A53DB" w:rsidRDefault="002A53DB" w:rsidP="002A53D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B65AA0C" w14:textId="77777777" w:rsidR="002A53DB" w:rsidRPr="002A53DB" w:rsidRDefault="002A53DB" w:rsidP="002A53D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53DB">
        <w:rPr>
          <w:rFonts w:ascii="Times New Roman" w:eastAsia="Calibri" w:hAnsi="Times New Roman" w:cs="Times New Roman"/>
          <w:b/>
          <w:sz w:val="28"/>
          <w:szCs w:val="28"/>
        </w:rPr>
        <w:t>3.1. Описание материально-технического обеспечения Программы</w:t>
      </w:r>
    </w:p>
    <w:p w14:paraId="6639869E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7EE49B1" w14:textId="67D5100E" w:rsidR="007E2F05" w:rsidRDefault="002A53DB" w:rsidP="007E2F05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Муниципальное бюджетное дошкольное образовательное учреждение детский сад № 24 «Росинка» с. Новое Село муниципального образования Брюховецкий район  расположено </w:t>
      </w:r>
      <w:r w:rsidR="00C4308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</w:t>
      </w: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жилом микрорайоне в двухэтажном т</w:t>
      </w:r>
      <w:r w:rsidR="007E2F05">
        <w:rPr>
          <w:rFonts w:ascii="Times New Roman" w:eastAsia="Calibri" w:hAnsi="Times New Roman" w:cs="Times New Roman"/>
          <w:sz w:val="28"/>
          <w:szCs w:val="28"/>
          <w:lang w:eastAsia="ru-RU"/>
        </w:rPr>
        <w:t>иповом здании, рассчитанном на 9</w:t>
      </w: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>5 мест</w:t>
      </w:r>
      <w:r w:rsidR="000D40BC">
        <w:rPr>
          <w:rFonts w:ascii="Times New Roman" w:eastAsia="Calibri" w:hAnsi="Times New Roman" w:cs="Times New Roman"/>
          <w:sz w:val="28"/>
          <w:szCs w:val="28"/>
          <w:lang w:eastAsia="ru-RU"/>
        </w:rPr>
        <w:t>. Г</w:t>
      </w:r>
      <w:r w:rsidR="000D40BC" w:rsidRPr="00CD3417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рупповые, специализированные помещения для работы с детьми, служебно-бытовые помещения обеспечены необходимым оборудованием, мебелью и отвечают всем требованиям СанПиН. В состав группового помещения входят: приемная (для приема детей и хранения верхней одежды), групповая (для проведения игр, образовательных ситуаций и приема пищи), спальная, буфетная (для подготовки готовых блюд к раздаче и мы</w:t>
      </w:r>
      <w:r w:rsidR="000D40BC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тья столовой посуды), туалетная, умывальная, </w:t>
      </w:r>
      <w:r w:rsidR="00931731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имеется музыкальный и физический залы, комната ПДД и комната </w:t>
      </w:r>
      <w:r w:rsidR="006B2F2D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«Кубанского быта</w:t>
      </w:r>
      <w:r w:rsidR="007E2F05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», оформленная в старинном казачьем стиле (</w:t>
      </w:r>
      <w:r w:rsidR="004B1066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печь, с</w:t>
      </w:r>
      <w:r w:rsidR="007E2F05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ундук, прялка</w:t>
      </w:r>
      <w:r w:rsidR="0034276E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, лавки</w:t>
      </w:r>
      <w:r w:rsidR="007E2F05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 xml:space="preserve"> и др)</w:t>
      </w:r>
      <w:r w:rsidR="004B1066"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  <w:t>.</w:t>
      </w:r>
    </w:p>
    <w:p w14:paraId="1B8DF387" w14:textId="156087BC" w:rsidR="000D40BC" w:rsidRPr="006519F0" w:rsidRDefault="000D40BC" w:rsidP="007E2F05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color w:val="000000"/>
          <w:sz w:val="28"/>
          <w:szCs w:val="28"/>
          <w:lang w:eastAsia="ru-RU"/>
        </w:rPr>
      </w:pPr>
      <w:r w:rsidRPr="003E265A">
        <w:rPr>
          <w:rFonts w:ascii="Times New Roman" w:eastAsia="TimesNewRomanPSMT" w:hAnsi="Times New Roman"/>
          <w:sz w:val="28"/>
          <w:szCs w:val="28"/>
          <w:lang w:eastAsia="ru-RU"/>
        </w:rPr>
        <w:t>На территории Учреждения созданы благоприятные условия: территория озеленена по всему периметру; имеются прогулочные площадки для каждой группы</w:t>
      </w:r>
      <w:r w:rsidR="007E2F05">
        <w:rPr>
          <w:rFonts w:ascii="Times New Roman" w:eastAsia="TimesNewRomanPSMT" w:hAnsi="Times New Roman"/>
          <w:sz w:val="28"/>
          <w:szCs w:val="28"/>
          <w:lang w:eastAsia="ru-RU"/>
        </w:rPr>
        <w:t>; на спортивной площадке имеются;  футбольное поле, рукоходы, гимнастические кольца, турники</w:t>
      </w:r>
      <w:r w:rsidR="00C02ABD">
        <w:rPr>
          <w:rFonts w:ascii="Times New Roman" w:eastAsia="TimesNewRomanPSMT" w:hAnsi="Times New Roman"/>
          <w:sz w:val="28"/>
          <w:szCs w:val="28"/>
          <w:lang w:eastAsia="ru-RU"/>
        </w:rPr>
        <w:t>, дуги</w:t>
      </w:r>
      <w:r w:rsidR="00931731" w:rsidRPr="003E265A">
        <w:rPr>
          <w:rFonts w:ascii="Times New Roman" w:eastAsia="TimesNewRomanPSMT" w:hAnsi="Times New Roman"/>
          <w:sz w:val="28"/>
          <w:szCs w:val="28"/>
          <w:lang w:eastAsia="ru-RU"/>
        </w:rPr>
        <w:t xml:space="preserve"> для подл</w:t>
      </w:r>
      <w:r w:rsidR="00C43088">
        <w:rPr>
          <w:rFonts w:ascii="Times New Roman" w:eastAsia="TimesNewRomanPSMT" w:hAnsi="Times New Roman"/>
          <w:sz w:val="28"/>
          <w:szCs w:val="28"/>
          <w:lang w:eastAsia="ru-RU"/>
        </w:rPr>
        <w:t>е</w:t>
      </w:r>
      <w:r w:rsidR="00931731" w:rsidRPr="003E265A">
        <w:rPr>
          <w:rFonts w:ascii="Times New Roman" w:eastAsia="TimesNewRomanPSMT" w:hAnsi="Times New Roman"/>
          <w:sz w:val="28"/>
          <w:szCs w:val="28"/>
          <w:lang w:eastAsia="ru-RU"/>
        </w:rPr>
        <w:t>зания</w:t>
      </w:r>
      <w:r w:rsidR="00C02ABD">
        <w:rPr>
          <w:rFonts w:ascii="Times New Roman" w:eastAsia="TimesNewRomanPSMT" w:hAnsi="Times New Roman"/>
          <w:sz w:val="28"/>
          <w:szCs w:val="28"/>
          <w:lang w:eastAsia="ru-RU"/>
        </w:rPr>
        <w:t>, и другой спортивный инвентарь соответствующий возрастным особенностям воспитанников. Н</w:t>
      </w:r>
      <w:r w:rsidR="004B1066" w:rsidRPr="003E265A">
        <w:rPr>
          <w:rFonts w:ascii="Times New Roman" w:eastAsia="TimesNewRomanPSMT" w:hAnsi="Times New Roman"/>
          <w:sz w:val="28"/>
          <w:szCs w:val="28"/>
          <w:lang w:eastAsia="ru-RU"/>
        </w:rPr>
        <w:t>а игровой площадке расположен детский игровой модуль с горками и качелями.</w:t>
      </w:r>
    </w:p>
    <w:p w14:paraId="2FC44EEC" w14:textId="77777777" w:rsidR="004B1066" w:rsidRPr="003E265A" w:rsidRDefault="004B1066" w:rsidP="004B1066">
      <w:pPr>
        <w:autoSpaceDE w:val="0"/>
        <w:autoSpaceDN w:val="0"/>
        <w:adjustRightInd w:val="0"/>
        <w:ind w:firstLine="708"/>
        <w:jc w:val="both"/>
        <w:rPr>
          <w:rFonts w:ascii="Times New Roman" w:eastAsia="TimesNewRomanPSMT" w:hAnsi="Times New Roman"/>
          <w:sz w:val="28"/>
          <w:szCs w:val="28"/>
          <w:lang w:eastAsia="ru-RU"/>
        </w:rPr>
      </w:pPr>
      <w:r w:rsidRPr="003E265A">
        <w:rPr>
          <w:rFonts w:ascii="Times New Roman" w:eastAsia="TimesNewRomanPSMT" w:hAnsi="Times New Roman"/>
          <w:sz w:val="28"/>
          <w:szCs w:val="28"/>
          <w:lang w:eastAsia="ru-RU"/>
        </w:rPr>
        <w:t>О</w:t>
      </w:r>
      <w:r w:rsidR="00C02ABD">
        <w:rPr>
          <w:rFonts w:ascii="Times New Roman" w:eastAsia="TimesNewRomanPSMT" w:hAnsi="Times New Roman"/>
          <w:sz w:val="28"/>
          <w:szCs w:val="28"/>
          <w:lang w:eastAsia="ru-RU"/>
        </w:rPr>
        <w:t>борудован уголок «Кубанского подворья»</w:t>
      </w:r>
      <w:r w:rsidR="000D40BC" w:rsidRPr="003E265A">
        <w:rPr>
          <w:rFonts w:ascii="Times New Roman" w:eastAsia="TimesNewRomanPSMT" w:hAnsi="Times New Roman"/>
          <w:sz w:val="28"/>
          <w:szCs w:val="28"/>
          <w:lang w:eastAsia="ru-RU"/>
        </w:rPr>
        <w:t xml:space="preserve">, </w:t>
      </w:r>
      <w:r w:rsidR="00C02ABD">
        <w:rPr>
          <w:rFonts w:ascii="Times New Roman" w:eastAsia="TimesNewRomanPSMT" w:hAnsi="Times New Roman"/>
          <w:sz w:val="28"/>
          <w:szCs w:val="28"/>
          <w:lang w:eastAsia="ru-RU"/>
        </w:rPr>
        <w:t xml:space="preserve">на котором расположены </w:t>
      </w:r>
      <w:r w:rsidR="000D40BC" w:rsidRPr="003E265A">
        <w:rPr>
          <w:rFonts w:ascii="Times New Roman" w:eastAsia="TimesNewRomanPSMT" w:hAnsi="Times New Roman"/>
          <w:sz w:val="28"/>
          <w:szCs w:val="28"/>
          <w:lang w:eastAsia="ru-RU"/>
        </w:rPr>
        <w:t xml:space="preserve"> кубанская хата, колодец, летняя печь,</w:t>
      </w:r>
      <w:r w:rsidRPr="003E265A">
        <w:rPr>
          <w:rFonts w:ascii="Times New Roman" w:eastAsia="TimesNewRomanPSMT" w:hAnsi="Times New Roman"/>
          <w:sz w:val="28"/>
          <w:szCs w:val="28"/>
          <w:lang w:eastAsia="ru-RU"/>
        </w:rPr>
        <w:t xml:space="preserve"> мельница,</w:t>
      </w:r>
      <w:r w:rsidR="000D40BC" w:rsidRPr="003E265A">
        <w:rPr>
          <w:rFonts w:ascii="Times New Roman" w:eastAsia="TimesNewRomanPSMT" w:hAnsi="Times New Roman"/>
          <w:sz w:val="28"/>
          <w:szCs w:val="28"/>
          <w:lang w:eastAsia="ru-RU"/>
        </w:rPr>
        <w:t xml:space="preserve"> огород. </w:t>
      </w:r>
    </w:p>
    <w:p w14:paraId="19147526" w14:textId="77777777" w:rsidR="002A53DB" w:rsidRPr="002A53DB" w:rsidRDefault="002A53DB" w:rsidP="000D40BC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Все помещения максимально используются в  педагогическом процессе. Территория ограждена забором, имеет наружное освещение</w:t>
      </w:r>
      <w:r w:rsidR="004D723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камеры наблюдения, установлен СКУД.</w:t>
      </w:r>
    </w:p>
    <w:p w14:paraId="40DEFC3C" w14:textId="7D2BB050" w:rsidR="002A53DB" w:rsidRPr="00EA4DD1" w:rsidRDefault="00423274" w:rsidP="002A53DB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 w:rsidRPr="00EA4D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В ДОУ функционирует 2</w:t>
      </w:r>
      <w:r w:rsidR="002A53DB" w:rsidRPr="00EA4D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группы  общеразвивающей направленности, укомплектованных в соответствии с возрастными нормами и нормами СанПиН </w:t>
      </w:r>
      <w:r w:rsidR="00C430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СП </w:t>
      </w:r>
      <w:r w:rsidR="002A53DB" w:rsidRPr="00EA4D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2.4.3</w:t>
      </w:r>
      <w:r w:rsidR="00C430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</w:t>
      </w:r>
      <w:r w:rsidR="002A53DB" w:rsidRPr="00EA4D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4</w:t>
      </w:r>
      <w:r w:rsidR="00C430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8</w:t>
      </w:r>
      <w:r w:rsidR="002A53DB" w:rsidRPr="00EA4D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C4308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20</w:t>
      </w:r>
      <w:r w:rsidR="002A53DB" w:rsidRPr="00EA4DD1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14:paraId="457F63F0" w14:textId="77777777" w:rsidR="002A53DB" w:rsidRPr="002A53DB" w:rsidRDefault="002A53DB" w:rsidP="002A53DB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2A53D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В Учреждении созданы материально-технические условия, обеспечивающие:</w:t>
      </w:r>
    </w:p>
    <w:p w14:paraId="4329B55F" w14:textId="77777777" w:rsidR="002A53DB" w:rsidRPr="002A53DB" w:rsidRDefault="002A53DB" w:rsidP="002A53DB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2A53D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1) возможность достижения воспитанниками планируемых результатов освоения Программы;</w:t>
      </w:r>
    </w:p>
    <w:p w14:paraId="321FC66B" w14:textId="77777777" w:rsidR="002A53DB" w:rsidRPr="002A53DB" w:rsidRDefault="002A53DB" w:rsidP="002A53DB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2A53D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2) выполнение Учреждением требований:</w:t>
      </w:r>
    </w:p>
    <w:p w14:paraId="080BC699" w14:textId="77777777" w:rsidR="002A53DB" w:rsidRPr="002A53DB" w:rsidRDefault="002A53DB" w:rsidP="002A53DB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2A53D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 xml:space="preserve">– санитарно-эпидемиологических правил и нормативов: к условиям размещения организаций, осуществляющих образовательную деятельность, оборудованию и содержанию территории, помещениям, их оборудованию и содержанию, естественному и искусственному освещению помещений, </w:t>
      </w:r>
      <w:r w:rsidRPr="002A53D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lastRenderedPageBreak/>
        <w:t>отоплению и вентиляции, водоснабжению и канализации, организации питания, медицинскому обеспечению, приему детей в организации, осуществляющие образовательную деятельность, организации режима дня, организации физического воспитания, личной гигиене персонала;</w:t>
      </w:r>
    </w:p>
    <w:p w14:paraId="46CE993F" w14:textId="77777777" w:rsidR="002A53DB" w:rsidRPr="002A53DB" w:rsidRDefault="002A53DB" w:rsidP="002A53DB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2A53D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– пожарной безопасности и электробезопасности;</w:t>
      </w:r>
    </w:p>
    <w:p w14:paraId="7ED9F287" w14:textId="77777777" w:rsidR="002A53DB" w:rsidRPr="002A53DB" w:rsidRDefault="002A53DB" w:rsidP="002A53DB">
      <w:pPr>
        <w:widowControl w:val="0"/>
        <w:autoSpaceDE w:val="0"/>
        <w:autoSpaceDN w:val="0"/>
        <w:adjustRightInd w:val="0"/>
        <w:spacing w:after="0" w:line="240" w:lineRule="auto"/>
        <w:ind w:firstLine="737"/>
        <w:jc w:val="both"/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</w:pPr>
      <w:r w:rsidRPr="002A53DB">
        <w:rPr>
          <w:rFonts w:ascii="Times New Roman" w:eastAsia="TimesNewRomanPSMT" w:hAnsi="Times New Roman" w:cs="Times New Roman"/>
          <w:bCs/>
          <w:iCs/>
          <w:color w:val="000000"/>
          <w:sz w:val="28"/>
          <w:szCs w:val="28"/>
        </w:rPr>
        <w:t>– охране здоровья воспитанников и охране труда работников Учреждения;</w:t>
      </w:r>
    </w:p>
    <w:p w14:paraId="0A3A33C9" w14:textId="77777777" w:rsidR="002A53DB" w:rsidRPr="00C02ABD" w:rsidRDefault="00C02ABD" w:rsidP="00C02ABD">
      <w:pPr>
        <w:tabs>
          <w:tab w:val="left" w:pos="9356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1A5C73">
        <w:rPr>
          <w:rFonts w:ascii="Times New Roman" w:hAnsi="Times New Roman"/>
          <w:sz w:val="28"/>
          <w:szCs w:val="28"/>
        </w:rPr>
        <w:t>В Учреждении установлена охранная сигнализация, система оповещения оперативных и дежурных с</w:t>
      </w:r>
      <w:r>
        <w:rPr>
          <w:rFonts w:ascii="Times New Roman" w:hAnsi="Times New Roman"/>
          <w:sz w:val="28"/>
          <w:szCs w:val="28"/>
        </w:rPr>
        <w:t>лужб (тревожная кнопка),</w:t>
      </w:r>
      <w:r w:rsidRPr="001A5C73">
        <w:rPr>
          <w:rFonts w:ascii="Times New Roman" w:hAnsi="Times New Roman"/>
          <w:sz w:val="28"/>
          <w:szCs w:val="28"/>
        </w:rPr>
        <w:t xml:space="preserve"> автом</w:t>
      </w:r>
      <w:r>
        <w:rPr>
          <w:rFonts w:ascii="Times New Roman" w:hAnsi="Times New Roman"/>
          <w:sz w:val="28"/>
          <w:szCs w:val="28"/>
        </w:rPr>
        <w:t xml:space="preserve">атическая пожарная сигнализация, система видеонаблюдения.  </w:t>
      </w:r>
      <w:r w:rsidRPr="001A5C73">
        <w:rPr>
          <w:rFonts w:ascii="Times New Roman" w:hAnsi="Times New Roman"/>
          <w:sz w:val="28"/>
          <w:szCs w:val="28"/>
        </w:rPr>
        <w:t xml:space="preserve"> Приобретены и поддерживаются в состоянии постоянной готовности первичные средства пожаротушения.</w:t>
      </w:r>
      <w:r>
        <w:rPr>
          <w:rFonts w:ascii="Times New Roman" w:hAnsi="Times New Roman"/>
          <w:sz w:val="28"/>
          <w:szCs w:val="28"/>
        </w:rPr>
        <w:t xml:space="preserve"> Охрану ДОУ круглосуточно осуществляет </w:t>
      </w:r>
      <w:r w:rsidR="001438CD">
        <w:rPr>
          <w:rFonts w:ascii="Times New Roman" w:hAnsi="Times New Roman"/>
          <w:sz w:val="28"/>
          <w:szCs w:val="28"/>
        </w:rPr>
        <w:t xml:space="preserve">ООО </w:t>
      </w:r>
      <w:r w:rsidR="002E249B">
        <w:rPr>
          <w:rFonts w:ascii="Times New Roman" w:hAnsi="Times New Roman"/>
          <w:sz w:val="28"/>
          <w:szCs w:val="28"/>
        </w:rPr>
        <w:t>Ч</w:t>
      </w:r>
      <w:r w:rsidR="004D7233">
        <w:rPr>
          <w:rFonts w:ascii="Times New Roman" w:hAnsi="Times New Roman"/>
          <w:sz w:val="28"/>
          <w:szCs w:val="28"/>
        </w:rPr>
        <w:t>ОО «Легион</w:t>
      </w:r>
      <w:r>
        <w:rPr>
          <w:rFonts w:ascii="Times New Roman" w:hAnsi="Times New Roman"/>
          <w:sz w:val="28"/>
          <w:szCs w:val="28"/>
        </w:rPr>
        <w:t>».</w:t>
      </w:r>
    </w:p>
    <w:p w14:paraId="75E15A8B" w14:textId="77777777" w:rsidR="002A53DB" w:rsidRPr="002A53DB" w:rsidRDefault="002A53DB" w:rsidP="002A53DB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Четыре раза в год проводятся практические тренировки по эвакуации детей и сотрудников из здания на случай чрезвычайных ситуаций в места, закрепленные за группами. Работники ДОУ проходят обучение по ППБ, ОТ,  ТБ, оказания первой медицинской помощи в соответствии с требованиями. В ДОУ проводятся инструктажи с педагогами и обслуживающим персоналом с отметкой в журнале.</w:t>
      </w:r>
    </w:p>
    <w:p w14:paraId="615B6CFF" w14:textId="77777777" w:rsidR="002A53DB" w:rsidRPr="002A53DB" w:rsidRDefault="002A53DB" w:rsidP="002A53DB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ДОУ имеет свою электронную почту (</w:t>
      </w:r>
      <w:hyperlink r:id="rId8" w:history="1">
        <w:r w:rsidRPr="002A53D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rossinka</w:t>
        </w:r>
        <w:r w:rsidRPr="002A53D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24@</w:t>
        </w:r>
        <w:r w:rsidRPr="002A53D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yandex</w:t>
        </w:r>
        <w:r w:rsidRPr="002A53D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</w:rPr>
          <w:t>.</w:t>
        </w:r>
        <w:r w:rsidRPr="002A53DB">
          <w:rPr>
            <w:rFonts w:ascii="Times New Roman" w:eastAsia="Calibri" w:hAnsi="Times New Roman" w:cs="Times New Roman"/>
            <w:color w:val="000000"/>
            <w:sz w:val="28"/>
            <w:szCs w:val="28"/>
            <w:u w:val="single"/>
            <w:lang w:val="en-US"/>
          </w:rPr>
          <w:t>ru</w:t>
        </w:r>
      </w:hyperlink>
      <w:r w:rsidRPr="002A53DB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 и свободный доступ к сети интернет. Имеется сайт</w:t>
      </w:r>
      <w:r w:rsidR="00423274">
        <w:rPr>
          <w:rFonts w:ascii="Times New Roman" w:eastAsia="Calibri" w:hAnsi="Times New Roman" w:cs="Times New Roman"/>
          <w:sz w:val="28"/>
          <w:szCs w:val="28"/>
        </w:rPr>
        <w:t xml:space="preserve"> дошкольного учреждения (</w:t>
      </w:r>
      <w:r w:rsidR="00423274">
        <w:rPr>
          <w:rFonts w:ascii="Times New Roman" w:eastAsia="Calibri" w:hAnsi="Times New Roman" w:cs="Times New Roman"/>
          <w:sz w:val="28"/>
          <w:szCs w:val="28"/>
          <w:lang w:val="en-US"/>
        </w:rPr>
        <w:t>https</w:t>
      </w:r>
      <w:r w:rsidR="00423274">
        <w:rPr>
          <w:rFonts w:ascii="Times New Roman" w:eastAsia="Calibri" w:hAnsi="Times New Roman" w:cs="Times New Roman"/>
          <w:sz w:val="28"/>
          <w:szCs w:val="28"/>
        </w:rPr>
        <w:t>:</w:t>
      </w:r>
      <w:r w:rsidR="00423274" w:rsidRPr="00423274">
        <w:rPr>
          <w:rFonts w:ascii="Times New Roman" w:eastAsia="Calibri" w:hAnsi="Times New Roman" w:cs="Times New Roman"/>
          <w:sz w:val="28"/>
          <w:szCs w:val="28"/>
        </w:rPr>
        <w:t>//</w:t>
      </w:r>
      <w:r w:rsidR="00423274">
        <w:rPr>
          <w:rFonts w:ascii="Times New Roman" w:eastAsia="Calibri" w:hAnsi="Times New Roman" w:cs="Times New Roman"/>
          <w:sz w:val="28"/>
          <w:szCs w:val="28"/>
          <w:lang w:val="en-US"/>
        </w:rPr>
        <w:t>www</w:t>
      </w:r>
      <w:r w:rsidR="00423274" w:rsidRPr="00423274">
        <w:rPr>
          <w:rFonts w:ascii="Times New Roman" w:eastAsia="Calibri" w:hAnsi="Times New Roman" w:cs="Times New Roman"/>
          <w:sz w:val="28"/>
          <w:szCs w:val="28"/>
        </w:rPr>
        <w:t>.</w:t>
      </w:r>
      <w:r w:rsidR="00423274">
        <w:rPr>
          <w:rFonts w:ascii="Times New Roman" w:eastAsia="Calibri" w:hAnsi="Times New Roman" w:cs="Times New Roman"/>
          <w:sz w:val="28"/>
          <w:szCs w:val="28"/>
        </w:rPr>
        <w:t>дс 24.рф</w:t>
      </w:r>
      <w:r w:rsidRPr="002A53DB">
        <w:rPr>
          <w:rFonts w:ascii="Times New Roman" w:eastAsia="Calibri" w:hAnsi="Times New Roman" w:cs="Times New Roman"/>
          <w:sz w:val="28"/>
          <w:szCs w:val="28"/>
        </w:rPr>
        <w:t>), где размещена информация: о структуре образовательного учреждения, реализуемых основных и дополнительных образовательных программах, о составе педагогических работников, о материально техническом обеспечении, отчёт о результатах самообследования  деятельности образовательного учреждения и т.д.), обновление сайта происходит 2 раза в месяц и по итогам проведения мероприятий в ДОУ.</w:t>
      </w:r>
    </w:p>
    <w:p w14:paraId="0B715F10" w14:textId="77777777" w:rsidR="002A53DB" w:rsidRPr="002A53DB" w:rsidRDefault="002A53DB" w:rsidP="002A53DB">
      <w:pPr>
        <w:widowControl w:val="0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75895EC" w14:textId="77777777" w:rsidR="002A53DB" w:rsidRPr="002A53DB" w:rsidRDefault="002A53DB" w:rsidP="002A53DB">
      <w:pPr>
        <w:widowControl w:val="0"/>
        <w:numPr>
          <w:ilvl w:val="1"/>
          <w:numId w:val="18"/>
        </w:numPr>
        <w:spacing w:after="0" w:line="240" w:lineRule="auto"/>
        <w:ind w:right="284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Обеспеченность методическими материалами и средствами обучения и воспитания (приложение №4)</w:t>
      </w:r>
    </w:p>
    <w:p w14:paraId="3C7C3F8C" w14:textId="77777777" w:rsidR="002A53DB" w:rsidRPr="002A53DB" w:rsidRDefault="002A53DB" w:rsidP="002A53DB">
      <w:pPr>
        <w:spacing w:after="0"/>
        <w:ind w:left="1500" w:right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9EBC46" w14:textId="77777777" w:rsidR="002A53DB" w:rsidRPr="002A53DB" w:rsidRDefault="002A53DB" w:rsidP="002A53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Программы и технологии, реализуемые в дошкольном образовательном учреждении, скоординированы с целью обеспечения целостности педагогического процесса. Комплекс программ и технологий отвечает требованиям современного развивающего обучения детей дошкольного возраста, расширяет область их социально-нравственных ориентаций и чувств, развивают творческий потенциал. Парциальные программы и технологии усиливают разделы реализуемой программы и направлены на:</w:t>
      </w:r>
    </w:p>
    <w:p w14:paraId="35A977D0" w14:textId="77777777" w:rsidR="002A53DB" w:rsidRPr="002A53DB" w:rsidRDefault="002A53DB" w:rsidP="002A53DB">
      <w:pPr>
        <w:widowControl w:val="0"/>
        <w:spacing w:after="0" w:line="240" w:lineRule="auto"/>
        <w:ind w:left="709" w:hanging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ab/>
        <w:t>- формирование начал духовно-нравственной культуры</w:t>
      </w:r>
    </w:p>
    <w:p w14:paraId="41662ABF" w14:textId="77777777" w:rsidR="002A53DB" w:rsidRPr="002A53DB" w:rsidRDefault="002A53DB" w:rsidP="002A53DB">
      <w:pPr>
        <w:widowControl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укрепление состояния здоровья и физического развития</w:t>
      </w:r>
    </w:p>
    <w:p w14:paraId="0782C678" w14:textId="77777777" w:rsidR="002A53DB" w:rsidRPr="002A53DB" w:rsidRDefault="002A53DB" w:rsidP="002A53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- формирование представлений об окружающем мире и самих себя </w:t>
      </w:r>
    </w:p>
    <w:p w14:paraId="3F049E58" w14:textId="77777777" w:rsidR="002A53DB" w:rsidRPr="002A53DB" w:rsidRDefault="002A53DB" w:rsidP="002A53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 воспитание экологической культуры и стремления к здоровому образу жизни</w:t>
      </w:r>
    </w:p>
    <w:p w14:paraId="2F3B6B04" w14:textId="77777777" w:rsidR="002A53DB" w:rsidRPr="002A53DB" w:rsidRDefault="002A53DB" w:rsidP="002A53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- на успешную адаптацию к жизни в обществе</w:t>
      </w:r>
    </w:p>
    <w:p w14:paraId="15853227" w14:textId="77777777" w:rsidR="002A53DB" w:rsidRPr="002A53DB" w:rsidRDefault="002A53DB" w:rsidP="002A53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lastRenderedPageBreak/>
        <w:t>- на формирование готовности к обучению в школе.</w:t>
      </w:r>
    </w:p>
    <w:p w14:paraId="31E1B066" w14:textId="77777777" w:rsidR="002A53DB" w:rsidRPr="002A53DB" w:rsidRDefault="002A53DB" w:rsidP="002A53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данного комплекса программ и технологий прогнозирует достижение заявленной цели и задач образовательной программы, а также разработанных ФГОС ДО «Целевыми ориентирами».</w:t>
      </w:r>
    </w:p>
    <w:p w14:paraId="3A3915AB" w14:textId="77777777" w:rsidR="002A53DB" w:rsidRPr="002A53DB" w:rsidRDefault="002A53DB" w:rsidP="002A53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3B010814" w14:textId="77777777" w:rsidR="002A53DB" w:rsidRPr="002A53DB" w:rsidRDefault="002A53DB" w:rsidP="002A53D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alibri" w:eastAsia="Calibri" w:hAnsi="Calibri" w:cs="Times New Roman"/>
        </w:rPr>
      </w:pPr>
      <w:r w:rsidRPr="002A5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Электронные образовательные ресурсы (ЭОР):</w:t>
      </w:r>
      <w:r w:rsidRPr="002A53DB">
        <w:rPr>
          <w:rFonts w:ascii="Calibri" w:eastAsia="Calibri" w:hAnsi="Calibri" w:cs="Times New Roman"/>
          <w:lang w:val="en-US"/>
        </w:rPr>
        <w:t> </w:t>
      </w:r>
      <w:r w:rsidRPr="002A53DB">
        <w:rPr>
          <w:rFonts w:ascii="Calibri" w:eastAsia="Calibri" w:hAnsi="Calibri" w:cs="Times New Roman"/>
          <w:sz w:val="28"/>
          <w:szCs w:val="28"/>
          <w:lang w:val="en-US"/>
        </w:rPr>
        <w:t>   </w:t>
      </w:r>
    </w:p>
    <w:p w14:paraId="319FC1A1" w14:textId="77777777" w:rsidR="002A53DB" w:rsidRPr="002A53DB" w:rsidRDefault="00897A31" w:rsidP="002A53D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9" w:tgtFrame="_blank" w:history="1">
        <w:r w:rsidR="002A53DB"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="002A53DB"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="002A53DB"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="002A53DB"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="002A53DB"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obruch</w:t>
        </w:r>
        <w:r w:rsidR="002A53DB"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="002A53DB"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r w:rsidR="002A53DB"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</w:hyperlink>
      <w:r w:rsidR="002A53DB" w:rsidRPr="002A53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2A53DB" w:rsidRPr="002A53DB">
        <w:rPr>
          <w:rFonts w:ascii="Times New Roman" w:eastAsia="Calibri" w:hAnsi="Times New Roman" w:cs="Times New Roman"/>
          <w:sz w:val="28"/>
          <w:szCs w:val="28"/>
        </w:rPr>
        <w:t>- журнал «Обруч»;</w:t>
      </w:r>
    </w:p>
    <w:p w14:paraId="58D41993" w14:textId="77777777" w:rsidR="002A53DB" w:rsidRPr="002A53DB" w:rsidRDefault="00897A31" w:rsidP="002A53D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hyperlink r:id="rId10" w:tgtFrame="_blank" w:history="1">
        <w:r w:rsidR="002A53DB"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="002A53DB"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="002A53DB"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dovosp</w:t>
        </w:r>
        <w:r w:rsidR="002A53DB"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="002A53DB"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r w:rsidR="002A53DB"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</w:hyperlink>
      <w:r w:rsidR="002A53DB" w:rsidRPr="002A53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r w:rsidR="002A53DB" w:rsidRPr="002A53DB">
        <w:rPr>
          <w:rFonts w:ascii="Times New Roman" w:eastAsia="Calibri" w:hAnsi="Times New Roman" w:cs="Times New Roman"/>
          <w:sz w:val="28"/>
          <w:szCs w:val="28"/>
        </w:rPr>
        <w:t>- журнал «Дошкольное воспитание»;</w:t>
      </w:r>
    </w:p>
    <w:p w14:paraId="5BE5FF4E" w14:textId="77777777" w:rsidR="002A53DB" w:rsidRPr="002A53DB" w:rsidRDefault="002A53DB" w:rsidP="002A53D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Всё для воспитателя:</w:t>
      </w:r>
      <w:r w:rsidRPr="002A53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11" w:tgtFrame="_blank" w:history="1"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vospitatel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com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ua</w:t>
        </w:r>
      </w:hyperlink>
      <w:r w:rsidRPr="002A53DB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14:paraId="21804A8D" w14:textId="77777777" w:rsidR="002A53DB" w:rsidRPr="002A53DB" w:rsidRDefault="002A53DB" w:rsidP="002A53D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Всё для работников ДОУ:</w:t>
      </w:r>
      <w:r w:rsidRPr="002A53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12" w:tgtFrame="_blank" w:history="1"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specialist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detsada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2A53DB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14:paraId="51B8B653" w14:textId="77777777" w:rsidR="002A53DB" w:rsidRPr="002A53DB" w:rsidRDefault="002A53DB" w:rsidP="002A53D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Всё для детского сада:</w:t>
      </w:r>
      <w:r w:rsidRPr="002A53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13" w:tgtFrame="_blank" w:history="1"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leon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4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ik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com</w:t>
        </w:r>
      </w:hyperlink>
      <w:r w:rsidRPr="002A53DB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14:paraId="36376359" w14:textId="77777777" w:rsidR="002A53DB" w:rsidRPr="002A53DB" w:rsidRDefault="002A53DB" w:rsidP="002A53DB">
      <w:pPr>
        <w:widowControl w:val="0"/>
        <w:numPr>
          <w:ilvl w:val="0"/>
          <w:numId w:val="19"/>
        </w:num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Социальная сеть работников образования</w:t>
      </w:r>
      <w:r w:rsidRPr="002A53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14" w:tgtFrame="_blank" w:history="1"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nsportal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detskiy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sad</w:t>
        </w:r>
      </w:hyperlink>
      <w:r w:rsidRPr="002A53DB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</w:p>
    <w:p w14:paraId="05EB14F8" w14:textId="77777777" w:rsidR="002A53DB" w:rsidRPr="002A53DB" w:rsidRDefault="002A53DB" w:rsidP="002A53DB">
      <w:pPr>
        <w:widowControl w:val="0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Учебно-методический кабинет:</w:t>
      </w:r>
      <w:r w:rsidRPr="002A53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15" w:tgtFrame="_blank" w:history="1"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ped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-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kopilka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2A53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26901416" w14:textId="77777777" w:rsidR="002A53DB" w:rsidRPr="002A53DB" w:rsidRDefault="002A53DB" w:rsidP="002A53DB">
      <w:pPr>
        <w:widowControl w:val="0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Для воспитателей:</w:t>
      </w:r>
      <w:r w:rsidRPr="002A53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16" w:tgtFrame="_blank" w:history="1"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detsadd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narod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  <w:r w:rsidRPr="002A53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005F46FE" w14:textId="77777777" w:rsidR="002A53DB" w:rsidRPr="002A53DB" w:rsidRDefault="002A53DB" w:rsidP="002A53DB">
      <w:pPr>
        <w:widowControl w:val="0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Портал готовых презентаций и шаблонов:</w:t>
      </w:r>
      <w:r w:rsidRPr="002A53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17" w:tgtFrame="_blank" w:history="1"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prezentacii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com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detskie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</w:hyperlink>
      <w:r w:rsidRPr="002A53DB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62333E2F" w14:textId="77777777" w:rsidR="002A53DB" w:rsidRPr="002A53DB" w:rsidRDefault="002A53DB" w:rsidP="002A53DB">
      <w:pPr>
        <w:widowControl w:val="0"/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Методическая литература и пособия:</w:t>
      </w:r>
      <w:r w:rsidRPr="002A53DB">
        <w:rPr>
          <w:rFonts w:ascii="Times New Roman" w:eastAsia="Calibri" w:hAnsi="Times New Roman" w:cs="Times New Roman"/>
          <w:sz w:val="28"/>
          <w:szCs w:val="28"/>
          <w:lang w:val="en-US"/>
        </w:rPr>
        <w:t> </w:t>
      </w:r>
      <w:hyperlink r:id="rId18" w:tgtFrame="_blank" w:history="1"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www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uchmag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r w:rsidRPr="002A53DB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</w:hyperlink>
    </w:p>
    <w:p w14:paraId="62E58EF4" w14:textId="77777777" w:rsidR="002A53DB" w:rsidRPr="002A53DB" w:rsidRDefault="002A53DB" w:rsidP="002A53DB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3.3. Режим дня и распорядок.</w:t>
      </w:r>
    </w:p>
    <w:p w14:paraId="1BAA14DD" w14:textId="77777777" w:rsidR="002A53DB" w:rsidRPr="002A53DB" w:rsidRDefault="002A53DB" w:rsidP="002A53DB">
      <w:pPr>
        <w:widowControl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6EF1D2D" w14:textId="77777777" w:rsidR="002A53DB" w:rsidRPr="002A53DB" w:rsidRDefault="002A53DB" w:rsidP="002A53D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В ходе реализации Программы, программные образовательные задачи осуществляются в совместной деятельности со взрослыми и самостоятельной деятельности детей (ООД, режимные моменты). Поэтому так важно составление гибкого режима для каждой возрастной группы на первый период (с 1сентября  по 31 мая) и второй  период (с 1 июня по 31 августа) времени года. </w:t>
      </w:r>
      <w:r w:rsidRPr="002A53DB">
        <w:rPr>
          <w:rFonts w:ascii="Times New Roman" w:eastAsia="Calibri" w:hAnsi="Times New Roman" w:cs="Times New Roman"/>
          <w:sz w:val="28"/>
          <w:szCs w:val="28"/>
        </w:rPr>
        <w:t>Режим дня выстроен в соответствии с возрастными психофизиологическими особенностями детей. В режиме дня определена рациональная продолжительность и разумное чередование различных видов деятельности и отдыха детей в течении их пребывания в Учреждении. В середине занятий статического характера проводятся физкультминутки</w:t>
      </w:r>
      <w:r w:rsidRPr="002A53DB">
        <w:rPr>
          <w:rFonts w:ascii="Times New Roman" w:eastAsia="Calibri" w:hAnsi="Times New Roman" w:cs="Times New Roman"/>
          <w:color w:val="FF0000"/>
          <w:sz w:val="28"/>
          <w:szCs w:val="28"/>
        </w:rPr>
        <w:t>.</w:t>
      </w:r>
    </w:p>
    <w:p w14:paraId="7E3F3EB4" w14:textId="77777777" w:rsidR="002A53DB" w:rsidRPr="002A53DB" w:rsidRDefault="002A53DB" w:rsidP="002A53D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Режим работы Учреждения и длительность пребывания в нем детей определяются Уставом, являются следующими:</w:t>
      </w:r>
    </w:p>
    <w:p w14:paraId="5B558D27" w14:textId="77777777" w:rsidR="002A53DB" w:rsidRPr="002A53DB" w:rsidRDefault="002A53DB" w:rsidP="002A53D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- пятидневная рабочая неделя; </w:t>
      </w:r>
    </w:p>
    <w:p w14:paraId="7C15047B" w14:textId="77777777" w:rsidR="002A53DB" w:rsidRPr="002A53DB" w:rsidRDefault="002A53DB" w:rsidP="002A53D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- длительность работы – 10,5 часов; </w:t>
      </w:r>
    </w:p>
    <w:p w14:paraId="4D59D16D" w14:textId="77777777" w:rsidR="002A53DB" w:rsidRPr="002A53DB" w:rsidRDefault="002A53DB" w:rsidP="002A53D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- ежедневный график работы -   с 7.30 до 18.00 часов;</w:t>
      </w:r>
    </w:p>
    <w:p w14:paraId="09C42E6C" w14:textId="77777777" w:rsidR="002A53DB" w:rsidRPr="002A53DB" w:rsidRDefault="002A53DB" w:rsidP="002A53DB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- выходные дни – суббота, воскресенье, нерабочие и праздничные дни.</w:t>
      </w:r>
    </w:p>
    <w:p w14:paraId="4635A752" w14:textId="77777777" w:rsidR="002A53DB" w:rsidRPr="002A53DB" w:rsidRDefault="002A53DB" w:rsidP="002A53DB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Режим пребывания воспитанников в группах полного дня – 10,5 часов (приложение №5)</w:t>
      </w:r>
    </w:p>
    <w:p w14:paraId="1360D693" w14:textId="77777777" w:rsidR="002A53DB" w:rsidRPr="002A53DB" w:rsidRDefault="002A53DB" w:rsidP="002A53DB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Calibri" w:hAnsi="Times New Roman" w:cs="Times New Roman"/>
          <w:sz w:val="28"/>
          <w:szCs w:val="28"/>
        </w:rPr>
        <w:t>При осуществлении режимных моментов учитываются индивидуальные особенности детей (длительность сна, вкусовые предпочтения, темп деятельности и т.д.). Это способствует комфорту, хорошему настроению и активности ребенка.</w:t>
      </w:r>
    </w:p>
    <w:p w14:paraId="05147A75" w14:textId="56525EE0" w:rsidR="002A53DB" w:rsidRPr="002A53DB" w:rsidRDefault="002A53DB" w:rsidP="002A5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pacing w:val="-20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Учреждении обеспечен оптимальный двигательный режим – рациональное сочетание различных видов занятий и форм двигательной активности, в котором общая продолжительность двигательной активности составляет не менее 60% от всего времени </w:t>
      </w:r>
      <w:r w:rsidRPr="002A53DB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>бодрствования</w:t>
      </w:r>
      <w:r w:rsidR="00EA6500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 </w:t>
      </w:r>
      <w:r w:rsidRPr="002A53DB"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  <w:t xml:space="preserve"> (приложение № 6).</w:t>
      </w:r>
    </w:p>
    <w:p w14:paraId="7DAA7EB1" w14:textId="77777777" w:rsidR="002A53DB" w:rsidRPr="002A53DB" w:rsidRDefault="002A53DB" w:rsidP="002A5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Педагоги поощряют участие детей в совместных подвижных играх и физических упражнениях на прогулке. Развивают инициативу детей в организации самостоятельных подвижных и спортивных игр и упражнений, поощряют самостоятельное использование детьми имеющегося физкультурного и спортивно-игрового оборудования.</w:t>
      </w:r>
    </w:p>
    <w:p w14:paraId="10CB423E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Ежедневно проводится с детьми утренняя гимнастика. </w:t>
      </w:r>
    </w:p>
    <w:p w14:paraId="60B8F467" w14:textId="77777777" w:rsidR="002A53DB" w:rsidRPr="002A53DB" w:rsidRDefault="002A53DB" w:rsidP="002A53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284EFE1" w14:textId="77777777" w:rsidR="002A53DB" w:rsidRPr="002A53DB" w:rsidRDefault="002A53DB" w:rsidP="002A53DB">
      <w:pPr>
        <w:spacing w:after="0"/>
        <w:ind w:left="144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3.4. Модель воспитательно - образовательного процесса.</w:t>
      </w:r>
    </w:p>
    <w:p w14:paraId="30F36A20" w14:textId="77777777" w:rsidR="002A53DB" w:rsidRPr="002A53DB" w:rsidRDefault="002A53DB" w:rsidP="002A53DB">
      <w:pPr>
        <w:widowControl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B09DF" w14:textId="77777777" w:rsidR="002A53DB" w:rsidRPr="002A53DB" w:rsidRDefault="002A53DB" w:rsidP="002A53DB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Воспитательно-образовательный процесс в ДОУ строится с учетом:</w:t>
      </w:r>
    </w:p>
    <w:p w14:paraId="44F664FC" w14:textId="77777777" w:rsidR="002A53DB" w:rsidRPr="002A53DB" w:rsidRDefault="002A53DB" w:rsidP="002A53DB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контингента воспитанников,</w:t>
      </w:r>
    </w:p>
    <w:p w14:paraId="3B8D017F" w14:textId="77777777" w:rsidR="002A53DB" w:rsidRPr="002A53DB" w:rsidRDefault="002A53DB" w:rsidP="002A53DB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- их индивидуальных и возрастных особенностей,</w:t>
      </w:r>
    </w:p>
    <w:p w14:paraId="2B7F38D5" w14:textId="77777777" w:rsidR="002A53DB" w:rsidRPr="002A53DB" w:rsidRDefault="002A53DB" w:rsidP="002A53DB">
      <w:pPr>
        <w:widowControl w:val="0"/>
        <w:spacing w:after="0" w:line="240" w:lineRule="auto"/>
        <w:ind w:firstLine="54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социального заказа родителей;</w:t>
      </w:r>
    </w:p>
    <w:p w14:paraId="4AB41919" w14:textId="77777777" w:rsidR="002A53DB" w:rsidRPr="002A53DB" w:rsidRDefault="002A53DB" w:rsidP="002A53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организации воспитательно-образовательного процесса необходимо обеспечить единство воспитательных, развивающих и обучающих целей и задач, при этом следует решать поставленные цели и задачи, избегая перегрузки детей, на необходимом и достаточном материале, максимально приближаясь к разумному «минимуму».</w:t>
      </w:r>
    </w:p>
    <w:p w14:paraId="7A33A620" w14:textId="77777777" w:rsidR="002A53DB" w:rsidRPr="002A53DB" w:rsidRDefault="002A53DB" w:rsidP="002A53DB">
      <w:pPr>
        <w:widowControl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течении дня можно условно включить три блока:</w:t>
      </w:r>
    </w:p>
    <w:p w14:paraId="2A7915DC" w14:textId="77777777" w:rsidR="002A53DB" w:rsidRPr="002A53DB" w:rsidRDefault="002A53DB" w:rsidP="002A53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блок: утренний образовательный блок с 7.30до 9.00 (в зависимости от возраста) включает в себя: взаимодействие с семьями детей по реализации программы дошкольного образования, самостоятельные игры, общение детей; образовательную деятельность, осуществляемую в процессе организации различных видов детской деятельности, осуществляемую в ходе режимных моментов.</w:t>
      </w:r>
    </w:p>
    <w:p w14:paraId="024852B2" w14:textId="77777777" w:rsidR="002A53DB" w:rsidRPr="002A53DB" w:rsidRDefault="002A53DB" w:rsidP="002A53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блок: развивающий блок с 9.00 по 12.00 представляет собой  образовательную деятельность, осуществляемую в процессе организации различных видов детской деятельности, а также организованное обучение.</w:t>
      </w:r>
    </w:p>
    <w:p w14:paraId="2B992BDD" w14:textId="77777777" w:rsidR="002A53DB" w:rsidRPr="002A53DB" w:rsidRDefault="002A53DB" w:rsidP="002A53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 блок: вечерний блок с 15.15 до 18.00 (в зависимости от возраста) включает в себя: самостоятельную деятельность по интересам, общение, игры, досуги, осуществляемую в ходе режимных моментов; взаимодействие с семьями воспитанников по реализации Программы.</w:t>
      </w:r>
    </w:p>
    <w:p w14:paraId="2E3495C7" w14:textId="77777777" w:rsidR="002A53DB" w:rsidRPr="002A53DB" w:rsidRDefault="002A53DB" w:rsidP="002A53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 течении дня реализуются все образовательные области: «Социально-коммуникативное развитие»; « Речевое развитие»; «Познавательное развитие»; «Художественно-эстетическое развитие»; «Физическое развитие».</w:t>
      </w:r>
    </w:p>
    <w:p w14:paraId="3262D1A1" w14:textId="77777777" w:rsidR="002A53DB" w:rsidRPr="002A53DB" w:rsidRDefault="002A53DB" w:rsidP="002A53DB">
      <w:pPr>
        <w:widowControl w:val="0"/>
        <w:spacing w:after="0" w:line="240" w:lineRule="auto"/>
        <w:ind w:firstLine="56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410DB44" w14:textId="77777777" w:rsidR="002A53DB" w:rsidRPr="002A53DB" w:rsidRDefault="002A53DB" w:rsidP="002A53DB">
      <w:pPr>
        <w:spacing w:after="0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Особенности традиционных событий, праздников мероприятий</w:t>
      </w:r>
      <w:r w:rsidRPr="002A5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65B88802" w14:textId="77777777" w:rsidR="002A53DB" w:rsidRPr="002A53DB" w:rsidRDefault="002A53DB" w:rsidP="002A53D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Задача воспитателя наполнить ежедневную жизнь детей увлекательными и полезными делами, создать атмосферу радости общения, коллективного творчества, стремления к новым задачам и перспективам.</w:t>
      </w:r>
    </w:p>
    <w:p w14:paraId="7346996D" w14:textId="77777777" w:rsidR="002A53DB" w:rsidRPr="002A53DB" w:rsidRDefault="002A53DB" w:rsidP="002A53DB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Развитие культурно-досуговой деятельности дошкольников по интересам позволяет обеспечить каждому ребенку отдых (пассивный и активный), эмоциональное благополучие, способствует формированию умения занимать себя. Задачи педагога по организации досуга детей для каждой возрастной </w:t>
      </w:r>
      <w:r w:rsidRPr="002A53D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группы представлены  в приложение №2  Примерной общеобразовательной программы дошкольного образования «От рождения до школы». стр 278-281</w:t>
      </w:r>
    </w:p>
    <w:p w14:paraId="7678EF98" w14:textId="77777777" w:rsidR="002A53DB" w:rsidRPr="002A53DB" w:rsidRDefault="002A53DB" w:rsidP="002A53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Темы и краткое содержание традиционных событий и праздников соответствуют  ПООП ДО «От рождения до школы» под редакцией Н.Е. Вераксы, Т.С. Комаровой, М.А. Васильевой Издательство МОЗАИКА-СИНТЕЗ, Москва,2014. стр. 278-281</w:t>
      </w:r>
    </w:p>
    <w:p w14:paraId="188C83F2" w14:textId="77777777" w:rsidR="002A53DB" w:rsidRPr="002A53DB" w:rsidRDefault="002A53DB" w:rsidP="002A53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iCs/>
          <w:sz w:val="28"/>
          <w:szCs w:val="27"/>
          <w:lang w:eastAsia="ru-RU"/>
        </w:rPr>
      </w:pPr>
      <w:r w:rsidRPr="002A53D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План пра</w:t>
      </w:r>
      <w:r w:rsidR="00983081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 xml:space="preserve">здников и развлечений </w:t>
      </w:r>
      <w:r w:rsidRPr="002A53D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прилагается (приложение № 7)</w:t>
      </w:r>
    </w:p>
    <w:p w14:paraId="61AE99C7" w14:textId="77777777" w:rsidR="002A53DB" w:rsidRDefault="002A53DB" w:rsidP="00E842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</w:pPr>
      <w:r w:rsidRPr="002A53DB">
        <w:rPr>
          <w:rFonts w:ascii="Times New Roman" w:eastAsia="Times New Roman" w:hAnsi="Times New Roman" w:cs="Times New Roman"/>
          <w:iCs/>
          <w:sz w:val="28"/>
          <w:szCs w:val="27"/>
          <w:lang w:eastAsia="ru-RU"/>
        </w:rPr>
        <w:t>Учитывая специфику дошкольного образования, отсутствие предметного характера содержания образования на данной ступени, реализацию образовательных областей через детские виды деятельности, учебный план представляет собой  сетки ООД, в режимных моментах в течении дня с распределение времени на основе действующего СанПиН (приложение №8).</w:t>
      </w:r>
    </w:p>
    <w:p w14:paraId="024E5059" w14:textId="77777777" w:rsidR="00983081" w:rsidRPr="00E842F9" w:rsidRDefault="00983081" w:rsidP="00E842F9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14:paraId="116D0CC6" w14:textId="77777777" w:rsidR="002A53DB" w:rsidRPr="002A53DB" w:rsidRDefault="002A53DB" w:rsidP="002A53D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3.5. Особенности организации развивающей </w:t>
      </w:r>
    </w:p>
    <w:p w14:paraId="1F8FC261" w14:textId="77777777" w:rsidR="002A53DB" w:rsidRPr="002A53DB" w:rsidRDefault="002A53DB" w:rsidP="002A53DB">
      <w:pPr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предметно-пространственной среды</w:t>
      </w:r>
    </w:p>
    <w:p w14:paraId="6920C16D" w14:textId="77777777" w:rsidR="002A53DB" w:rsidRPr="002A53DB" w:rsidRDefault="002A53DB" w:rsidP="002A53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8A969A9" w14:textId="77777777" w:rsidR="002A53DB" w:rsidRPr="002A53DB" w:rsidRDefault="002A53DB" w:rsidP="002A53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в ДОУ создана в соответствии с требованиями ФГОС ДО, обеспечивает максимальную реализацию образовательного потенциала пространства ДОУ, группы, а также территория, прилегающая к организации, материалов, оборудования и инвентаря для развития детей дошкольного возраста в соответствии с особенностями каждого возрастного этапа, охраны и укрепления их здоровья.</w:t>
      </w:r>
    </w:p>
    <w:p w14:paraId="064743ED" w14:textId="77777777" w:rsidR="002A53DB" w:rsidRPr="002A53DB" w:rsidRDefault="002A53DB" w:rsidP="002A53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предметно-пространственная среда обеспечивает возможность общения и совместной деятельности детей (в том числе детей разного возраста) и взрослых, двигательной активности детей, а также возможности для уединения.</w:t>
      </w:r>
    </w:p>
    <w:p w14:paraId="7705922B" w14:textId="77777777" w:rsidR="002A53DB" w:rsidRPr="002A53DB" w:rsidRDefault="002A53DB" w:rsidP="002A53D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Развивающая предметно – пространственная среда содержательно-насыщена, трансформируема, полифункциональна, вариативна, доступна и безопасна.</w:t>
      </w:r>
    </w:p>
    <w:p w14:paraId="2BC568DE" w14:textId="77777777" w:rsidR="002A53DB" w:rsidRPr="002A53DB" w:rsidRDefault="002A53DB" w:rsidP="002A53DB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Образовательная среда создана с учетом возрастных возможностей детей, индивидуальных особенностей воспитанников и конструируется таким образом, чтобы в течение дня ребенок мог найти для себя увлекательное занятие. Мебель и игровое оборудование приобретено с учетом санитарных и психолого-педагогических требований. В групповых комнатах оформлены различные зоны и уголки: игровые, двигательной активности, познавательные, уголки природы и другие, оснащённые разнообразными материалами, в соответствии с возрастом детей. Все базисные компоненты развивающей среды детства включают оптимальные условия для полноценного физического, познавательного, социально-личностного, художественно-эстетического развития детей. Расположение мебели и пособий обеспечивает ребенку постоянный визуальный контакт со взрослыми. Рационально организованное пространство игровой комнаты позволяет воспитателю не прерывать деятельности детей, а самому переходить от одной группы к другой, осуществляя развитие игровой ситуации, помогать в решении проблем, </w:t>
      </w:r>
      <w:r w:rsidRPr="002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неизбежно возникающих в общении между детьми, являясь активным участником и полноправным партнером детских игр и занятий.</w:t>
      </w:r>
    </w:p>
    <w:p w14:paraId="4F54E031" w14:textId="77777777" w:rsidR="002A53DB" w:rsidRPr="002A53DB" w:rsidRDefault="002A53DB" w:rsidP="002A53DB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Каждая возрастная группа ДОУ оснащена необходимой методической литературой и литературными произведениями различных фольклорных жанров для использования в работе с дошкольниками.</w:t>
      </w:r>
      <w:r w:rsidRPr="002A53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r w:rsidRPr="002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Микросреда в каждой возрастной группе включает совокупность образовательных областей, обеспечивающих разностороннее развитие детей с учётом их возрастных и индивидуальных особенностей по основным направлениям – физическому, социально-личностному, познавательно-речевому и художественно-эстетическому.</w:t>
      </w:r>
      <w:r w:rsidRPr="002A53DB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</w:p>
    <w:p w14:paraId="0629A5F3" w14:textId="77777777" w:rsidR="002A53DB" w:rsidRPr="002A53DB" w:rsidRDefault="002A53DB" w:rsidP="002A53DB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Пространство групп организовано в виде разграниченных зон («центры», «уголки», «площадки»), оснащенных необходимым количеством развивающих материалов (книги, игрушки, материалы для творчества, развивающее оборудование и пр.). Все предметы доступны детям.</w:t>
      </w:r>
    </w:p>
    <w:p w14:paraId="06D00F35" w14:textId="77777777" w:rsidR="002A53DB" w:rsidRPr="002A53DB" w:rsidRDefault="002A53DB" w:rsidP="002A53DB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Подобная организация пространства позволяет дошкольникам выбирать интересные для себя занятия, чередовать их в течение дня, а педагогу дает возможность эффективно организовывать образовательный процесс с учетом индивидуальных особенностей детей.</w:t>
      </w:r>
    </w:p>
    <w:p w14:paraId="76E41302" w14:textId="77777777" w:rsidR="002A53DB" w:rsidRPr="002A53DB" w:rsidRDefault="002A53DB" w:rsidP="002A53DB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Оснащение центров меняется в соответствии с тематическим планированием образовательного процесса.</w:t>
      </w:r>
    </w:p>
    <w:p w14:paraId="26BA1AC1" w14:textId="77777777" w:rsidR="002A53DB" w:rsidRPr="002A53DB" w:rsidRDefault="002A53DB" w:rsidP="002A53DB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качестве центров развития выступают:</w:t>
      </w:r>
    </w:p>
    <w:p w14:paraId="4CA12EA9" w14:textId="2260A953" w:rsidR="002A53DB" w:rsidRPr="002E249B" w:rsidRDefault="002A53DB" w:rsidP="002A53DB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уголок сюжетно-ролевых игр</w:t>
      </w:r>
      <w:r w:rsidR="004C2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50B4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(модули «Магазин», «Больница», «Кухня»</w:t>
      </w:r>
      <w:r w:rsidR="005E5A54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необходимыми атрибутами для игры</w:t>
      </w:r>
      <w:r w:rsidR="002850F0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куклы, коляски, машины</w:t>
      </w:r>
      <w:r w:rsidR="00757003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оперативными предметами  - наборы детской посудки, объёмные наборы фруктов и овощей, детский набор медицинских принадлежностей</w:t>
      </w:r>
      <w:r w:rsidR="005E5A54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E87ED59" w14:textId="77777777" w:rsidR="002A53DB" w:rsidRPr="002E249B" w:rsidRDefault="002A53DB" w:rsidP="002A53DB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уголок </w:t>
      </w:r>
      <w:r w:rsidR="005E5A54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ряжения для театрализованной игры (маски, </w:t>
      </w:r>
      <w:r w:rsidR="006519F0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="005E5A54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костюмы для ряжения</w:t>
      </w: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14:paraId="1FA95503" w14:textId="77777777" w:rsidR="002A53DB" w:rsidRPr="002E249B" w:rsidRDefault="002A53DB" w:rsidP="002A53DB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- книжный уголок</w:t>
      </w:r>
      <w:r w:rsidR="006519F0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5E5A54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хрестоматии  для чтения, сказки, </w:t>
      </w:r>
      <w:r w:rsidR="002850F0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книги загадок, </w:t>
      </w:r>
      <w:r w:rsidR="002E249B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энциклопедии, портреты писателей</w:t>
      </w:r>
      <w:r w:rsidR="00C13BFA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E2F1A39" w14:textId="77777777" w:rsidR="00C13BFA" w:rsidRPr="002E249B" w:rsidRDefault="005E5A54" w:rsidP="00C13BFA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зона </w:t>
      </w:r>
      <w:r w:rsidR="002A53DB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настольно-печатных игр</w:t>
      </w:r>
      <w:r w:rsidR="006519F0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мозаики</w:t>
      </w:r>
      <w:r w:rsidR="006519F0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разных размеров и форм</w:t>
      </w: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кубики, </w:t>
      </w:r>
      <w:r w:rsidR="00C13BFA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различные </w:t>
      </w: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лото, домино, пазлы, ассоциации,</w:t>
      </w:r>
      <w:r w:rsidR="00701EEF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шнуровки)</w:t>
      </w:r>
      <w:r w:rsidR="002E249B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300DD726" w14:textId="77777777" w:rsidR="002A53DB" w:rsidRPr="002E249B" w:rsidRDefault="002A53DB" w:rsidP="002A53DB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уголок</w:t>
      </w:r>
      <w:r w:rsidR="00C13BFA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природы (уголок наблюдения за пог</w:t>
      </w:r>
      <w:r w:rsidR="00002B79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одой, комнатные цветы, различные наборы природного</w:t>
      </w:r>
      <w:r w:rsidR="00C13BFA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</w:t>
      </w:r>
      <w:r w:rsidR="00002B79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757003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2E249B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шишки, листья, камешки разных размеров и форм</w:t>
      </w:r>
      <w:r w:rsidR="00C13BFA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7003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02B79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объёмные </w:t>
      </w:r>
      <w:r w:rsidR="002E249B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наборы животных, птиц</w:t>
      </w: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1E038980" w14:textId="77777777" w:rsidR="002A53DB" w:rsidRPr="002E249B" w:rsidRDefault="002A53DB" w:rsidP="002A53DB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спортивный уголок</w:t>
      </w:r>
      <w:r w:rsidR="00757003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13BFA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кегли, мячи, обручи, скакалки, кольцебросы)</w:t>
      </w: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08BEABED" w14:textId="77777777" w:rsidR="003C7147" w:rsidRPr="002E249B" w:rsidRDefault="002A53DB" w:rsidP="002A53DB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- уголки для разнообразных видов самостоятельной дея</w:t>
      </w:r>
      <w:r w:rsidR="003C7147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детей</w:t>
      </w:r>
    </w:p>
    <w:p w14:paraId="15D64DF6" w14:textId="77777777" w:rsidR="003C7147" w:rsidRPr="002E249B" w:rsidRDefault="002E249B" w:rsidP="003C7147">
      <w:pPr>
        <w:widowControl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(и</w:t>
      </w:r>
      <w:r w:rsidR="003C7147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зобразительной: бумага разного формата и оттенков, раскраски,цветные и простые карандаши, фломастеры, восковые карандаши, краски, кисточки, клей, ножницы с тупыми концами, пластилин, стеки, досточки для лепки</w:t>
      </w: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14:paraId="597985F2" w14:textId="77777777" w:rsidR="002E249B" w:rsidRPr="002E249B" w:rsidRDefault="00D1204A" w:rsidP="003C7147">
      <w:pPr>
        <w:widowControl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музыкальной</w:t>
      </w:r>
      <w:r w:rsidR="003C7147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F068DE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музыкальные инструменты согласно возраста</w:t>
      </w:r>
      <w:r w:rsidR="002E249B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         </w:t>
      </w:r>
    </w:p>
    <w:p w14:paraId="26147BDE" w14:textId="77777777" w:rsidR="002A53DB" w:rsidRPr="002E249B" w:rsidRDefault="00F068DE" w:rsidP="003C7147">
      <w:pPr>
        <w:widowControl w:val="0"/>
        <w:spacing w:after="0" w:line="240" w:lineRule="auto"/>
        <w:ind w:right="-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(металлофон, шумелки, погремушки, дудочки</w:t>
      </w:r>
      <w:r w:rsid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бар</w:t>
      </w:r>
      <w:r w:rsidR="00D1204A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абан</w:t>
      </w: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14:paraId="7AE0BD26" w14:textId="77777777" w:rsidR="002A53DB" w:rsidRPr="002E249B" w:rsidRDefault="003C7147" w:rsidP="002A53DB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игровой центр </w:t>
      </w:r>
      <w:r w:rsidR="002A53DB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с игрушками, строительным материалом, конструкторами разного размера, блоки, домики</w:t>
      </w:r>
      <w:r w:rsidR="002A53DB"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t>) для легкого изменения игрового пространства;</w:t>
      </w:r>
    </w:p>
    <w:p w14:paraId="1AC56247" w14:textId="77777777" w:rsidR="002A53DB" w:rsidRPr="002E249B" w:rsidRDefault="002A53DB" w:rsidP="002A53DB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15800DB" w14:textId="77777777" w:rsidR="002A53DB" w:rsidRPr="002E249B" w:rsidRDefault="002A53DB" w:rsidP="002A53DB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24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Развивающая предметно-пространственная среда выступает как динамичное пространство, подвижное и легко изменяемое.</w:t>
      </w:r>
    </w:p>
    <w:p w14:paraId="48259AD7" w14:textId="77777777" w:rsidR="002A53DB" w:rsidRDefault="002A53DB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2A53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характеристики развивающей предметной среды в группах раннего возраста соответствуют содержанию </w:t>
      </w:r>
      <w:r w:rsidRPr="002A53DB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программе «От рождения до школы» под редакцией Н.Е. Вераксы, Т.С. Комаровой, М.А. Васильевой Издательство МОЗАИКА-СИНТЕЗ, Москва, 2014. стр. 83-86</w:t>
      </w:r>
    </w:p>
    <w:p w14:paraId="65B1F64E" w14:textId="5CA805B9" w:rsidR="00241DF9" w:rsidRDefault="00241DF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34F06326" w14:textId="05187396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1616FF9C" w14:textId="0B58CD68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68CCB811" w14:textId="10BE413D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6DD98B90" w14:textId="4DCBFB50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25750A66" w14:textId="161CB8D5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66EB8BAF" w14:textId="755A9D46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30508B6E" w14:textId="1D01BE53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66EF34F1" w14:textId="01CEE3A3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78FF8EC5" w14:textId="7F15225C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68D431DC" w14:textId="2F89AA4D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4F571C98" w14:textId="5BF0DE24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4286ECA3" w14:textId="4D30EFB9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6969631F" w14:textId="0B0C9114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7C26668E" w14:textId="683961ED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7C6EA32D" w14:textId="3B76ECA2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5C60E348" w14:textId="0BFC3898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6613E739" w14:textId="249A64E7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521DBAAC" w14:textId="598F40A2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67AF731F" w14:textId="50E05828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49A2E5F3" w14:textId="095C78F1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3B986AFA" w14:textId="614CBFDA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5868EF87" w14:textId="57794800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62CC1B3D" w14:textId="4B3DDAEF" w:rsidR="007A64DD" w:rsidRDefault="007A64DD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1F04F29F" w14:textId="1BDC718A" w:rsidR="007A64DD" w:rsidRDefault="007A64DD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72FC8250" w14:textId="5C202654" w:rsidR="007A64DD" w:rsidRDefault="007A64DD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586B5AAD" w14:textId="298289D9" w:rsidR="007A64DD" w:rsidRDefault="007A64DD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0FEF0BFF" w14:textId="60ABF806" w:rsidR="007A64DD" w:rsidRDefault="007A64DD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4056D579" w14:textId="5E484DE2" w:rsidR="007A64DD" w:rsidRDefault="007A64DD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16E0C985" w14:textId="489FB4CE" w:rsidR="007A64DD" w:rsidRDefault="007A64DD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31E8133C" w14:textId="2F36BAD1" w:rsidR="007A64DD" w:rsidRDefault="007A64DD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61A9AB7B" w14:textId="4524796E" w:rsidR="007A64DD" w:rsidRDefault="007A64DD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23535272" w14:textId="4E8E9EF4" w:rsidR="007A64DD" w:rsidRDefault="007A64DD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5074D1AE" w14:textId="2C9CCE4A" w:rsidR="007A64DD" w:rsidRDefault="007A64DD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16A2AAB4" w14:textId="797B693E" w:rsidR="007A64DD" w:rsidRDefault="007A64DD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0E817606" w14:textId="17997975" w:rsidR="007A64DD" w:rsidRDefault="007A64DD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75D53699" w14:textId="0F9C7529" w:rsidR="007A64DD" w:rsidRDefault="007A64DD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004756D4" w14:textId="77777777" w:rsidR="007A64DD" w:rsidRDefault="007A64DD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12B9BE02" w14:textId="7ABB200D" w:rsidR="004A2D09" w:rsidRDefault="004A2D09" w:rsidP="005F657D">
      <w:pPr>
        <w:widowControl w:val="0"/>
        <w:spacing w:after="0" w:line="240" w:lineRule="auto"/>
        <w:ind w:right="-1"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14:paraId="7743041F" w14:textId="42022F9D" w:rsidR="00CA77F1" w:rsidRDefault="002A53DB" w:rsidP="00CA77F1">
      <w:pPr>
        <w:pStyle w:val="a3"/>
        <w:numPr>
          <w:ilvl w:val="0"/>
          <w:numId w:val="18"/>
        </w:numPr>
        <w:spacing w:line="100" w:lineRule="atLeast"/>
        <w:ind w:right="8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A12824">
        <w:rPr>
          <w:rFonts w:ascii="Times New Roman" w:hAnsi="Times New Roman"/>
          <w:b/>
          <w:bCs/>
          <w:sz w:val="28"/>
          <w:szCs w:val="28"/>
          <w:lang w:val="ru-RU"/>
        </w:rPr>
        <w:lastRenderedPageBreak/>
        <w:t>Дополнительный</w:t>
      </w:r>
      <w:r w:rsidR="00714A2C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r w:rsidRPr="00A12824">
        <w:rPr>
          <w:rFonts w:ascii="Times New Roman" w:hAnsi="Times New Roman"/>
          <w:b/>
          <w:bCs/>
          <w:sz w:val="28"/>
          <w:szCs w:val="28"/>
          <w:lang w:val="ru-RU"/>
        </w:rPr>
        <w:t>раздел</w:t>
      </w:r>
      <w:r w:rsidRPr="00A12824">
        <w:rPr>
          <w:rFonts w:ascii="Times New Roman" w:hAnsi="Times New Roman"/>
          <w:b/>
          <w:sz w:val="28"/>
          <w:szCs w:val="28"/>
          <w:lang w:val="ru-RU"/>
        </w:rPr>
        <w:t>:</w:t>
      </w:r>
    </w:p>
    <w:p w14:paraId="610207C7" w14:textId="77777777" w:rsidR="002A53DB" w:rsidRPr="00A12824" w:rsidRDefault="00A12824" w:rsidP="00CA77F1">
      <w:pPr>
        <w:pStyle w:val="a3"/>
        <w:spacing w:line="100" w:lineRule="atLeast"/>
        <w:ind w:left="420" w:right="850"/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к</w:t>
      </w:r>
      <w:r w:rsidR="002A53DB" w:rsidRPr="00A12824">
        <w:rPr>
          <w:rFonts w:ascii="Times New Roman" w:hAnsi="Times New Roman"/>
          <w:b/>
          <w:sz w:val="28"/>
          <w:szCs w:val="28"/>
          <w:lang w:val="ru-RU"/>
        </w:rPr>
        <w:t>раткая</w:t>
      </w:r>
      <w:r w:rsidR="00714A2C">
        <w:rPr>
          <w:rFonts w:ascii="Times New Roman" w:hAnsi="Times New Roman"/>
          <w:b/>
          <w:sz w:val="28"/>
          <w:szCs w:val="28"/>
          <w:lang w:val="ru-RU"/>
        </w:rPr>
        <w:t xml:space="preserve"> п</w:t>
      </w:r>
      <w:r w:rsidR="002A53DB" w:rsidRPr="00A12824">
        <w:rPr>
          <w:rFonts w:ascii="Times New Roman" w:hAnsi="Times New Roman"/>
          <w:b/>
          <w:sz w:val="28"/>
          <w:szCs w:val="28"/>
          <w:lang w:val="ru-RU"/>
        </w:rPr>
        <w:t>резентация</w:t>
      </w:r>
      <w:r w:rsidR="00714A2C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2A53DB" w:rsidRPr="00A12824">
        <w:rPr>
          <w:rFonts w:ascii="Times New Roman" w:hAnsi="Times New Roman"/>
          <w:b/>
          <w:sz w:val="28"/>
          <w:szCs w:val="28"/>
          <w:lang w:val="ru-RU"/>
        </w:rPr>
        <w:t>Программы</w:t>
      </w:r>
    </w:p>
    <w:p w14:paraId="25F15A80" w14:textId="77777777" w:rsidR="002A53DB" w:rsidRPr="002A53DB" w:rsidRDefault="002A53DB" w:rsidP="002A53DB">
      <w:pPr>
        <w:widowControl w:val="0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29A7FC" w14:textId="63209B7F" w:rsidR="002A53DB" w:rsidRPr="002A53DB" w:rsidRDefault="002A53DB" w:rsidP="002A53DB">
      <w:pPr>
        <w:ind w:right="15"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>Основная общеобразовательная программа - образовательная п</w:t>
      </w:r>
      <w:r w:rsidR="00983081">
        <w:rPr>
          <w:rFonts w:ascii="Times New Roman" w:eastAsia="Times New Roman" w:hAnsi="Times New Roman" w:cs="Times New Roman"/>
          <w:sz w:val="28"/>
          <w:szCs w:val="28"/>
        </w:rPr>
        <w:t xml:space="preserve">рограмма </w:t>
      </w:r>
      <w:r w:rsidR="004A2D09">
        <w:rPr>
          <w:rFonts w:ascii="Times New Roman" w:eastAsia="Times New Roman" w:hAnsi="Times New Roman" w:cs="Times New Roman"/>
          <w:sz w:val="28"/>
          <w:szCs w:val="28"/>
        </w:rPr>
        <w:t>дошкольного образования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  МБДОУ  ДС №24 «Росинка» обеспечивает разностороннее </w:t>
      </w:r>
      <w:r w:rsidR="004867CC">
        <w:rPr>
          <w:rFonts w:ascii="Times New Roman" w:eastAsia="Times New Roman" w:hAnsi="Times New Roman" w:cs="Times New Roman"/>
          <w:sz w:val="28"/>
          <w:szCs w:val="28"/>
        </w:rPr>
        <w:t xml:space="preserve">развитие детей в возрасте от 1года 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 до 7 лет с учетом их возрастных и индивидуальных особенностей по основным направлениям – физическому, социально-коммуникативному, познавательному, речевому и художественно-эстетическому развитию. </w:t>
      </w:r>
      <w:r w:rsidRPr="002A53DB">
        <w:rPr>
          <w:rFonts w:ascii="Times New Roman" w:eastAsia="Calibri" w:hAnsi="Times New Roman" w:cs="Times New Roman"/>
          <w:sz w:val="28"/>
          <w:szCs w:val="28"/>
        </w:rPr>
        <w:t>Программа разработана в соответствии с федеральным государственным образовательным стандартом дошкольного образования (далее ФГОС ДО), с учётом примерной основной образовательной программой дошкольного образования,</w:t>
      </w:r>
      <w:r w:rsidR="004A2D09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рабочей программой  воспитания,</w:t>
      </w:r>
      <w:r w:rsidRPr="002A53DB">
        <w:rPr>
          <w:rFonts w:ascii="Times New Roman" w:eastAsia="Calibri" w:hAnsi="Times New Roman" w:cs="Times New Roman"/>
          <w:sz w:val="28"/>
          <w:szCs w:val="28"/>
        </w:rPr>
        <w:t xml:space="preserve"> особенностей образовательной организации, региона, образовательных потребностей и запросов родителей и воспитанников. А также с учетом следующих программ: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57"/>
        <w:gridCol w:w="4857"/>
      </w:tblGrid>
      <w:tr w:rsidR="002A53DB" w:rsidRPr="002A53DB" w14:paraId="053E15A0" w14:textId="77777777" w:rsidTr="00E842F9">
        <w:trPr>
          <w:trHeight w:val="753"/>
        </w:trPr>
        <w:tc>
          <w:tcPr>
            <w:tcW w:w="4857" w:type="dxa"/>
          </w:tcPr>
          <w:p w14:paraId="541E2CF6" w14:textId="77777777" w:rsidR="002A53DB" w:rsidRPr="002A53DB" w:rsidRDefault="002A53DB" w:rsidP="002A53DB">
            <w:pPr>
              <w:spacing w:after="0" w:line="240" w:lineRule="auto"/>
              <w:ind w:right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3DB">
              <w:rPr>
                <w:rFonts w:ascii="Times New Roman" w:eastAsia="Calibri" w:hAnsi="Times New Roman" w:cs="Times New Roman"/>
                <w:sz w:val="28"/>
                <w:szCs w:val="28"/>
              </w:rPr>
              <w:t>Обязательная часть</w:t>
            </w:r>
          </w:p>
        </w:tc>
        <w:tc>
          <w:tcPr>
            <w:tcW w:w="4857" w:type="dxa"/>
          </w:tcPr>
          <w:p w14:paraId="24AFBEF9" w14:textId="77777777" w:rsidR="002A53DB" w:rsidRPr="002A53DB" w:rsidRDefault="002A53DB" w:rsidP="002A53DB">
            <w:pPr>
              <w:spacing w:after="0" w:line="240" w:lineRule="auto"/>
              <w:ind w:right="1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2A53DB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</w:tr>
      <w:tr w:rsidR="002A53DB" w:rsidRPr="002A53DB" w14:paraId="4EA404E6" w14:textId="77777777" w:rsidTr="00E842F9">
        <w:tc>
          <w:tcPr>
            <w:tcW w:w="4857" w:type="dxa"/>
          </w:tcPr>
          <w:p w14:paraId="39D05352" w14:textId="77777777" w:rsidR="002A53DB" w:rsidRPr="002A53DB" w:rsidRDefault="002A53DB" w:rsidP="002A53DB">
            <w:pPr>
              <w:spacing w:after="0" w:line="240" w:lineRule="auto"/>
              <w:ind w:right="17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53DB">
              <w:rPr>
                <w:rFonts w:ascii="Times New Roman" w:eastAsia="Calibri" w:hAnsi="Times New Roman" w:cs="Times New Roman"/>
                <w:sz w:val="28"/>
                <w:szCs w:val="28"/>
              </w:rPr>
              <w:t>Основная образовательная программа дошкольного образования «От рождения до школы» под ред. Н.Е. Вераксы, Т.С. Комаровой, М.А. Васильевой. Издание 3-е, исправленное и дополненное,2015.</w:t>
            </w:r>
          </w:p>
        </w:tc>
        <w:tc>
          <w:tcPr>
            <w:tcW w:w="4857" w:type="dxa"/>
          </w:tcPr>
          <w:p w14:paraId="08195379" w14:textId="77777777" w:rsidR="002A53DB" w:rsidRPr="00F52A46" w:rsidRDefault="002A53DB" w:rsidP="002A53DB">
            <w:pPr>
              <w:spacing w:after="0" w:line="240" w:lineRule="auto"/>
              <w:ind w:right="17"/>
              <w:jc w:val="both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F52A46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Программа художественного воспитания, обучения и развития детей 2-7 лет «Цветные ладошки» И.А. Лыкова</w:t>
            </w:r>
          </w:p>
        </w:tc>
      </w:tr>
    </w:tbl>
    <w:p w14:paraId="055CD163" w14:textId="77777777" w:rsidR="00E30A90" w:rsidRDefault="00E30A90" w:rsidP="002A53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</w:p>
    <w:p w14:paraId="54D970AC" w14:textId="77777777" w:rsidR="002A53DB" w:rsidRPr="002A53DB" w:rsidRDefault="002A53DB" w:rsidP="002A53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iCs/>
          <w:sz w:val="28"/>
          <w:szCs w:val="28"/>
        </w:rPr>
        <w:t xml:space="preserve">В МБДОУ </w:t>
      </w:r>
      <w:r w:rsidR="00D7719E">
        <w:rPr>
          <w:rFonts w:ascii="Times New Roman" w:eastAsia="Times New Roman" w:hAnsi="Times New Roman" w:cs="Times New Roman"/>
          <w:iCs/>
          <w:sz w:val="28"/>
          <w:szCs w:val="28"/>
        </w:rPr>
        <w:t>ДС №24 «Росинка» функционирует 2</w:t>
      </w:r>
      <w:r w:rsidRPr="002A53DB">
        <w:rPr>
          <w:rFonts w:ascii="Times New Roman" w:eastAsia="Times New Roman" w:hAnsi="Times New Roman" w:cs="Times New Roman"/>
          <w:iCs/>
          <w:sz w:val="28"/>
          <w:szCs w:val="28"/>
        </w:rPr>
        <w:t xml:space="preserve"> группы общеразвивающей направленности,  укомплектованных в соответствии с возрастными нормами и нормами СанПиН 2.4.1.3049-13. </w:t>
      </w:r>
    </w:p>
    <w:tbl>
      <w:tblPr>
        <w:tblpPr w:leftFromText="180" w:rightFromText="180" w:vertAnchor="text" w:tblpY="140"/>
        <w:tblW w:w="96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62"/>
        <w:gridCol w:w="2977"/>
        <w:gridCol w:w="2409"/>
        <w:gridCol w:w="1676"/>
      </w:tblGrid>
      <w:tr w:rsidR="00983081" w:rsidRPr="002A53DB" w14:paraId="08B577D3" w14:textId="77777777" w:rsidTr="00983081">
        <w:trPr>
          <w:trHeight w:val="53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448AF" w14:textId="77777777" w:rsidR="00983081" w:rsidRPr="002A53DB" w:rsidRDefault="00983081" w:rsidP="0098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53DB">
              <w:rPr>
                <w:rFonts w:ascii="Times New Roman" w:eastAsia="Times New Roman" w:hAnsi="Times New Roman" w:cs="Times New Roman"/>
                <w:sz w:val="23"/>
                <w:szCs w:val="23"/>
              </w:rPr>
              <w:t>группы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251F03" w14:textId="77777777" w:rsidR="00983081" w:rsidRPr="002A53DB" w:rsidRDefault="00983081" w:rsidP="00983081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53DB">
              <w:rPr>
                <w:rFonts w:ascii="Times New Roman" w:eastAsia="Times New Roman" w:hAnsi="Times New Roman" w:cs="Times New Roman"/>
                <w:sz w:val="23"/>
                <w:szCs w:val="23"/>
              </w:rPr>
              <w:t>Возрастная группа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23B432" w14:textId="77777777" w:rsidR="00983081" w:rsidRPr="002A53DB" w:rsidRDefault="00983081" w:rsidP="00983081">
            <w:pPr>
              <w:spacing w:after="0" w:line="240" w:lineRule="auto"/>
              <w:ind w:left="38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53DB">
              <w:rPr>
                <w:rFonts w:ascii="Times New Roman" w:eastAsia="Times New Roman" w:hAnsi="Times New Roman" w:cs="Times New Roman"/>
                <w:sz w:val="23"/>
                <w:szCs w:val="23"/>
              </w:rPr>
              <w:t>Направленность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4B08B" w14:textId="77777777" w:rsidR="00983081" w:rsidRPr="002A53DB" w:rsidRDefault="00983081" w:rsidP="009830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Предельная наполняемость</w:t>
            </w:r>
          </w:p>
        </w:tc>
      </w:tr>
      <w:tr w:rsidR="00983081" w:rsidRPr="002A53DB" w14:paraId="583981FC" w14:textId="77777777" w:rsidTr="00983081"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4C29D63" w14:textId="77777777" w:rsidR="00983081" w:rsidRPr="00976005" w:rsidRDefault="00983081" w:rsidP="0098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60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Разновозрастная </w:t>
            </w:r>
          </w:p>
          <w:p w14:paraId="291CC099" w14:textId="77777777" w:rsidR="00D7719E" w:rsidRDefault="00D7719E" w:rsidP="0098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смешанная </w:t>
            </w:r>
          </w:p>
          <w:p w14:paraId="4F157B0F" w14:textId="77777777" w:rsidR="00983081" w:rsidRPr="00976005" w:rsidRDefault="00D7719E" w:rsidP="0098308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дошкольная </w:t>
            </w:r>
            <w:r w:rsidR="00983081" w:rsidRPr="009760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группа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№ 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1EC140" w14:textId="77777777" w:rsidR="00983081" w:rsidRPr="002A53DB" w:rsidRDefault="00D7719E" w:rsidP="0098308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от 1  до 4</w:t>
            </w:r>
            <w:r w:rsidR="0098308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лет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4E85CB6" w14:textId="77777777" w:rsidR="00983081" w:rsidRPr="002A53DB" w:rsidRDefault="00983081" w:rsidP="0098308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53DB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общеразвивающая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398F41" w14:textId="77777777" w:rsidR="00983081" w:rsidRPr="002A53DB" w:rsidRDefault="00EA039F" w:rsidP="00EA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19</w:t>
            </w:r>
          </w:p>
        </w:tc>
      </w:tr>
      <w:tr w:rsidR="00983081" w:rsidRPr="002A53DB" w14:paraId="07C350D1" w14:textId="77777777" w:rsidTr="00983081">
        <w:trPr>
          <w:trHeight w:val="528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3C846D" w14:textId="77777777" w:rsidR="00D7719E" w:rsidRDefault="00983081" w:rsidP="0098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60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Разновозрастная </w:t>
            </w:r>
            <w:r w:rsidR="00976005" w:rsidRPr="009760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смешанная </w:t>
            </w:r>
          </w:p>
          <w:p w14:paraId="79B1284E" w14:textId="77777777" w:rsidR="00983081" w:rsidRPr="00976005" w:rsidRDefault="00976005" w:rsidP="009830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</w:pPr>
            <w:r w:rsidRPr="009760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дошкольная </w:t>
            </w:r>
            <w:r w:rsidR="00983081" w:rsidRPr="00976005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>группа</w:t>
            </w:r>
            <w:r w:rsidR="00D7719E">
              <w:rPr>
                <w:rFonts w:ascii="Times New Roman" w:eastAsia="Times New Roman" w:hAnsi="Times New Roman" w:cs="Times New Roman"/>
                <w:color w:val="000000" w:themeColor="text1"/>
                <w:sz w:val="23"/>
                <w:szCs w:val="23"/>
              </w:rPr>
              <w:t xml:space="preserve"> № 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C6428F5" w14:textId="53A2257B" w:rsidR="00983081" w:rsidRPr="002A53DB" w:rsidRDefault="00D7719E" w:rsidP="00983081">
            <w:pPr>
              <w:spacing w:after="0" w:line="240" w:lineRule="auto"/>
              <w:ind w:left="1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от 4 до </w:t>
            </w:r>
            <w:r w:rsidR="001B1E9A">
              <w:rPr>
                <w:rFonts w:ascii="Times New Roman" w:eastAsia="Times New Roman" w:hAnsi="Times New Roman" w:cs="Times New Roman"/>
                <w:sz w:val="23"/>
                <w:szCs w:val="23"/>
              </w:rPr>
              <w:t>8</w:t>
            </w:r>
            <w:bookmarkStart w:id="4" w:name="_GoBack"/>
            <w:bookmarkEnd w:id="4"/>
            <w:r w:rsidR="00983081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лет</w:t>
            </w:r>
          </w:p>
          <w:p w14:paraId="4983F2C7" w14:textId="77777777" w:rsidR="00983081" w:rsidRPr="002A53DB" w:rsidRDefault="00983081" w:rsidP="00983081">
            <w:pPr>
              <w:spacing w:after="0" w:line="240" w:lineRule="auto"/>
              <w:ind w:left="120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05A9D6" w14:textId="77777777" w:rsidR="00983081" w:rsidRPr="002A53DB" w:rsidRDefault="00983081" w:rsidP="00983081">
            <w:pPr>
              <w:spacing w:after="0" w:line="240" w:lineRule="auto"/>
              <w:ind w:left="20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 w:rsidRPr="002A53DB">
              <w:rPr>
                <w:rFonts w:ascii="Times New Roman" w:eastAsia="Times New Roman" w:hAnsi="Times New Roman" w:cs="Times New Roman"/>
                <w:sz w:val="23"/>
                <w:szCs w:val="23"/>
              </w:rPr>
              <w:t>общеразвивающая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2516604" w14:textId="77777777" w:rsidR="00983081" w:rsidRPr="002A53DB" w:rsidRDefault="00EA039F" w:rsidP="00EA03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26</w:t>
            </w:r>
          </w:p>
        </w:tc>
      </w:tr>
    </w:tbl>
    <w:p w14:paraId="7ADE2952" w14:textId="77777777" w:rsidR="002A53DB" w:rsidRPr="002A53DB" w:rsidRDefault="002A53DB" w:rsidP="002A53DB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53DB">
        <w:rPr>
          <w:rFonts w:ascii="Times New Roman CYR" w:eastAsia="Times New Roman" w:hAnsi="Times New Roman CYR" w:cs="Times New Roman CYR"/>
          <w:iCs/>
          <w:sz w:val="28"/>
          <w:szCs w:val="28"/>
        </w:rPr>
        <w:tab/>
      </w:r>
      <w:r w:rsidRPr="002A53DB">
        <w:rPr>
          <w:rFonts w:ascii="Times New Roman" w:eastAsia="Calibri" w:hAnsi="Times New Roman" w:cs="Times New Roman"/>
          <w:sz w:val="28"/>
          <w:szCs w:val="28"/>
        </w:rPr>
        <w:t>Воспитательно-образователь</w:t>
      </w:r>
      <w:r w:rsidR="00EA4DD1">
        <w:rPr>
          <w:rFonts w:ascii="Times New Roman" w:eastAsia="Calibri" w:hAnsi="Times New Roman" w:cs="Times New Roman"/>
          <w:sz w:val="28"/>
          <w:szCs w:val="28"/>
        </w:rPr>
        <w:t xml:space="preserve">ный процесс в ДОО осуществляют 4 педагогов из них: </w:t>
      </w:r>
      <w:r w:rsidR="00AD7733">
        <w:rPr>
          <w:rFonts w:ascii="Times New Roman" w:eastAsia="Calibri" w:hAnsi="Times New Roman" w:cs="Times New Roman"/>
          <w:sz w:val="28"/>
          <w:szCs w:val="28"/>
        </w:rPr>
        <w:t>воспитатели – 3</w:t>
      </w:r>
      <w:r w:rsidRPr="002A53DB">
        <w:rPr>
          <w:rFonts w:ascii="Times New Roman" w:eastAsia="Calibri" w:hAnsi="Times New Roman" w:cs="Times New Roman"/>
          <w:sz w:val="28"/>
          <w:szCs w:val="28"/>
        </w:rPr>
        <w:t>, музыкальный руководитель - 1</w:t>
      </w:r>
    </w:p>
    <w:p w14:paraId="37E41BE3" w14:textId="0B878803" w:rsidR="002A53DB" w:rsidRPr="002A53DB" w:rsidRDefault="002A53DB" w:rsidP="002A53DB">
      <w:pPr>
        <w:widowControl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          В Программе учтены также возраст детей и необходимость реализации образовательных задач в </w:t>
      </w:r>
      <w:r w:rsidRPr="002A53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определенных видах деятельности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>. Для детей дошкольного</w:t>
      </w:r>
      <w:r w:rsidR="004C2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>возраста</w:t>
      </w:r>
      <w:r w:rsidR="004C2F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это: </w:t>
      </w:r>
    </w:p>
    <w:p w14:paraId="450E98EC" w14:textId="77777777" w:rsidR="002A53DB" w:rsidRPr="002A53DB" w:rsidRDefault="002A53DB" w:rsidP="002A53DB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игровая деятельность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 (включая сюжетно-ролевую игру как ведущую деятельность детей дошкольного возраста, а также игру с правилами и другие виды игры);</w:t>
      </w:r>
    </w:p>
    <w:p w14:paraId="5C0D7E2F" w14:textId="77777777" w:rsidR="002A53DB" w:rsidRPr="002A53DB" w:rsidRDefault="002A53DB" w:rsidP="002A53DB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lastRenderedPageBreak/>
        <w:t>коммуникативная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 (общение и взаимодействие со взрослыми и сверстниками);</w:t>
      </w:r>
    </w:p>
    <w:p w14:paraId="0CAEB2DC" w14:textId="77777777" w:rsidR="002A53DB" w:rsidRPr="002A53DB" w:rsidRDefault="002A53DB" w:rsidP="002A53DB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познавательно-исследовательская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 (исследования объектов окружающего мира и экспериментирования с ними; восприятие художественной литературы и фольклора);</w:t>
      </w:r>
    </w:p>
    <w:p w14:paraId="251056F9" w14:textId="77777777" w:rsidR="002A53DB" w:rsidRPr="002A53DB" w:rsidRDefault="002A53DB" w:rsidP="002A53DB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самообслуживание и элементарный бытовой труд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 (в помещении и на улице);</w:t>
      </w:r>
    </w:p>
    <w:p w14:paraId="7EE55902" w14:textId="77777777" w:rsidR="002A53DB" w:rsidRPr="002A53DB" w:rsidRDefault="002A53DB" w:rsidP="002A53DB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конструирование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 xml:space="preserve"> из разного материала, включая конструкторы, модули, бумагу, природный и иной материал;</w:t>
      </w:r>
    </w:p>
    <w:p w14:paraId="3F9497AA" w14:textId="78BDD291" w:rsidR="002A53DB" w:rsidRPr="002A53DB" w:rsidRDefault="002A53DB" w:rsidP="002A53DB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A53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изобразительная</w:t>
      </w:r>
      <w:r w:rsidR="004C2F92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 </w:t>
      </w:r>
      <w:r w:rsidRPr="002A53DB">
        <w:rPr>
          <w:rFonts w:ascii="Times New Roman" w:eastAsia="Times New Roman" w:hAnsi="Times New Roman" w:cs="Times New Roman"/>
          <w:sz w:val="28"/>
          <w:szCs w:val="28"/>
          <w:lang w:val="en-US"/>
        </w:rPr>
        <w:t>(рисовани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2A53DB">
        <w:rPr>
          <w:rFonts w:ascii="Times New Roman" w:eastAsia="Times New Roman" w:hAnsi="Times New Roman" w:cs="Times New Roman"/>
          <w:sz w:val="28"/>
          <w:szCs w:val="28"/>
          <w:lang w:val="en-US"/>
        </w:rPr>
        <w:t>, лепк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2A53DB">
        <w:rPr>
          <w:rFonts w:ascii="Times New Roman" w:eastAsia="Times New Roman" w:hAnsi="Times New Roman" w:cs="Times New Roman"/>
          <w:sz w:val="28"/>
          <w:szCs w:val="28"/>
          <w:lang w:val="en-US"/>
        </w:rPr>
        <w:t>, аппликаци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>я</w:t>
      </w:r>
      <w:r w:rsidRPr="002A53DB">
        <w:rPr>
          <w:rFonts w:ascii="Times New Roman" w:eastAsia="Times New Roman" w:hAnsi="Times New Roman" w:cs="Times New Roman"/>
          <w:sz w:val="28"/>
          <w:szCs w:val="28"/>
          <w:lang w:val="en-US"/>
        </w:rPr>
        <w:t>);</w:t>
      </w:r>
    </w:p>
    <w:p w14:paraId="428B2B00" w14:textId="77777777" w:rsidR="002A53DB" w:rsidRDefault="002A53DB" w:rsidP="002A53DB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музыкальная</w:t>
      </w:r>
      <w:r w:rsidRPr="002A53DB">
        <w:rPr>
          <w:rFonts w:ascii="Times New Roman" w:eastAsia="Times New Roman" w:hAnsi="Times New Roman" w:cs="Times New Roman"/>
          <w:sz w:val="28"/>
          <w:szCs w:val="28"/>
        </w:rPr>
        <w:t>(восприятие и понимание смысла музыкальных произведений, пение, музыкально-ритмические движения, игры на детских музыкальных инструментах);</w:t>
      </w:r>
    </w:p>
    <w:p w14:paraId="6FFD7B75" w14:textId="77777777" w:rsidR="002A53DB" w:rsidRPr="003E265A" w:rsidRDefault="002A53DB" w:rsidP="003E265A">
      <w:pPr>
        <w:widowControl w:val="0"/>
        <w:numPr>
          <w:ilvl w:val="0"/>
          <w:numId w:val="4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E265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  <w:t>двигательная</w:t>
      </w:r>
      <w:r w:rsidRPr="003E265A">
        <w:rPr>
          <w:rFonts w:ascii="Times New Roman" w:eastAsia="Times New Roman" w:hAnsi="Times New Roman" w:cs="Times New Roman"/>
          <w:sz w:val="28"/>
          <w:szCs w:val="28"/>
        </w:rPr>
        <w:t xml:space="preserve"> (овладение основными движениями) активность ребенка.</w:t>
      </w:r>
      <w:r w:rsidRPr="003E265A">
        <w:rPr>
          <w:rFonts w:ascii="Times New Roman" w:eastAsia="Times New Roman" w:hAnsi="Times New Roman" w:cs="Times New Roman"/>
          <w:sz w:val="28"/>
          <w:szCs w:val="28"/>
        </w:rPr>
        <w:br/>
      </w:r>
      <w:r w:rsidRPr="003E265A">
        <w:rPr>
          <w:rFonts w:ascii="Times New Roman" w:eastAsia="Times New Roman" w:hAnsi="Times New Roman" w:cs="Times New Roman"/>
          <w:sz w:val="28"/>
          <w:szCs w:val="28"/>
        </w:rPr>
        <w:tab/>
      </w:r>
      <w:r w:rsidRPr="003E26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участниками реализации Программы являются: дети групп общеразвивающей  направленности, родители (законные представители) и педагоги.</w:t>
      </w:r>
    </w:p>
    <w:p w14:paraId="1E5159FF" w14:textId="05D47A01" w:rsidR="00B96123" w:rsidRDefault="002A53DB" w:rsidP="007C3DF5">
      <w:pPr>
        <w:spacing w:after="0" w:line="322" w:lineRule="exact"/>
        <w:ind w:left="20" w:right="20" w:firstLine="72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A53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 работают над созданием единого сообщества, объединяющего взрослых и детей. Для родителей проводятся консультации, анкетирование, опросы, тематические родительские собрания, мастер-классы. Взаимодействие с родителями (законными представителями) по вопросам образования ребёнка предполагает их непосредственное вовлечение в образовательную деятельность, в том числе посредством создания образовательных проектов совместно с семьёй.</w:t>
      </w:r>
      <w:r w:rsidRPr="002A53DB">
        <w:rPr>
          <w:rFonts w:ascii="Times New Roman" w:eastAsia="Calibri" w:hAnsi="Times New Roman" w:cs="Times New Roman"/>
          <w:iCs/>
          <w:sz w:val="28"/>
          <w:szCs w:val="28"/>
        </w:rPr>
        <w:t xml:space="preserve"> Совместные физкультурные и музыкальные досуги и праздники, участие родителей и детей в различных тематических акциях, выставках, викторинах.</w:t>
      </w:r>
    </w:p>
    <w:p w14:paraId="31F6591D" w14:textId="4F2ACDDC" w:rsidR="00B96123" w:rsidRDefault="00B96123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2860DE" w14:textId="0018E65D" w:rsidR="0085005A" w:rsidRDefault="0085005A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4A3CB9" w14:textId="79087539" w:rsidR="0085005A" w:rsidRDefault="0085005A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4860863" w14:textId="34FCA165" w:rsidR="0085005A" w:rsidRDefault="0085005A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AC87AF4" w14:textId="5821C59F" w:rsidR="0085005A" w:rsidRDefault="0085005A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2A73C94" w14:textId="04CBCF1D" w:rsidR="0085005A" w:rsidRDefault="0085005A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D53ABE" w14:textId="243B4F23" w:rsidR="0085005A" w:rsidRDefault="0085005A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57A977" w14:textId="480CF31A" w:rsidR="0085005A" w:rsidRDefault="0085005A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D7011E" w14:textId="5A52991D" w:rsidR="0085005A" w:rsidRDefault="0085005A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DC8D6BC" w14:textId="0CE2C50A" w:rsidR="0085005A" w:rsidRDefault="0085005A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2ADC2D5" w14:textId="0F185A0C" w:rsidR="0085005A" w:rsidRDefault="0085005A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4432ACB" w14:textId="0FCD7C93" w:rsidR="0085005A" w:rsidRDefault="0085005A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930CA2C" w14:textId="3FC8F1B8" w:rsidR="0085005A" w:rsidRDefault="0085005A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EE03BA" w14:textId="3811AEEB" w:rsidR="0085005A" w:rsidRDefault="0085005A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97037A1" w14:textId="0112CF31" w:rsidR="0085005A" w:rsidRDefault="0085005A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9A34B04" w14:textId="1881A57C" w:rsidR="0085005A" w:rsidRDefault="0085005A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B63A7F" w14:textId="29EEF9AC" w:rsidR="0085005A" w:rsidRDefault="0085005A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FED05AA" w14:textId="52FF1DDA" w:rsidR="0085005A" w:rsidRDefault="0085005A" w:rsidP="00F52A46">
      <w:pPr>
        <w:spacing w:after="0" w:line="322" w:lineRule="exact"/>
        <w:ind w:right="20"/>
        <w:jc w:val="right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5BCB2F" w14:textId="77777777" w:rsidR="007A64DD" w:rsidRDefault="007A64DD" w:rsidP="0085005A">
      <w:pPr>
        <w:spacing w:after="0" w:line="240" w:lineRule="auto"/>
        <w:ind w:left="-907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21F5BA49" w14:textId="14120977" w:rsidR="002A53DB" w:rsidRPr="000411A3" w:rsidRDefault="002A53DB" w:rsidP="0085005A">
      <w:pPr>
        <w:spacing w:after="0" w:line="240" w:lineRule="auto"/>
        <w:ind w:left="-907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 w:rsidR="000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1</w:t>
      </w:r>
    </w:p>
    <w:p w14:paraId="6AF856E3" w14:textId="3CEEF334" w:rsidR="002A53DB" w:rsidRPr="000411A3" w:rsidRDefault="004D7233" w:rsidP="0085005A">
      <w:pPr>
        <w:spacing w:after="0" w:line="240" w:lineRule="auto"/>
        <w:ind w:left="-907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ООП  </w:t>
      </w:r>
      <w:r w:rsidR="009E5047" w:rsidRPr="00041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202</w:t>
      </w:r>
      <w:r w:rsidR="00041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9E5047" w:rsidRPr="00041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-202</w:t>
      </w:r>
      <w:r w:rsidR="00041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A53DB" w:rsidRPr="00041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14:paraId="542A3089" w14:textId="77777777" w:rsidR="002A53DB" w:rsidRPr="000411A3" w:rsidRDefault="002A53DB" w:rsidP="0085005A">
      <w:pPr>
        <w:spacing w:after="0" w:line="240" w:lineRule="auto"/>
        <w:ind w:left="-907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411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период с 01.09. по 31.05.</w:t>
      </w:r>
    </w:p>
    <w:p w14:paraId="7194CB29" w14:textId="77777777" w:rsidR="002A53DB" w:rsidRPr="002A53DB" w:rsidRDefault="002A53DB" w:rsidP="002A53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442EA76" w14:textId="77777777" w:rsidR="002A53DB" w:rsidRPr="002A53DB" w:rsidRDefault="002A53DB" w:rsidP="002A53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629B9C3" w14:textId="77777777" w:rsidR="002A53DB" w:rsidRPr="002A53DB" w:rsidRDefault="002A53DB" w:rsidP="002A53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образовательной деятельности по пяти образовательным областям</w:t>
      </w:r>
    </w:p>
    <w:p w14:paraId="49C84249" w14:textId="77777777" w:rsidR="002A53DB" w:rsidRPr="002A53DB" w:rsidRDefault="002A53DB" w:rsidP="002A53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2A3B932" w14:textId="77777777" w:rsidR="002A53DB" w:rsidRPr="002A53DB" w:rsidRDefault="002A53DB" w:rsidP="002A53DB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53D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Обязательная часть</w:t>
      </w:r>
    </w:p>
    <w:p w14:paraId="7E04825C" w14:textId="77777777" w:rsidR="002A53DB" w:rsidRPr="002A53DB" w:rsidRDefault="002A53DB" w:rsidP="002A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93"/>
        <w:gridCol w:w="2239"/>
        <w:gridCol w:w="1571"/>
        <w:gridCol w:w="1574"/>
        <w:gridCol w:w="2058"/>
        <w:gridCol w:w="1712"/>
      </w:tblGrid>
      <w:tr w:rsidR="002A53DB" w:rsidRPr="002A53DB" w14:paraId="1EA12269" w14:textId="77777777" w:rsidTr="00E842F9">
        <w:tc>
          <w:tcPr>
            <w:tcW w:w="593" w:type="dxa"/>
          </w:tcPr>
          <w:p w14:paraId="0E0A0367" w14:textId="77777777" w:rsidR="002A53DB" w:rsidRPr="002A53DB" w:rsidRDefault="002A53DB" w:rsidP="002A53D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239" w:type="dxa"/>
          </w:tcPr>
          <w:p w14:paraId="31314330" w14:textId="77777777" w:rsidR="002A53DB" w:rsidRPr="002A53DB" w:rsidRDefault="002A53DB" w:rsidP="002A5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программы</w:t>
            </w:r>
          </w:p>
        </w:tc>
        <w:tc>
          <w:tcPr>
            <w:tcW w:w="1571" w:type="dxa"/>
          </w:tcPr>
          <w:p w14:paraId="49EB47D4" w14:textId="77777777" w:rsidR="002A53DB" w:rsidRPr="002A53DB" w:rsidRDefault="002A53DB" w:rsidP="002A5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1574" w:type="dxa"/>
          </w:tcPr>
          <w:p w14:paraId="622F5D1D" w14:textId="77777777" w:rsidR="002A53DB" w:rsidRPr="002A53DB" w:rsidRDefault="002A53DB" w:rsidP="002A5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</w:t>
            </w:r>
          </w:p>
        </w:tc>
        <w:tc>
          <w:tcPr>
            <w:tcW w:w="2058" w:type="dxa"/>
          </w:tcPr>
          <w:p w14:paraId="4E141E37" w14:textId="77777777" w:rsidR="002A53DB" w:rsidRPr="002A53DB" w:rsidRDefault="002A53DB" w:rsidP="002A5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 в которой реализуется</w:t>
            </w:r>
          </w:p>
        </w:tc>
        <w:tc>
          <w:tcPr>
            <w:tcW w:w="1712" w:type="dxa"/>
          </w:tcPr>
          <w:p w14:paraId="74D80768" w14:textId="77777777" w:rsidR="002A53DB" w:rsidRPr="002A53DB" w:rsidRDefault="002A53DB" w:rsidP="002A53D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 всей группой или с подгруппой</w:t>
            </w:r>
          </w:p>
        </w:tc>
      </w:tr>
      <w:tr w:rsidR="002A53DB" w:rsidRPr="002A53DB" w14:paraId="0C737481" w14:textId="77777777" w:rsidTr="00E842F9">
        <w:trPr>
          <w:trHeight w:val="1800"/>
        </w:trPr>
        <w:tc>
          <w:tcPr>
            <w:tcW w:w="593" w:type="dxa"/>
          </w:tcPr>
          <w:p w14:paraId="26B1D2EA" w14:textId="77777777" w:rsidR="002A53DB" w:rsidRPr="002A53DB" w:rsidRDefault="002A53DB" w:rsidP="002A53D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239" w:type="dxa"/>
          </w:tcPr>
          <w:p w14:paraId="0EF51A67" w14:textId="77777777" w:rsidR="002A53DB" w:rsidRPr="002A53DB" w:rsidRDefault="002A53DB" w:rsidP="002A53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Программа воспитания и обучения в детском саду «От рождения до школы</w:t>
            </w:r>
          </w:p>
        </w:tc>
        <w:tc>
          <w:tcPr>
            <w:tcW w:w="1571" w:type="dxa"/>
          </w:tcPr>
          <w:p w14:paraId="6C028827" w14:textId="77777777" w:rsidR="002A53DB" w:rsidRPr="002A53DB" w:rsidRDefault="002A53DB" w:rsidP="002A53DB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Вариативная примерная</w:t>
            </w:r>
          </w:p>
        </w:tc>
        <w:tc>
          <w:tcPr>
            <w:tcW w:w="1574" w:type="dxa"/>
          </w:tcPr>
          <w:p w14:paraId="382E3CD9" w14:textId="77777777" w:rsidR="002A53DB" w:rsidRPr="002A53DB" w:rsidRDefault="002A53DB" w:rsidP="002A53DB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8"/>
              </w:rPr>
              <w:t xml:space="preserve">Н.Е.Веракса, </w:t>
            </w:r>
          </w:p>
          <w:p w14:paraId="60E13443" w14:textId="77777777" w:rsidR="002A53DB" w:rsidRPr="002A53DB" w:rsidRDefault="002A53DB" w:rsidP="002A53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Т.С. Комарова, М.А. Васильева</w:t>
            </w:r>
          </w:p>
        </w:tc>
        <w:tc>
          <w:tcPr>
            <w:tcW w:w="2058" w:type="dxa"/>
          </w:tcPr>
          <w:p w14:paraId="3A9EC99A" w14:textId="77777777" w:rsidR="002A53DB" w:rsidRPr="002A53DB" w:rsidRDefault="00C603A1" w:rsidP="009E504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разновозрастная </w:t>
            </w:r>
            <w:r w:rsidR="009E50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смешанная дошкольная группа №  1, </w:t>
            </w:r>
            <w:r w:rsidR="009E5047" w:rsidRPr="002A5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разновозрастная </w:t>
            </w:r>
            <w:r w:rsidR="009E5047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смешанная дошкольная группа № 2.</w:t>
            </w:r>
          </w:p>
        </w:tc>
        <w:tc>
          <w:tcPr>
            <w:tcW w:w="1712" w:type="dxa"/>
          </w:tcPr>
          <w:p w14:paraId="78A8FBEC" w14:textId="77777777" w:rsidR="002A53DB" w:rsidRPr="002A53DB" w:rsidRDefault="00C603A1" w:rsidP="002A53DB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</w:rPr>
              <w:t>Группа</w:t>
            </w:r>
            <w:r w:rsidR="009E5047">
              <w:rPr>
                <w:rFonts w:ascii="Times New Roman" w:eastAsia="Times New Roman" w:hAnsi="Times New Roman" w:cs="Times New Roman"/>
                <w:sz w:val="24"/>
                <w:szCs w:val="28"/>
              </w:rPr>
              <w:t>, подгруппа</w:t>
            </w:r>
          </w:p>
          <w:p w14:paraId="05D58AEB" w14:textId="77777777" w:rsidR="002A53DB" w:rsidRPr="002A53DB" w:rsidRDefault="002A53DB" w:rsidP="002A53DB">
            <w:pPr>
              <w:widowControl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  <w:p w14:paraId="6C3F0859" w14:textId="77777777" w:rsidR="002A53DB" w:rsidRPr="002A53DB" w:rsidRDefault="002A53DB" w:rsidP="002A53D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49303A43" w14:textId="77777777" w:rsidR="002A53DB" w:rsidRPr="002A53DB" w:rsidRDefault="002A53DB" w:rsidP="002A53DB">
            <w:pPr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5A3806F6" w14:textId="77777777" w:rsidR="002A53DB" w:rsidRPr="002A53DB" w:rsidRDefault="002A53DB" w:rsidP="002A53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14:paraId="326FF76A" w14:textId="77777777" w:rsidR="002A53DB" w:rsidRPr="002A53DB" w:rsidRDefault="002A53DB" w:rsidP="002A53DB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53DB" w:rsidRPr="002A53DB" w14:paraId="56B330A2" w14:textId="77777777" w:rsidTr="00E842F9">
        <w:trPr>
          <w:trHeight w:val="311"/>
        </w:trPr>
        <w:tc>
          <w:tcPr>
            <w:tcW w:w="9747" w:type="dxa"/>
            <w:gridSpan w:val="6"/>
          </w:tcPr>
          <w:p w14:paraId="444927EB" w14:textId="77777777" w:rsidR="002A53DB" w:rsidRPr="002A53DB" w:rsidRDefault="002A53DB" w:rsidP="002A53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Часть, формируемая участниками образовательных отношений</w:t>
            </w:r>
          </w:p>
          <w:p w14:paraId="458D3EE8" w14:textId="77777777" w:rsidR="002A53DB" w:rsidRPr="002A53DB" w:rsidRDefault="002A53DB" w:rsidP="002A53DB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2A53DB" w:rsidRPr="002A53DB" w14:paraId="3C81831C" w14:textId="77777777" w:rsidTr="00E842F9">
        <w:tc>
          <w:tcPr>
            <w:tcW w:w="593" w:type="dxa"/>
          </w:tcPr>
          <w:p w14:paraId="335D9556" w14:textId="77777777" w:rsidR="002A53DB" w:rsidRPr="002A53DB" w:rsidRDefault="002A53DB" w:rsidP="002A53DB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39" w:type="dxa"/>
          </w:tcPr>
          <w:p w14:paraId="2836DFF5" w14:textId="77777777" w:rsidR="002A53DB" w:rsidRPr="002A53DB" w:rsidRDefault="002A53DB" w:rsidP="002A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«Цветные ладошки»</w:t>
            </w:r>
          </w:p>
        </w:tc>
        <w:tc>
          <w:tcPr>
            <w:tcW w:w="1571" w:type="dxa"/>
          </w:tcPr>
          <w:p w14:paraId="5C3A7A11" w14:textId="77777777" w:rsidR="002A53DB" w:rsidRPr="002A53DB" w:rsidRDefault="002A53DB" w:rsidP="002A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1574" w:type="dxa"/>
          </w:tcPr>
          <w:p w14:paraId="4A69C3A1" w14:textId="77777777" w:rsidR="002A53DB" w:rsidRPr="002A53DB" w:rsidRDefault="002A53DB" w:rsidP="002A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И.А. Лыкова</w:t>
            </w:r>
          </w:p>
        </w:tc>
        <w:tc>
          <w:tcPr>
            <w:tcW w:w="2058" w:type="dxa"/>
          </w:tcPr>
          <w:p w14:paraId="5682CF14" w14:textId="77777777" w:rsidR="009E5047" w:rsidRPr="002A53DB" w:rsidRDefault="009E5047" w:rsidP="002A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разновозрастная </w:t>
            </w: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смешанная дошкольная группа № 1,</w:t>
            </w:r>
          </w:p>
        </w:tc>
        <w:tc>
          <w:tcPr>
            <w:tcW w:w="1712" w:type="dxa"/>
          </w:tcPr>
          <w:p w14:paraId="734F1910" w14:textId="77777777" w:rsidR="002A53DB" w:rsidRPr="002A53DB" w:rsidRDefault="002A53DB" w:rsidP="002A53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Группа, подгруппа</w:t>
            </w:r>
          </w:p>
        </w:tc>
      </w:tr>
    </w:tbl>
    <w:p w14:paraId="4F8F8C3B" w14:textId="77777777" w:rsidR="002A53DB" w:rsidRPr="002A53DB" w:rsidRDefault="002A53DB" w:rsidP="002A53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103A313" w14:textId="77777777" w:rsidR="002A53DB" w:rsidRPr="002A53DB" w:rsidRDefault="002A53DB" w:rsidP="002A53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3940279" w14:textId="77777777" w:rsidR="002A53DB" w:rsidRPr="002A53DB" w:rsidRDefault="002A53DB" w:rsidP="002A53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6A69F3A" w14:textId="6814ED67" w:rsidR="009E5047" w:rsidRDefault="000411A3" w:rsidP="009E5047">
      <w:pPr>
        <w:widowControl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З</w:t>
      </w:r>
      <w:r w:rsidR="009E5047" w:rsidRPr="00A9465C">
        <w:rPr>
          <w:rFonts w:ascii="Times New Roman" w:eastAsia="Calibri" w:hAnsi="Times New Roman" w:cs="Times New Roman"/>
          <w:sz w:val="28"/>
          <w:szCs w:val="26"/>
        </w:rPr>
        <w:t>аведу</w:t>
      </w:r>
      <w:r w:rsidR="009E5047">
        <w:rPr>
          <w:rFonts w:ascii="Times New Roman" w:eastAsia="Calibri" w:hAnsi="Times New Roman" w:cs="Times New Roman"/>
          <w:sz w:val="28"/>
          <w:szCs w:val="26"/>
        </w:rPr>
        <w:t>ющ</w:t>
      </w:r>
      <w:r>
        <w:rPr>
          <w:rFonts w:ascii="Times New Roman" w:eastAsia="Calibri" w:hAnsi="Times New Roman" w:cs="Times New Roman"/>
          <w:sz w:val="28"/>
          <w:szCs w:val="26"/>
        </w:rPr>
        <w:t>ий</w:t>
      </w:r>
      <w:r w:rsidR="009E5047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14:paraId="11373496" w14:textId="77777777" w:rsidR="009E5047" w:rsidRDefault="009E5047" w:rsidP="009E5047">
      <w:pPr>
        <w:widowControl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муниципальным бюджетным дошкольным  </w:t>
      </w:r>
    </w:p>
    <w:p w14:paraId="0DE92108" w14:textId="77777777" w:rsidR="009E5047" w:rsidRDefault="009E5047" w:rsidP="009E5047">
      <w:pPr>
        <w:widowControl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образовательным</w:t>
      </w:r>
      <w:r w:rsidRPr="00A9465C">
        <w:rPr>
          <w:rFonts w:ascii="Times New Roman" w:eastAsia="Calibri" w:hAnsi="Times New Roman" w:cs="Times New Roman"/>
          <w:sz w:val="28"/>
          <w:szCs w:val="26"/>
        </w:rPr>
        <w:t xml:space="preserve"> учреждением</w:t>
      </w:r>
      <w:r>
        <w:rPr>
          <w:rFonts w:ascii="Times New Roman" w:eastAsia="Calibri" w:hAnsi="Times New Roman" w:cs="Times New Roman"/>
          <w:sz w:val="28"/>
          <w:szCs w:val="26"/>
        </w:rPr>
        <w:t xml:space="preserve"> детским</w:t>
      </w:r>
      <w:r w:rsidRPr="00A9465C">
        <w:rPr>
          <w:rFonts w:ascii="Times New Roman" w:eastAsia="Calibri" w:hAnsi="Times New Roman" w:cs="Times New Roman"/>
          <w:sz w:val="28"/>
          <w:szCs w:val="26"/>
        </w:rPr>
        <w:t xml:space="preserve"> сад</w:t>
      </w:r>
      <w:r>
        <w:rPr>
          <w:rFonts w:ascii="Times New Roman" w:eastAsia="Calibri" w:hAnsi="Times New Roman" w:cs="Times New Roman"/>
          <w:sz w:val="28"/>
          <w:szCs w:val="26"/>
        </w:rPr>
        <w:t>ом</w:t>
      </w:r>
    </w:p>
    <w:p w14:paraId="43A4EEC5" w14:textId="77777777" w:rsidR="009E5047" w:rsidRDefault="009E5047" w:rsidP="009E5047">
      <w:pPr>
        <w:widowControl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6"/>
        </w:rPr>
      </w:pPr>
      <w:r w:rsidRPr="00A9465C">
        <w:rPr>
          <w:rFonts w:ascii="Times New Roman" w:eastAsia="Calibri" w:hAnsi="Times New Roman" w:cs="Times New Roman"/>
          <w:sz w:val="28"/>
          <w:szCs w:val="26"/>
        </w:rPr>
        <w:t xml:space="preserve"> №24 «Росинка» с. Новое Село муниципального </w:t>
      </w:r>
    </w:p>
    <w:p w14:paraId="38174E33" w14:textId="34D36542" w:rsidR="00A9465C" w:rsidRDefault="009E5047" w:rsidP="000411A3">
      <w:pPr>
        <w:widowControl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6"/>
        </w:rPr>
      </w:pPr>
      <w:r w:rsidRPr="00A9465C">
        <w:rPr>
          <w:rFonts w:ascii="Times New Roman" w:eastAsia="Calibri" w:hAnsi="Times New Roman" w:cs="Times New Roman"/>
          <w:sz w:val="28"/>
          <w:szCs w:val="26"/>
        </w:rPr>
        <w:t xml:space="preserve">образования </w:t>
      </w:r>
      <w:r>
        <w:rPr>
          <w:rFonts w:ascii="Times New Roman" w:eastAsia="Calibri" w:hAnsi="Times New Roman" w:cs="Times New Roman"/>
          <w:sz w:val="28"/>
          <w:szCs w:val="26"/>
        </w:rPr>
        <w:t>Брюховецкий район</w:t>
      </w:r>
      <w:r w:rsidRPr="00A9465C">
        <w:rPr>
          <w:rFonts w:ascii="Times New Roman" w:eastAsia="Calibri" w:hAnsi="Times New Roman" w:cs="Times New Roman"/>
          <w:sz w:val="28"/>
          <w:szCs w:val="26"/>
        </w:rPr>
        <w:tab/>
      </w:r>
      <w:r w:rsidR="00714A2C">
        <w:rPr>
          <w:rFonts w:ascii="Times New Roman" w:eastAsia="Calibri" w:hAnsi="Times New Roman" w:cs="Times New Roman"/>
          <w:sz w:val="28"/>
          <w:szCs w:val="26"/>
        </w:rPr>
        <w:t xml:space="preserve">                                                  </w:t>
      </w:r>
      <w:r w:rsidR="000411A3">
        <w:rPr>
          <w:rFonts w:ascii="Times New Roman" w:eastAsia="Calibri" w:hAnsi="Times New Roman" w:cs="Times New Roman"/>
          <w:sz w:val="28"/>
          <w:szCs w:val="26"/>
        </w:rPr>
        <w:t>Г.Е.Назаренко</w:t>
      </w:r>
    </w:p>
    <w:p w14:paraId="711FDB55" w14:textId="77777777" w:rsidR="009E5047" w:rsidRPr="00A9465C" w:rsidRDefault="009E5047" w:rsidP="00A9465C">
      <w:pPr>
        <w:rPr>
          <w:rFonts w:ascii="Calibri" w:eastAsia="Calibri" w:hAnsi="Calibri" w:cs="Times New Roman"/>
        </w:rPr>
      </w:pPr>
    </w:p>
    <w:p w14:paraId="6E2E3FCA" w14:textId="77777777" w:rsidR="00A9465C" w:rsidRPr="002A53DB" w:rsidRDefault="00A9465C" w:rsidP="00A9465C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</w:p>
    <w:p w14:paraId="7F522895" w14:textId="77777777" w:rsidR="002A53DB" w:rsidRPr="002A53DB" w:rsidRDefault="002A53DB" w:rsidP="002A53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DEBD43E" w14:textId="77777777" w:rsidR="002A53DB" w:rsidRPr="002A53DB" w:rsidRDefault="002A53DB" w:rsidP="002A53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B3A0898" w14:textId="77777777" w:rsidR="002A53DB" w:rsidRPr="002A53DB" w:rsidRDefault="002A53DB" w:rsidP="002A53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6C68804A" w14:textId="77777777" w:rsidR="002A53DB" w:rsidRPr="002A53DB" w:rsidRDefault="002A53DB" w:rsidP="002A53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00E8542" w14:textId="537E989D" w:rsidR="004C2BCB" w:rsidRDefault="004C2BCB" w:rsidP="002A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AB1A3F7" w14:textId="4BEC07E8" w:rsidR="00607F83" w:rsidRDefault="00607F83" w:rsidP="002A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38F82C91" w14:textId="649303D7" w:rsidR="00607F83" w:rsidRDefault="00607F83" w:rsidP="002A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7074856" w14:textId="6D6F0765" w:rsidR="0085005A" w:rsidRDefault="0085005A" w:rsidP="002A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18E51A2" w14:textId="77777777" w:rsidR="002A3BE2" w:rsidRDefault="002A3BE2" w:rsidP="002A53D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BDEB1CD" w14:textId="22383747" w:rsidR="002A3BE2" w:rsidRDefault="002A3BE2" w:rsidP="002A53DB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32D2B918" w14:textId="50DF000F" w:rsidR="002A53DB" w:rsidRPr="00907A70" w:rsidRDefault="002A53DB" w:rsidP="00907A70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0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</w:t>
      </w:r>
    </w:p>
    <w:p w14:paraId="5913938D" w14:textId="01704162" w:rsidR="002A53DB" w:rsidRPr="00907A70" w:rsidRDefault="009E5047" w:rsidP="00907A70">
      <w:pPr>
        <w:spacing w:after="0" w:line="240" w:lineRule="auto"/>
        <w:ind w:left="-737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07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ООП  на 202</w:t>
      </w:r>
      <w:r w:rsidR="00907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907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907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A53DB" w:rsidRPr="00907A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14:paraId="5F106D26" w14:textId="77777777" w:rsidR="002A53DB" w:rsidRPr="002A53DB" w:rsidRDefault="002A53DB" w:rsidP="002A53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4383E59" w14:textId="77777777" w:rsidR="002A53DB" w:rsidRPr="002A53DB" w:rsidRDefault="002A53DB" w:rsidP="002A53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CBC9341" w14:textId="6E3D9433" w:rsidR="002A53DB" w:rsidRPr="002A53DB" w:rsidRDefault="002A53DB" w:rsidP="002A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2A53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Обеспеченность методическими материалами и средства</w:t>
      </w:r>
      <w:r w:rsidR="009E5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ми обучения и воспитания на 202</w:t>
      </w:r>
      <w:r w:rsidR="007A64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="009E5047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-202</w:t>
      </w:r>
      <w:r w:rsidR="007A64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3</w:t>
      </w:r>
      <w:r w:rsidRPr="002A53D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учебный год.</w:t>
      </w:r>
    </w:p>
    <w:p w14:paraId="796A03EB" w14:textId="77777777" w:rsidR="002A53DB" w:rsidRPr="002A53DB" w:rsidRDefault="002A53DB" w:rsidP="002A53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601"/>
        <w:gridCol w:w="7145"/>
      </w:tblGrid>
      <w:tr w:rsidR="002A53DB" w:rsidRPr="002A53DB" w14:paraId="7C9DB1F7" w14:textId="77777777" w:rsidTr="00E842F9">
        <w:tc>
          <w:tcPr>
            <w:tcW w:w="2268" w:type="dxa"/>
          </w:tcPr>
          <w:p w14:paraId="7325505E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Социально-коммуникативное развитие</w:t>
            </w:r>
          </w:p>
          <w:p w14:paraId="79892C0B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371" w:type="dxa"/>
          </w:tcPr>
          <w:p w14:paraId="1E6B929E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Социализация, развитие общения, нравственное воспитание</w:t>
            </w:r>
          </w:p>
          <w:p w14:paraId="1FE46B2D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  <w:p w14:paraId="18F06488" w14:textId="77777777" w:rsidR="002A53DB" w:rsidRPr="002A53DB" w:rsidRDefault="002A53DB" w:rsidP="002A53D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 w:hanging="4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Петрова В.И., Стульник Т.Д. Этические беседы с детьми 4-7 лет.</w:t>
            </w:r>
          </w:p>
          <w:p w14:paraId="594D7E4F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Наглядно-дидактические пособия</w:t>
            </w:r>
          </w:p>
          <w:p w14:paraId="0CF392CA" w14:textId="77777777" w:rsidR="002A53DB" w:rsidRPr="002A53DB" w:rsidRDefault="002A53DB" w:rsidP="002A53D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«Мир в картинках»: «Государственные символы России», «День Победы».</w:t>
            </w:r>
          </w:p>
          <w:p w14:paraId="77530D0C" w14:textId="77777777" w:rsidR="002A53DB" w:rsidRPr="002A53DB" w:rsidRDefault="002A53DB" w:rsidP="002A53D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картинкам»: «Великая Отечественная война в произведениях художников», «Защитники Отечества».</w:t>
            </w:r>
          </w:p>
          <w:p w14:paraId="48287201" w14:textId="77777777" w:rsidR="002A53DB" w:rsidRPr="002A53DB" w:rsidRDefault="002A53DB" w:rsidP="002A53DB">
            <w:pPr>
              <w:widowControl w:val="0"/>
              <w:numPr>
                <w:ilvl w:val="0"/>
                <w:numId w:val="31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«Расскажите детям о Московском кремле», Расскажите детям об Отечественной войне 1812 года».</w:t>
            </w:r>
          </w:p>
          <w:p w14:paraId="52AA78E3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Самообслуживание, самостоятельность, трудовое воспитание</w:t>
            </w:r>
          </w:p>
          <w:p w14:paraId="70EC8536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  <w:p w14:paraId="3CBF6646" w14:textId="77777777" w:rsidR="002A53DB" w:rsidRPr="002A53DB" w:rsidRDefault="002A53DB" w:rsidP="002A53DB">
            <w:pPr>
              <w:widowControl w:val="0"/>
              <w:numPr>
                <w:ilvl w:val="0"/>
                <w:numId w:val="32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Куцакова Л.В. Трудовое воспитание в детском саду.</w:t>
            </w:r>
          </w:p>
          <w:p w14:paraId="15C35670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Формирование основ безопасности</w:t>
            </w:r>
          </w:p>
          <w:p w14:paraId="01D7B359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  <w:p w14:paraId="4B081AB3" w14:textId="77777777" w:rsidR="002A53DB" w:rsidRPr="002A53DB" w:rsidRDefault="002A53DB" w:rsidP="002A53DB">
            <w:pPr>
              <w:widowControl w:val="0"/>
              <w:numPr>
                <w:ilvl w:val="0"/>
                <w:numId w:val="32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</w:rPr>
              <w:t>Белая К.Ю. Формирование основ безопасности у дошкольников (3-7 лет).</w:t>
            </w:r>
          </w:p>
          <w:p w14:paraId="10F515CE" w14:textId="77777777" w:rsidR="002A53DB" w:rsidRPr="002A53DB" w:rsidRDefault="002A53DB" w:rsidP="002A53DB">
            <w:pPr>
              <w:widowControl w:val="0"/>
              <w:numPr>
                <w:ilvl w:val="0"/>
                <w:numId w:val="32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</w:rPr>
              <w:t>Саулина Т.Ф. Знакомим дошкольников с правилами дорожного движения (3-7 лет)</w:t>
            </w:r>
          </w:p>
          <w:p w14:paraId="255242F9" w14:textId="77777777" w:rsidR="002A53DB" w:rsidRPr="002A53DB" w:rsidRDefault="002A53DB" w:rsidP="002A53DB">
            <w:pPr>
              <w:widowControl w:val="0"/>
              <w:numPr>
                <w:ilvl w:val="0"/>
                <w:numId w:val="32"/>
              </w:numPr>
              <w:suppressAutoHyphens/>
              <w:ind w:left="459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Р.Б.Стеркина, Н.Н.Авдеева, О.Л.Князева   «Безопасность», учебно-методическое пособие по основам безопасности жизнедеятельности детей старшего дошкольного возраста. </w:t>
            </w:r>
          </w:p>
          <w:p w14:paraId="5FE01AB4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14:paraId="336D59D6" w14:textId="77777777" w:rsidR="002A53DB" w:rsidRPr="002A53DB" w:rsidRDefault="002A53DB" w:rsidP="002A53D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Бородачева И.Ю. Дорожные знаки: Для работы с детьми 4-7 лет.</w:t>
            </w:r>
          </w:p>
          <w:p w14:paraId="051C368B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Игровая деятельность</w:t>
            </w:r>
          </w:p>
          <w:p w14:paraId="26653722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  <w:p w14:paraId="1400D584" w14:textId="77777777" w:rsidR="002A53DB" w:rsidRPr="002A53DB" w:rsidRDefault="002A53DB" w:rsidP="002A53D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Н.Ф. Развитие игровой деятельности. Вторая группа раннего возраста (2-3 года).</w:t>
            </w:r>
          </w:p>
          <w:p w14:paraId="7F0BEB56" w14:textId="77777777" w:rsidR="002A53DB" w:rsidRPr="002A53DB" w:rsidRDefault="002A53DB" w:rsidP="002A53D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Н.Ф. Развитие игровой деятельности. Младшая группа (3-4 года).</w:t>
            </w:r>
          </w:p>
          <w:p w14:paraId="07503FE7" w14:textId="77777777" w:rsidR="002A53DB" w:rsidRPr="002A53DB" w:rsidRDefault="002A53DB" w:rsidP="002A53D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Н.Ф. Развитие игровой деятельности. Средняя группа (4-5 лет).</w:t>
            </w:r>
          </w:p>
          <w:p w14:paraId="2CB0258F" w14:textId="77777777" w:rsidR="002A53DB" w:rsidRPr="002A53DB" w:rsidRDefault="002A53DB" w:rsidP="002A53DB">
            <w:pPr>
              <w:widowControl w:val="0"/>
              <w:numPr>
                <w:ilvl w:val="0"/>
                <w:numId w:val="33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Губанова Н.Ф. Развитие игровой деятельности. Старшая группа (5-6 лет).</w:t>
            </w:r>
          </w:p>
        </w:tc>
      </w:tr>
      <w:tr w:rsidR="002A53DB" w:rsidRPr="002A53DB" w14:paraId="5B4A4511" w14:textId="77777777" w:rsidTr="00E842F9">
        <w:tc>
          <w:tcPr>
            <w:tcW w:w="2268" w:type="dxa"/>
          </w:tcPr>
          <w:p w14:paraId="48C15AD3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Познавательное развитие</w:t>
            </w:r>
          </w:p>
          <w:p w14:paraId="3CC62180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371" w:type="dxa"/>
          </w:tcPr>
          <w:p w14:paraId="180004F8" w14:textId="77777777" w:rsidR="002A53DB" w:rsidRPr="002A53DB" w:rsidRDefault="002A53DB" w:rsidP="002A53DB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53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Развитие познавательно-исследовательской деятельности</w:t>
            </w:r>
          </w:p>
          <w:p w14:paraId="53CB4CEC" w14:textId="77777777" w:rsidR="002A53DB" w:rsidRPr="002A53DB" w:rsidRDefault="002A53DB" w:rsidP="002A53D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</w:t>
            </w:r>
          </w:p>
          <w:p w14:paraId="3952E7BB" w14:textId="77777777" w:rsidR="002A53DB" w:rsidRPr="002A53DB" w:rsidRDefault="002A53DB" w:rsidP="002A53DB">
            <w:pPr>
              <w:widowControl w:val="0"/>
              <w:numPr>
                <w:ilvl w:val="0"/>
                <w:numId w:val="21"/>
              </w:num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</w:rPr>
              <w:t>Веракса Н.Е., Веракса А. Н. Проектная деятельность дошкольников.</w:t>
            </w:r>
          </w:p>
          <w:p w14:paraId="3C90BD49" w14:textId="77777777" w:rsidR="002A53DB" w:rsidRPr="002A53DB" w:rsidRDefault="002A53DB" w:rsidP="002A53DB">
            <w:pPr>
              <w:widowControl w:val="0"/>
              <w:numPr>
                <w:ilvl w:val="0"/>
                <w:numId w:val="21"/>
              </w:num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Веракса Н.Е., Галимов О.Р. Познавательно-исследовательская </w:t>
            </w:r>
            <w:r w:rsidRPr="002A53D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деятельность дошкольников (4-7 лет).</w:t>
            </w:r>
          </w:p>
          <w:p w14:paraId="17BA76E2" w14:textId="77777777" w:rsidR="002A53DB" w:rsidRPr="002A53DB" w:rsidRDefault="002A53DB" w:rsidP="002A53DB">
            <w:pPr>
              <w:widowControl w:val="0"/>
              <w:numPr>
                <w:ilvl w:val="0"/>
                <w:numId w:val="21"/>
              </w:num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</w:rPr>
              <w:t>Крашенинников Е.Е., Холодова О.Л. Развитие познавательных способностей дошкольников (5-7 лет).</w:t>
            </w:r>
          </w:p>
          <w:p w14:paraId="676F7C03" w14:textId="77777777" w:rsidR="002A53DB" w:rsidRPr="002A53DB" w:rsidRDefault="002A53DB" w:rsidP="002A53DB">
            <w:pPr>
              <w:widowControl w:val="0"/>
              <w:numPr>
                <w:ilvl w:val="0"/>
                <w:numId w:val="21"/>
              </w:num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</w:rPr>
              <w:t>Павлова Л.Ю. сборник дидактических игр по ознакомлению с окружающим миром (3-7 лет).</w:t>
            </w:r>
          </w:p>
          <w:p w14:paraId="3AF57CF8" w14:textId="77777777" w:rsidR="002A53DB" w:rsidRPr="002A53DB" w:rsidRDefault="002A53DB" w:rsidP="002A53D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Наглядно-дидактическиепособия</w:t>
            </w:r>
          </w:p>
          <w:p w14:paraId="76C815ED" w14:textId="77777777" w:rsidR="002A53DB" w:rsidRPr="002A53DB" w:rsidRDefault="002A53DB" w:rsidP="002A53DB">
            <w:pPr>
              <w:widowControl w:val="0"/>
              <w:numPr>
                <w:ilvl w:val="0"/>
                <w:numId w:val="22"/>
              </w:num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</w:rPr>
              <w:t>Сери «Репка»; «Теремок»; «Три медведя»; «Три поросенка». Веракса Н.Е., Веракса А.Н.</w:t>
            </w:r>
          </w:p>
          <w:p w14:paraId="74FE0B26" w14:textId="77777777" w:rsidR="002A53DB" w:rsidRPr="002A53DB" w:rsidRDefault="002A53DB" w:rsidP="002A53DB">
            <w:pPr>
              <w:widowControl w:val="0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A53DB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Приобщение к социокультурным ценностям</w:t>
            </w:r>
          </w:p>
          <w:p w14:paraId="50FE99EE" w14:textId="77777777" w:rsidR="002A53DB" w:rsidRPr="002A53DB" w:rsidRDefault="002A53DB" w:rsidP="002A53D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</w:t>
            </w:r>
          </w:p>
          <w:p w14:paraId="5264134E" w14:textId="77777777" w:rsidR="002A53DB" w:rsidRPr="002A53DB" w:rsidRDefault="002A53DB" w:rsidP="002A53DB">
            <w:pPr>
              <w:widowControl w:val="0"/>
              <w:numPr>
                <w:ilvl w:val="0"/>
                <w:numId w:val="22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Дыбина  О.В. «Занятия по ознакомлению с окружающим миром  в младшей группе детского сад». </w:t>
            </w:r>
          </w:p>
          <w:p w14:paraId="64457AFD" w14:textId="77777777" w:rsidR="002A53DB" w:rsidRPr="002A53DB" w:rsidRDefault="002A53DB" w:rsidP="002A53DB">
            <w:pPr>
              <w:widowControl w:val="0"/>
              <w:numPr>
                <w:ilvl w:val="0"/>
                <w:numId w:val="22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Дыбина  О.В. «Занятия по ознакомлению с окружающим миром  в средней группе детского сада». </w:t>
            </w:r>
          </w:p>
          <w:p w14:paraId="588C2C14" w14:textId="77777777" w:rsidR="002A53DB" w:rsidRPr="002A53DB" w:rsidRDefault="002A53DB" w:rsidP="002A53DB">
            <w:pPr>
              <w:widowControl w:val="0"/>
              <w:numPr>
                <w:ilvl w:val="0"/>
                <w:numId w:val="22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О.В.  «Занятия по ознакомлению с окружающим миром  в старшей группе детского сада».</w:t>
            </w:r>
          </w:p>
          <w:p w14:paraId="1483D1E3" w14:textId="77777777" w:rsidR="002A53DB" w:rsidRPr="002A53DB" w:rsidRDefault="002A53DB" w:rsidP="002A53DB">
            <w:pPr>
              <w:widowControl w:val="0"/>
              <w:numPr>
                <w:ilvl w:val="0"/>
                <w:numId w:val="22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</w:rPr>
              <w:t>Дыбина  О.В. «Занятия по ознакомлению с окружающим миром  в подготовительной к школе  группе детского сада».</w:t>
            </w:r>
          </w:p>
          <w:p w14:paraId="2017A40B" w14:textId="77777777" w:rsidR="002A53DB" w:rsidRPr="002A53DB" w:rsidRDefault="002A53DB" w:rsidP="002A53D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Наглядно-дидактическиепособия</w:t>
            </w:r>
          </w:p>
          <w:p w14:paraId="45FD04C6" w14:textId="77777777" w:rsidR="002A53DB" w:rsidRPr="002A53DB" w:rsidRDefault="002A53DB" w:rsidP="002A53DB">
            <w:pPr>
              <w:widowControl w:val="0"/>
              <w:numPr>
                <w:ilvl w:val="0"/>
                <w:numId w:val="23"/>
              </w:numPr>
              <w:suppressAutoHyphens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Серия «Мир в картинках»: «Авиация»; «Автомобильный транспорт»; «Арктика и Антарктика»; «Бытовая техника»; «Водный транспорт»; «Посуда»; </w:t>
            </w:r>
          </w:p>
          <w:p w14:paraId="16AD0469" w14:textId="77777777" w:rsidR="002A53DB" w:rsidRPr="002A53DB" w:rsidRDefault="002A53DB" w:rsidP="002A53DB">
            <w:pPr>
              <w:widowControl w:val="0"/>
              <w:numPr>
                <w:ilvl w:val="0"/>
                <w:numId w:val="23"/>
              </w:numPr>
              <w:suppressAutoHyphens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Серия «Рассказы по картинкам»: «Кем быть?»; «Мой дом»; «Профессии».</w:t>
            </w:r>
          </w:p>
          <w:p w14:paraId="068EF9E1" w14:textId="77777777" w:rsidR="002A53DB" w:rsidRPr="002A53DB" w:rsidRDefault="002A53DB" w:rsidP="002A53DB">
            <w:pPr>
              <w:widowControl w:val="0"/>
              <w:numPr>
                <w:ilvl w:val="0"/>
                <w:numId w:val="23"/>
              </w:numPr>
              <w:suppressAutoHyphens/>
              <w:ind w:left="459" w:hanging="425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Серия «Расскажите детям о …»: «Расскажите детям о бытовых приборах»; «Расскажите детям о рабочих инструментах»; «Расскажите детям о транспорте»; «Расскажите детям о хлебе».</w:t>
            </w:r>
          </w:p>
          <w:p w14:paraId="3614D606" w14:textId="77777777" w:rsidR="002A53DB" w:rsidRPr="002A53DB" w:rsidRDefault="002A53DB" w:rsidP="002A53D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Формирование элементарных математических представлений</w:t>
            </w:r>
          </w:p>
          <w:p w14:paraId="5863813D" w14:textId="77777777" w:rsidR="002A53DB" w:rsidRPr="002A53DB" w:rsidRDefault="002A53DB" w:rsidP="002A53D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Методические пособия</w:t>
            </w:r>
          </w:p>
          <w:p w14:paraId="7C61F1ED" w14:textId="77777777" w:rsidR="002A53DB" w:rsidRPr="002A53DB" w:rsidRDefault="002A53DB" w:rsidP="002A53DB">
            <w:pPr>
              <w:widowControl w:val="0"/>
              <w:numPr>
                <w:ilvl w:val="0"/>
                <w:numId w:val="37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Помораева И.А., Позина В.А. Формирование элементарных математических представлений. Младшая группа (3-4 года).</w:t>
            </w:r>
          </w:p>
          <w:p w14:paraId="548AF919" w14:textId="77777777" w:rsidR="002A53DB" w:rsidRPr="002A53DB" w:rsidRDefault="002A53DB" w:rsidP="002A53DB">
            <w:pPr>
              <w:widowControl w:val="0"/>
              <w:numPr>
                <w:ilvl w:val="0"/>
                <w:numId w:val="37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Помораева И.А., Позина В.А. «Занятия по формированию элементарных математических представлений в средней  группе детского сада». </w:t>
            </w:r>
          </w:p>
          <w:p w14:paraId="7283126A" w14:textId="77777777" w:rsidR="002A53DB" w:rsidRPr="002A53DB" w:rsidRDefault="002A53DB" w:rsidP="002A53DB">
            <w:pPr>
              <w:widowControl w:val="0"/>
              <w:numPr>
                <w:ilvl w:val="0"/>
                <w:numId w:val="37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Помораева И.А., Позина В.А. «Занятия по формированию элементарных математических представлений в старшей группе детского сада». </w:t>
            </w:r>
          </w:p>
          <w:p w14:paraId="296660A6" w14:textId="77777777" w:rsidR="002A53DB" w:rsidRPr="002A53DB" w:rsidRDefault="002A53DB" w:rsidP="002A53DB">
            <w:pPr>
              <w:widowControl w:val="0"/>
              <w:numPr>
                <w:ilvl w:val="0"/>
                <w:numId w:val="37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</w:rPr>
              <w:t>Помораева И.А., Позина В.А. «Занятия по формированию элементарных математических представлений в подготовительной к школе  группе детского сада».</w:t>
            </w:r>
          </w:p>
          <w:p w14:paraId="579688C2" w14:textId="77777777" w:rsidR="002A53DB" w:rsidRPr="002A53DB" w:rsidRDefault="002A53DB" w:rsidP="002A53D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Наглядно-дидактическиепособия</w:t>
            </w:r>
          </w:p>
          <w:p w14:paraId="45096D1E" w14:textId="77777777" w:rsidR="002A53DB" w:rsidRPr="002A53DB" w:rsidRDefault="002A53DB" w:rsidP="002A53DB">
            <w:pPr>
              <w:widowControl w:val="0"/>
              <w:numPr>
                <w:ilvl w:val="0"/>
                <w:numId w:val="36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Плакаты: «Счет до 10»; «Счет до 20»; «»Цвет»; «Форма».</w:t>
            </w:r>
          </w:p>
          <w:p w14:paraId="15ABEE4B" w14:textId="77777777" w:rsidR="002A53DB" w:rsidRPr="002A53DB" w:rsidRDefault="002A53DB" w:rsidP="002A53DB">
            <w:pPr>
              <w:widowControl w:val="0"/>
              <w:suppressAutoHyphens/>
              <w:ind w:left="426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Ознакомление с миром природы</w:t>
            </w:r>
          </w:p>
          <w:p w14:paraId="7FE17747" w14:textId="77777777" w:rsidR="002A53DB" w:rsidRPr="002A53DB" w:rsidRDefault="002A53DB" w:rsidP="002A53DB">
            <w:pPr>
              <w:widowControl w:val="0"/>
              <w:suppressAutoHyphens/>
              <w:ind w:left="426"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Методические пособия</w:t>
            </w:r>
          </w:p>
          <w:p w14:paraId="07A9DC4D" w14:textId="77777777" w:rsidR="002A53DB" w:rsidRPr="002A53DB" w:rsidRDefault="002A53DB" w:rsidP="002A53DB">
            <w:pPr>
              <w:widowControl w:val="0"/>
              <w:numPr>
                <w:ilvl w:val="0"/>
                <w:numId w:val="38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 О.А. Ознакомление с природой в детском саду. Вторая группа раннего возраста (2-3 года).</w:t>
            </w:r>
          </w:p>
          <w:p w14:paraId="1A75330B" w14:textId="77777777" w:rsidR="002A53DB" w:rsidRPr="002A53DB" w:rsidRDefault="002A53DB" w:rsidP="002A53DB">
            <w:pPr>
              <w:widowControl w:val="0"/>
              <w:numPr>
                <w:ilvl w:val="0"/>
                <w:numId w:val="38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 О.А. Ознакомление с природой в детском саду. Младшая группа  (3-4 года).</w:t>
            </w:r>
          </w:p>
          <w:p w14:paraId="1D33E1E6" w14:textId="77777777" w:rsidR="002A53DB" w:rsidRPr="002A53DB" w:rsidRDefault="002A53DB" w:rsidP="002A53DB">
            <w:pPr>
              <w:widowControl w:val="0"/>
              <w:numPr>
                <w:ilvl w:val="0"/>
                <w:numId w:val="38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</w:rPr>
              <w:t>Соломенникова О.А. Ознакомление с природой в детском саду. Средняя группа  (4-5 лет).</w:t>
            </w:r>
          </w:p>
          <w:p w14:paraId="6A6DF12B" w14:textId="77777777" w:rsidR="002A53DB" w:rsidRPr="002A53DB" w:rsidRDefault="002A53DB" w:rsidP="002A53DB">
            <w:pPr>
              <w:widowControl w:val="0"/>
              <w:numPr>
                <w:ilvl w:val="0"/>
                <w:numId w:val="38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Соломенникова О.А. Ознакомление с природой в детском саду. Старшая группа  (5-6 лет).</w:t>
            </w:r>
          </w:p>
          <w:p w14:paraId="16C9FCCE" w14:textId="77777777" w:rsidR="002A53DB" w:rsidRPr="002A53DB" w:rsidRDefault="002A53DB" w:rsidP="002A53DB">
            <w:pPr>
              <w:widowControl w:val="0"/>
              <w:numPr>
                <w:ilvl w:val="0"/>
                <w:numId w:val="38"/>
              </w:numPr>
              <w:tabs>
                <w:tab w:val="left" w:pos="176"/>
              </w:tabs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A53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Колесник С.В. Авторская программа «Ознакомление дошкольников с историей и культурой малой родины» </w:t>
            </w:r>
          </w:p>
          <w:p w14:paraId="5DF419D1" w14:textId="77777777" w:rsidR="002A53DB" w:rsidRPr="002A53DB" w:rsidRDefault="002A53DB" w:rsidP="002A53DB">
            <w:pPr>
              <w:widowControl w:val="0"/>
              <w:suppressAutoHyphens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Наглядно-дидактические пособия</w:t>
            </w:r>
          </w:p>
          <w:p w14:paraId="788F3C7E" w14:textId="77777777" w:rsidR="002A53DB" w:rsidRPr="002A53DB" w:rsidRDefault="002A53DB" w:rsidP="002A53DB">
            <w:pPr>
              <w:widowControl w:val="0"/>
              <w:numPr>
                <w:ilvl w:val="0"/>
                <w:numId w:val="39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Плакаты: «Домашние животные»; «Домашние птицы»; «Животные Африки»; «Животные средней полосы»; «Овощи»; «Птицы»; «Фрукты».</w:t>
            </w:r>
          </w:p>
          <w:p w14:paraId="2A109840" w14:textId="77777777" w:rsidR="002A53DB" w:rsidRPr="002A53DB" w:rsidRDefault="002A53DB" w:rsidP="002A53DB">
            <w:pPr>
              <w:widowControl w:val="0"/>
              <w:numPr>
                <w:ilvl w:val="0"/>
                <w:numId w:val="39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Картины для рассматривания: «Коза с козлятами»; «Кошка с котятами»; «Свинья с поросятами»; «Собака с щенками».</w:t>
            </w:r>
          </w:p>
          <w:p w14:paraId="59AD8712" w14:textId="77777777" w:rsidR="002A53DB" w:rsidRPr="002A53DB" w:rsidRDefault="002A53DB" w:rsidP="002A53DB">
            <w:pPr>
              <w:widowControl w:val="0"/>
              <w:numPr>
                <w:ilvl w:val="0"/>
                <w:numId w:val="39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Серия «Мир в картинках»: «Деревья и листья»; «Домашние животные»; «Домашние птицы»; «Животные – домашние питомцы»; «животные жарких стран»; «Животные средней полосы»; «Морские обитатели»; «Насекомые»; «Овощи», «Фрукты»; «Цветы»; «Ягоды лесные»; «Ягоды садовые».</w:t>
            </w:r>
          </w:p>
          <w:p w14:paraId="7123A3BD" w14:textId="77777777" w:rsidR="002A53DB" w:rsidRPr="002A53DB" w:rsidRDefault="002A53DB" w:rsidP="002A53DB">
            <w:pPr>
              <w:widowControl w:val="0"/>
              <w:numPr>
                <w:ilvl w:val="0"/>
                <w:numId w:val="39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Серия «Рассказы по картинкам»: «Весна»; «Времена года»; «Зима»; «Лето»;  «Осень»; «Родная природа».</w:t>
            </w:r>
          </w:p>
          <w:p w14:paraId="7F4D8091" w14:textId="77777777" w:rsidR="002A53DB" w:rsidRPr="002A53DB" w:rsidRDefault="002A53DB" w:rsidP="002A53DB">
            <w:pPr>
              <w:widowControl w:val="0"/>
              <w:numPr>
                <w:ilvl w:val="0"/>
                <w:numId w:val="39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Серия «Расскажите детям о …»: «Расскажите детям о грибах»; «Расскажите детям о деревьях»; «Расскажите детям о домашних животных»; «Расскажите детям о домашних питомцах»; «Расскажите детям о животных жарких стран»; «Расскажите детям о лесных животных»; «Расскажите детям о морских обитателях»; «Расскажите детям о насекомых»; «Расскажите детям о фруктах»; «Расскажите детям об овощах»; «Расскажите детям о птицах».</w:t>
            </w:r>
          </w:p>
        </w:tc>
      </w:tr>
      <w:tr w:rsidR="002A53DB" w:rsidRPr="002A53DB" w14:paraId="032BFE6D" w14:textId="77777777" w:rsidTr="00E842F9">
        <w:tc>
          <w:tcPr>
            <w:tcW w:w="2268" w:type="dxa"/>
          </w:tcPr>
          <w:p w14:paraId="4B4889E5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Речевое  развитие</w:t>
            </w:r>
          </w:p>
          <w:p w14:paraId="38DF0589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EE42F76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7371" w:type="dxa"/>
          </w:tcPr>
          <w:p w14:paraId="72FDA1C6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  <w:p w14:paraId="073415F4" w14:textId="77777777" w:rsidR="002A53DB" w:rsidRPr="002A53DB" w:rsidRDefault="002A53DB" w:rsidP="002A53DB">
            <w:pPr>
              <w:widowControl w:val="0"/>
              <w:numPr>
                <w:ilvl w:val="0"/>
                <w:numId w:val="40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Гербова  В.В. Развитие речи в детском саду: Младшая  группа. </w:t>
            </w:r>
          </w:p>
          <w:p w14:paraId="743AF034" w14:textId="77777777" w:rsidR="002A53DB" w:rsidRPr="002A53DB" w:rsidRDefault="002A53DB" w:rsidP="002A53DB">
            <w:pPr>
              <w:widowControl w:val="0"/>
              <w:numPr>
                <w:ilvl w:val="0"/>
                <w:numId w:val="24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Гербова  В.В. «Занятия по развитию речи в средней  группе  детского сада». </w:t>
            </w:r>
          </w:p>
          <w:p w14:paraId="141DEE6F" w14:textId="77777777" w:rsidR="002A53DB" w:rsidRPr="002A53DB" w:rsidRDefault="002A53DB" w:rsidP="002A53DB">
            <w:pPr>
              <w:widowControl w:val="0"/>
              <w:numPr>
                <w:ilvl w:val="0"/>
                <w:numId w:val="24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Гербова  В.В. «Занятия по развитию речи в старшей группе  детского сада». </w:t>
            </w:r>
          </w:p>
          <w:p w14:paraId="5B50CF65" w14:textId="77777777" w:rsidR="002A53DB" w:rsidRPr="002A53DB" w:rsidRDefault="002A53DB" w:rsidP="002A53DB">
            <w:pPr>
              <w:widowControl w:val="0"/>
              <w:numPr>
                <w:ilvl w:val="0"/>
                <w:numId w:val="24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Гербова  В.В. «Занятия по развитию речи в подготовительной к школе  группе  детского сада».</w:t>
            </w:r>
          </w:p>
          <w:p w14:paraId="463142F0" w14:textId="77777777" w:rsidR="002A53DB" w:rsidRPr="002A53DB" w:rsidRDefault="002A53DB" w:rsidP="002A53DB">
            <w:pPr>
              <w:widowControl w:val="0"/>
              <w:numPr>
                <w:ilvl w:val="0"/>
                <w:numId w:val="24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Гербова В.В., Ильчук Н.П. Книга для чтения в детском саду и дома.  </w:t>
            </w: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Хрестоматия 2-4 года.</w:t>
            </w:r>
          </w:p>
          <w:p w14:paraId="6AE1C495" w14:textId="77777777" w:rsidR="002A53DB" w:rsidRPr="002A53DB" w:rsidRDefault="002A53DB" w:rsidP="002A53DB">
            <w:pPr>
              <w:widowControl w:val="0"/>
              <w:numPr>
                <w:ilvl w:val="0"/>
                <w:numId w:val="24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Гербова В.В., Ильчук Н.П. Книга для чтения в детском саду и дома. </w:t>
            </w: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Хрестоматия 4-5 года.</w:t>
            </w:r>
          </w:p>
          <w:p w14:paraId="723F6856" w14:textId="77777777" w:rsidR="002A53DB" w:rsidRPr="002A53DB" w:rsidRDefault="002A53DB" w:rsidP="002A53DB">
            <w:pPr>
              <w:widowControl w:val="0"/>
              <w:numPr>
                <w:ilvl w:val="0"/>
                <w:numId w:val="24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Гербова В.В., Ильчук Н.П. Книга для чтения в детском саду и дома. </w:t>
            </w: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val="en-US"/>
              </w:rPr>
              <w:t>Хрестоматия 5-7 года.</w:t>
            </w:r>
          </w:p>
          <w:p w14:paraId="05928DC7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Наглядно-дидактические пособия</w:t>
            </w:r>
          </w:p>
          <w:p w14:paraId="6255B95F" w14:textId="77777777" w:rsidR="002A53DB" w:rsidRPr="002A53DB" w:rsidRDefault="002A53DB" w:rsidP="002A53D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«Рассказы по картинкам»: «Колобок»; «Курочка Ряба»;  «Репка»; «Теремок».</w:t>
            </w:r>
          </w:p>
          <w:p w14:paraId="0DB5668E" w14:textId="77777777" w:rsidR="002A53DB" w:rsidRPr="002A53DB" w:rsidRDefault="002A53DB" w:rsidP="002A53DB">
            <w:pPr>
              <w:widowControl w:val="0"/>
              <w:numPr>
                <w:ilvl w:val="0"/>
                <w:numId w:val="25"/>
              </w:numPr>
              <w:autoSpaceDE w:val="0"/>
              <w:autoSpaceDN w:val="0"/>
              <w:adjustRightInd w:val="0"/>
              <w:ind w:left="45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Плакаты: «Алфавит».</w:t>
            </w:r>
          </w:p>
        </w:tc>
      </w:tr>
      <w:tr w:rsidR="002A53DB" w:rsidRPr="002A53DB" w14:paraId="7970E121" w14:textId="77777777" w:rsidTr="00E842F9">
        <w:tc>
          <w:tcPr>
            <w:tcW w:w="2268" w:type="dxa"/>
          </w:tcPr>
          <w:p w14:paraId="49CC4ED9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b/>
                <w:sz w:val="24"/>
                <w:szCs w:val="24"/>
                <w:lang w:val="en-US"/>
              </w:rPr>
              <w:t>Художественно-эстетическоеразвитие</w:t>
            </w:r>
          </w:p>
        </w:tc>
        <w:tc>
          <w:tcPr>
            <w:tcW w:w="7371" w:type="dxa"/>
          </w:tcPr>
          <w:p w14:paraId="3DF9BDF7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Методические пособия</w:t>
            </w:r>
          </w:p>
          <w:p w14:paraId="30F98320" w14:textId="77777777" w:rsidR="002A53DB" w:rsidRPr="002A53DB" w:rsidRDefault="002A53DB" w:rsidP="002A53DB">
            <w:pPr>
              <w:widowControl w:val="0"/>
              <w:numPr>
                <w:ilvl w:val="0"/>
                <w:numId w:val="34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Комарова Т.С. Изобразительная деятельность в детском саду.  </w:t>
            </w:r>
          </w:p>
          <w:p w14:paraId="6F2826A8" w14:textId="77777777" w:rsidR="002A53DB" w:rsidRPr="002A53DB" w:rsidRDefault="002A53DB" w:rsidP="002A53DB">
            <w:pPr>
              <w:widowControl w:val="0"/>
              <w:numPr>
                <w:ilvl w:val="0"/>
                <w:numId w:val="34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Комарова Т.С. Детское художественное творчество.</w:t>
            </w:r>
          </w:p>
          <w:p w14:paraId="725FF889" w14:textId="77777777" w:rsidR="002A53DB" w:rsidRPr="002A53DB" w:rsidRDefault="002A53DB" w:rsidP="002A53DB">
            <w:pPr>
              <w:widowControl w:val="0"/>
              <w:numPr>
                <w:ilvl w:val="0"/>
                <w:numId w:val="34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Комарова Т.С. Занятия по изобразительной деятельности в старшей группе детского сада. </w:t>
            </w:r>
          </w:p>
          <w:p w14:paraId="66CE8333" w14:textId="77777777" w:rsidR="002A53DB" w:rsidRPr="002A53DB" w:rsidRDefault="002A53DB" w:rsidP="002A53DB">
            <w:pPr>
              <w:widowControl w:val="0"/>
              <w:numPr>
                <w:ilvl w:val="0"/>
                <w:numId w:val="34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Комарова Т.С. Занятия по изобразительной деятельности в средней группе детского сада. </w:t>
            </w:r>
          </w:p>
          <w:p w14:paraId="1B8C16DE" w14:textId="77777777" w:rsidR="002A53DB" w:rsidRPr="002A53DB" w:rsidRDefault="002A53DB" w:rsidP="002A53DB">
            <w:pPr>
              <w:widowControl w:val="0"/>
              <w:numPr>
                <w:ilvl w:val="0"/>
                <w:numId w:val="34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 xml:space="preserve">Комарова Т.С. Занятия по изобразительной деятельности в </w:t>
            </w: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lastRenderedPageBreak/>
              <w:t>младшей группе детского сада.</w:t>
            </w:r>
          </w:p>
          <w:p w14:paraId="6856063B" w14:textId="77777777" w:rsidR="002A53DB" w:rsidRPr="002A53DB" w:rsidRDefault="002A53DB" w:rsidP="002A53DB">
            <w:pPr>
              <w:widowControl w:val="0"/>
              <w:numPr>
                <w:ilvl w:val="0"/>
                <w:numId w:val="34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Л.В. Занятия по конструированию из строительного материала в старшей группе.</w:t>
            </w:r>
          </w:p>
          <w:p w14:paraId="4739FF7E" w14:textId="77777777" w:rsidR="002A53DB" w:rsidRPr="002A53DB" w:rsidRDefault="002A53DB" w:rsidP="002A53DB">
            <w:pPr>
              <w:widowControl w:val="0"/>
              <w:numPr>
                <w:ilvl w:val="0"/>
                <w:numId w:val="34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Л.В. Занятия по конструированию из строительного материала в средней группе.</w:t>
            </w:r>
          </w:p>
          <w:p w14:paraId="170B5A7F" w14:textId="77777777" w:rsidR="002A53DB" w:rsidRPr="002A53DB" w:rsidRDefault="002A53DB" w:rsidP="002A53DB">
            <w:pPr>
              <w:widowControl w:val="0"/>
              <w:numPr>
                <w:ilvl w:val="0"/>
                <w:numId w:val="34"/>
              </w:numPr>
              <w:tabs>
                <w:tab w:val="left" w:pos="176"/>
              </w:tabs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</w:rPr>
              <w:t>Куцакова Л.В. Занятия по конструированию из строительного материала в подготовительной к школе  группе.</w:t>
            </w:r>
          </w:p>
          <w:p w14:paraId="299B65D2" w14:textId="77777777" w:rsidR="002A53DB" w:rsidRPr="002A53DB" w:rsidRDefault="002A53DB" w:rsidP="002A53DB">
            <w:pPr>
              <w:widowControl w:val="0"/>
              <w:numPr>
                <w:ilvl w:val="0"/>
                <w:numId w:val="34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Лыкова И.А.</w:t>
            </w:r>
            <w:r w:rsidRPr="002A53D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Программа художественного воспитания, обучения и развития детей 2-7 лет.</w:t>
            </w:r>
          </w:p>
          <w:p w14:paraId="499DFF28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ind w:firstLine="720"/>
              <w:contextualSpacing/>
              <w:jc w:val="both"/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Arial"/>
                <w:bCs/>
                <w:iCs/>
                <w:sz w:val="24"/>
                <w:szCs w:val="24"/>
                <w:lang w:eastAsia="ru-RU"/>
              </w:rPr>
              <w:t>Наглядно-дидактические пособия</w:t>
            </w:r>
          </w:p>
          <w:p w14:paraId="4D528184" w14:textId="77777777" w:rsidR="002A53DB" w:rsidRPr="002A53DB" w:rsidRDefault="002A53DB" w:rsidP="002A53D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«Мир в картинках»:  «Гжель»; «Городецкая роспись по дереву»; «Дымковская игрушка»; «Каргополь – народная игрушка»; «Музыкальные инструменты»;  «Филимоновская народная игрушка»; «Хохлома».</w:t>
            </w:r>
          </w:p>
          <w:p w14:paraId="713F7293" w14:textId="77777777" w:rsidR="002A53DB" w:rsidRPr="002A53DB" w:rsidRDefault="002A53DB" w:rsidP="002A53D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«Расскажите детям о …»:  «Расскажите детям о музыкальных инструментах».</w:t>
            </w:r>
          </w:p>
          <w:p w14:paraId="2A1B7880" w14:textId="77777777" w:rsidR="002A53DB" w:rsidRPr="002A53DB" w:rsidRDefault="002A53DB" w:rsidP="002A53DB">
            <w:pPr>
              <w:widowControl w:val="0"/>
              <w:numPr>
                <w:ilvl w:val="0"/>
                <w:numId w:val="35"/>
              </w:numPr>
              <w:autoSpaceDE w:val="0"/>
              <w:autoSpaceDN w:val="0"/>
              <w:adjustRightInd w:val="0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«Волшебный пластилин»; «Городецкая роспись»; «Дымковская игрушка»; «Простые узоры и орнаменты»; «Секреты бумажного листа»; «Тайны бумажного листа»; «Филимоновская игрушка»; «Хохломская роспись».</w:t>
            </w:r>
          </w:p>
          <w:p w14:paraId="7AEA8D27" w14:textId="77777777" w:rsidR="002A53DB" w:rsidRPr="002A53DB" w:rsidRDefault="002A53DB" w:rsidP="002A53DB">
            <w:pPr>
              <w:widowControl w:val="0"/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Музыкальные занятия по программе «От рождения до школы». Первая и вторая младшая группы (компакт-диск) – издательство «Учитель», 2014</w:t>
            </w:r>
          </w:p>
          <w:p w14:paraId="13361C63" w14:textId="77777777" w:rsidR="002A53DB" w:rsidRPr="002A53DB" w:rsidRDefault="002A53DB" w:rsidP="002A53DB">
            <w:pPr>
              <w:widowControl w:val="0"/>
              <w:numPr>
                <w:ilvl w:val="0"/>
                <w:numId w:val="35"/>
              </w:num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2A53D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Музыкальные занятия по программе «От рождения до школы» Средняя, старшая, подготовительная группы (компакт-диск) – издательство «Учитель», 2014 </w:t>
            </w:r>
          </w:p>
          <w:p w14:paraId="1DEBC853" w14:textId="77777777" w:rsidR="002A53DB" w:rsidRPr="002A53DB" w:rsidRDefault="002A53DB" w:rsidP="002A53DB">
            <w:pPr>
              <w:widowControl w:val="0"/>
              <w:autoSpaceDE w:val="0"/>
              <w:autoSpaceDN w:val="0"/>
              <w:adjustRightInd w:val="0"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A53DB" w:rsidRPr="002A53DB" w14:paraId="73BBC0F2" w14:textId="77777777" w:rsidTr="00E842F9">
        <w:tc>
          <w:tcPr>
            <w:tcW w:w="2268" w:type="dxa"/>
          </w:tcPr>
          <w:p w14:paraId="7A79AC0A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Физическая культура</w:t>
            </w:r>
          </w:p>
        </w:tc>
        <w:tc>
          <w:tcPr>
            <w:tcW w:w="7371" w:type="dxa"/>
          </w:tcPr>
          <w:p w14:paraId="28CA01FB" w14:textId="77777777" w:rsidR="002A53DB" w:rsidRPr="002A53DB" w:rsidRDefault="002A53DB" w:rsidP="002A53D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Методические пособия</w:t>
            </w:r>
          </w:p>
          <w:p w14:paraId="68BAC7E2" w14:textId="77777777" w:rsidR="002A53DB" w:rsidRPr="002A53DB" w:rsidRDefault="002A53DB" w:rsidP="002A53DB">
            <w:pPr>
              <w:widowControl w:val="0"/>
              <w:numPr>
                <w:ilvl w:val="0"/>
                <w:numId w:val="26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Пензулаева Л.И. Физическая культура в детском саду: Младшая группа (3-4 года)</w:t>
            </w:r>
          </w:p>
          <w:p w14:paraId="609310CD" w14:textId="77777777" w:rsidR="002A53DB" w:rsidRPr="002A53DB" w:rsidRDefault="002A53DB" w:rsidP="002A53DB">
            <w:pPr>
              <w:widowControl w:val="0"/>
              <w:numPr>
                <w:ilvl w:val="0"/>
                <w:numId w:val="26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Пензулаева Л.И. Физическая культура в детском саду: Средняя  группа (4-5 лет)</w:t>
            </w:r>
          </w:p>
          <w:p w14:paraId="04F8714D" w14:textId="77777777" w:rsidR="002A53DB" w:rsidRPr="002A53DB" w:rsidRDefault="002A53DB" w:rsidP="002A53DB">
            <w:pPr>
              <w:widowControl w:val="0"/>
              <w:numPr>
                <w:ilvl w:val="0"/>
                <w:numId w:val="26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Пензулаева Л.И. Физическая культура в детском саду: Старшая  группа (5-6 лет)</w:t>
            </w:r>
          </w:p>
          <w:p w14:paraId="4A1F4EDE" w14:textId="77777777" w:rsidR="002A53DB" w:rsidRPr="002A53DB" w:rsidRDefault="002A53DB" w:rsidP="002A53DB">
            <w:pPr>
              <w:widowControl w:val="0"/>
              <w:numPr>
                <w:ilvl w:val="0"/>
                <w:numId w:val="26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Пензулаева Л.И. Физическая культура в детском саду: Подготовительная к школе  группа (6-7 лет)</w:t>
            </w:r>
          </w:p>
          <w:p w14:paraId="2E2187D2" w14:textId="77777777" w:rsidR="002A53DB" w:rsidRPr="002A53DB" w:rsidRDefault="002A53DB" w:rsidP="002A53DB">
            <w:pPr>
              <w:widowControl w:val="0"/>
              <w:numPr>
                <w:ilvl w:val="0"/>
                <w:numId w:val="26"/>
              </w:numPr>
              <w:suppressAutoHyphens/>
              <w:ind w:left="459"/>
              <w:contextualSpacing/>
              <w:jc w:val="both"/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</w:pPr>
            <w:r w:rsidRPr="002A53DB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</w:rPr>
              <w:t>Теплюк С.Н. Игры-занятия на прогулке с малышами.</w:t>
            </w:r>
          </w:p>
          <w:p w14:paraId="57644FB7" w14:textId="77777777" w:rsidR="002A53DB" w:rsidRPr="002A53DB" w:rsidRDefault="002A53DB" w:rsidP="002A53DB">
            <w:pPr>
              <w:widowControl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Наглядно-дидактические</w:t>
            </w:r>
            <w:r w:rsidR="00041C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A53DB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пособия</w:t>
            </w:r>
          </w:p>
          <w:p w14:paraId="3E5303CF" w14:textId="77777777" w:rsidR="002A53DB" w:rsidRPr="002A53DB" w:rsidRDefault="002A53DB" w:rsidP="002A53DB">
            <w:pPr>
              <w:widowControl w:val="0"/>
              <w:numPr>
                <w:ilvl w:val="0"/>
                <w:numId w:val="27"/>
              </w:num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</w:rPr>
              <w:t>Серия «Мир в картинках»: «Спортивный инвентарь».</w:t>
            </w:r>
          </w:p>
          <w:p w14:paraId="11C5FE5C" w14:textId="77777777" w:rsidR="002A53DB" w:rsidRPr="002A53DB" w:rsidRDefault="002A53DB" w:rsidP="002A53DB">
            <w:pPr>
              <w:widowControl w:val="0"/>
              <w:numPr>
                <w:ilvl w:val="0"/>
                <w:numId w:val="27"/>
              </w:numPr>
              <w:ind w:left="459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A53DB">
              <w:rPr>
                <w:rFonts w:ascii="Times New Roman" w:eastAsia="Calibri" w:hAnsi="Times New Roman" w:cs="Times New Roman"/>
                <w:sz w:val="24"/>
                <w:szCs w:val="24"/>
              </w:rPr>
              <w:t>Серия «Рассказы по картинкам»: «Зимние виды спорта»; «Летние виды спорта»; «Распорядок дня».</w:t>
            </w:r>
          </w:p>
        </w:tc>
      </w:tr>
    </w:tbl>
    <w:p w14:paraId="04E60698" w14:textId="77777777" w:rsidR="00F746FC" w:rsidRPr="002A53DB" w:rsidRDefault="00F746FC" w:rsidP="006A74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797A04E" w14:textId="77777777" w:rsidR="009E5047" w:rsidRPr="002E249B" w:rsidRDefault="009E5047" w:rsidP="009E5047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</w:p>
    <w:p w14:paraId="5EED94D2" w14:textId="7A43AE7B" w:rsidR="009E5047" w:rsidRDefault="0003421C" w:rsidP="009E5047">
      <w:pPr>
        <w:widowControl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З</w:t>
      </w:r>
      <w:r w:rsidR="009E5047" w:rsidRPr="00A9465C">
        <w:rPr>
          <w:rFonts w:ascii="Times New Roman" w:eastAsia="Calibri" w:hAnsi="Times New Roman" w:cs="Times New Roman"/>
          <w:sz w:val="28"/>
          <w:szCs w:val="26"/>
        </w:rPr>
        <w:t>аведу</w:t>
      </w:r>
      <w:r w:rsidR="009E5047">
        <w:rPr>
          <w:rFonts w:ascii="Times New Roman" w:eastAsia="Calibri" w:hAnsi="Times New Roman" w:cs="Times New Roman"/>
          <w:sz w:val="28"/>
          <w:szCs w:val="26"/>
        </w:rPr>
        <w:t>ющ</w:t>
      </w:r>
      <w:r>
        <w:rPr>
          <w:rFonts w:ascii="Times New Roman" w:eastAsia="Calibri" w:hAnsi="Times New Roman" w:cs="Times New Roman"/>
          <w:sz w:val="28"/>
          <w:szCs w:val="26"/>
        </w:rPr>
        <w:t>ий</w:t>
      </w:r>
      <w:r w:rsidR="009E5047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14:paraId="5B7316E0" w14:textId="77777777" w:rsidR="009E5047" w:rsidRDefault="009E5047" w:rsidP="009E5047">
      <w:pPr>
        <w:widowControl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муниципальным бюджетным дошкольным  </w:t>
      </w:r>
    </w:p>
    <w:p w14:paraId="6941805D" w14:textId="77777777" w:rsidR="009E5047" w:rsidRDefault="009E5047" w:rsidP="009E5047">
      <w:pPr>
        <w:widowControl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образовательным</w:t>
      </w:r>
      <w:r w:rsidRPr="00A9465C">
        <w:rPr>
          <w:rFonts w:ascii="Times New Roman" w:eastAsia="Calibri" w:hAnsi="Times New Roman" w:cs="Times New Roman"/>
          <w:sz w:val="28"/>
          <w:szCs w:val="26"/>
        </w:rPr>
        <w:t xml:space="preserve"> учреждением</w:t>
      </w:r>
      <w:r>
        <w:rPr>
          <w:rFonts w:ascii="Times New Roman" w:eastAsia="Calibri" w:hAnsi="Times New Roman" w:cs="Times New Roman"/>
          <w:sz w:val="28"/>
          <w:szCs w:val="26"/>
        </w:rPr>
        <w:t xml:space="preserve"> детским</w:t>
      </w:r>
      <w:r w:rsidRPr="00A9465C">
        <w:rPr>
          <w:rFonts w:ascii="Times New Roman" w:eastAsia="Calibri" w:hAnsi="Times New Roman" w:cs="Times New Roman"/>
          <w:sz w:val="28"/>
          <w:szCs w:val="26"/>
        </w:rPr>
        <w:t xml:space="preserve"> сад</w:t>
      </w:r>
      <w:r>
        <w:rPr>
          <w:rFonts w:ascii="Times New Roman" w:eastAsia="Calibri" w:hAnsi="Times New Roman" w:cs="Times New Roman"/>
          <w:sz w:val="28"/>
          <w:szCs w:val="26"/>
        </w:rPr>
        <w:t>ом</w:t>
      </w:r>
    </w:p>
    <w:p w14:paraId="10E66CB2" w14:textId="77777777" w:rsidR="009E5047" w:rsidRDefault="009E5047" w:rsidP="009E5047">
      <w:pPr>
        <w:widowControl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6"/>
        </w:rPr>
      </w:pPr>
      <w:r w:rsidRPr="00A9465C">
        <w:rPr>
          <w:rFonts w:ascii="Times New Roman" w:eastAsia="Calibri" w:hAnsi="Times New Roman" w:cs="Times New Roman"/>
          <w:sz w:val="28"/>
          <w:szCs w:val="26"/>
        </w:rPr>
        <w:t xml:space="preserve"> №24 «Росинка» с. Новое Село муниципального </w:t>
      </w:r>
    </w:p>
    <w:p w14:paraId="4A944AB2" w14:textId="4F4798F7" w:rsidR="00B96123" w:rsidRDefault="009E5047" w:rsidP="0003421C">
      <w:pPr>
        <w:widowControl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6"/>
        </w:rPr>
      </w:pPr>
      <w:r w:rsidRPr="00A9465C">
        <w:rPr>
          <w:rFonts w:ascii="Times New Roman" w:eastAsia="Calibri" w:hAnsi="Times New Roman" w:cs="Times New Roman"/>
          <w:sz w:val="28"/>
          <w:szCs w:val="26"/>
        </w:rPr>
        <w:t xml:space="preserve">образования </w:t>
      </w:r>
      <w:r>
        <w:rPr>
          <w:rFonts w:ascii="Times New Roman" w:eastAsia="Calibri" w:hAnsi="Times New Roman" w:cs="Times New Roman"/>
          <w:sz w:val="28"/>
          <w:szCs w:val="26"/>
        </w:rPr>
        <w:t>Брюховецкий район</w:t>
      </w:r>
      <w:r w:rsidRPr="00A9465C">
        <w:rPr>
          <w:rFonts w:ascii="Times New Roman" w:eastAsia="Calibri" w:hAnsi="Times New Roman" w:cs="Times New Roman"/>
          <w:sz w:val="28"/>
          <w:szCs w:val="26"/>
        </w:rPr>
        <w:tab/>
      </w:r>
      <w:r w:rsidR="0003421C">
        <w:rPr>
          <w:rFonts w:ascii="Times New Roman" w:eastAsia="Calibri" w:hAnsi="Times New Roman" w:cs="Times New Roman"/>
          <w:sz w:val="28"/>
          <w:szCs w:val="26"/>
        </w:rPr>
        <w:t xml:space="preserve">                                                 Г.Е.Назаренко</w:t>
      </w:r>
      <w:r w:rsidR="00714A2C">
        <w:rPr>
          <w:rFonts w:ascii="Times New Roman" w:eastAsia="Calibri" w:hAnsi="Times New Roman" w:cs="Times New Roman"/>
          <w:sz w:val="28"/>
          <w:szCs w:val="26"/>
        </w:rPr>
        <w:t xml:space="preserve">                                              </w:t>
      </w:r>
    </w:p>
    <w:p w14:paraId="2B2E72A7" w14:textId="2FF13A8C" w:rsidR="0003421C" w:rsidRDefault="0003421C" w:rsidP="0003421C">
      <w:pPr>
        <w:widowControl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6"/>
        </w:rPr>
      </w:pPr>
    </w:p>
    <w:p w14:paraId="545FEA72" w14:textId="40B6BB74" w:rsidR="0003421C" w:rsidRDefault="0003421C" w:rsidP="0003421C">
      <w:pPr>
        <w:widowControl w:val="0"/>
        <w:spacing w:after="0" w:line="240" w:lineRule="auto"/>
        <w:ind w:left="-142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14:paraId="360262E2" w14:textId="4EF0E299" w:rsidR="002A53DB" w:rsidRPr="0003421C" w:rsidRDefault="002A53DB" w:rsidP="0003421C">
      <w:pPr>
        <w:spacing w:after="0" w:line="240" w:lineRule="auto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Приложение №</w:t>
      </w:r>
      <w:r w:rsidR="000235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</w:p>
    <w:p w14:paraId="1498583D" w14:textId="626F883C" w:rsidR="002A53DB" w:rsidRPr="0003421C" w:rsidRDefault="00C603A1" w:rsidP="0003421C">
      <w:pPr>
        <w:spacing w:after="0" w:line="240" w:lineRule="auto"/>
        <w:ind w:left="-737" w:right="57" w:firstLine="708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к ООП  на </w:t>
      </w:r>
      <w:r w:rsidR="001C178A" w:rsidRPr="000342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202</w:t>
      </w:r>
      <w:r w:rsidR="000342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="001C178A" w:rsidRPr="000342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-202</w:t>
      </w:r>
      <w:r w:rsidR="000342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2A53DB" w:rsidRPr="000342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год</w:t>
      </w:r>
    </w:p>
    <w:p w14:paraId="337DD15C" w14:textId="0341C00E" w:rsidR="002A53DB" w:rsidRPr="00EA4DD1" w:rsidRDefault="001C178A" w:rsidP="0003421C">
      <w:pPr>
        <w:spacing w:after="0" w:line="240" w:lineRule="auto"/>
        <w:ind w:left="-794" w:firstLine="708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0342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 01.09. 202</w:t>
      </w:r>
      <w:r w:rsidR="000342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2</w:t>
      </w:r>
      <w:r w:rsidRPr="000342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по 31.08.202</w:t>
      </w:r>
      <w:r w:rsidR="000342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3</w:t>
      </w:r>
      <w:r w:rsidR="002A53DB" w:rsidRPr="0003421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г</w:t>
      </w:r>
      <w:r w:rsidR="002A53DB" w:rsidRPr="00EA4DD1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</w:p>
    <w:p w14:paraId="7CD58EE9" w14:textId="77777777" w:rsidR="002A53DB" w:rsidRPr="00EA4DD1" w:rsidRDefault="002A53DB" w:rsidP="002A53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14:paraId="27D86E57" w14:textId="77777777" w:rsidR="009A4099" w:rsidRDefault="002A53DB" w:rsidP="002A53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EA4D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Режим дня детей </w:t>
      </w:r>
      <w:r w:rsidR="00B50A02" w:rsidRPr="00EA4D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разновозрастной </w:t>
      </w:r>
      <w:r w:rsidR="009A409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смешанной</w:t>
      </w:r>
    </w:p>
    <w:p w14:paraId="350DD673" w14:textId="77777777" w:rsidR="002A53DB" w:rsidRPr="00EA4DD1" w:rsidRDefault="009A4099" w:rsidP="009A4099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дошкольной г</w:t>
      </w:r>
      <w:r w:rsidR="002A53DB" w:rsidRPr="00EA4D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руппы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№ 1</w:t>
      </w:r>
    </w:p>
    <w:p w14:paraId="6EE8C142" w14:textId="77777777" w:rsidR="002A53DB" w:rsidRDefault="009A4099" w:rsidP="002A53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 (1 – 4 года</w:t>
      </w:r>
      <w:r w:rsidR="002A53DB" w:rsidRPr="00EA4DD1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)</w:t>
      </w:r>
    </w:p>
    <w:p w14:paraId="724AE5C1" w14:textId="77777777" w:rsidR="00C54535" w:rsidRDefault="00C54535" w:rsidP="002A53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tbl>
      <w:tblPr>
        <w:tblStyle w:val="a8"/>
        <w:tblW w:w="9571" w:type="dxa"/>
        <w:tblInd w:w="108" w:type="dxa"/>
        <w:tblLook w:val="04A0" w:firstRow="1" w:lastRow="0" w:firstColumn="1" w:lastColumn="0" w:noHBand="0" w:noVBand="1"/>
      </w:tblPr>
      <w:tblGrid>
        <w:gridCol w:w="5387"/>
        <w:gridCol w:w="2126"/>
        <w:gridCol w:w="2058"/>
      </w:tblGrid>
      <w:tr w:rsidR="00C54535" w:rsidRPr="002A53DB" w14:paraId="625DFE7C" w14:textId="77777777" w:rsidTr="00C54535">
        <w:trPr>
          <w:trHeight w:val="354"/>
        </w:trPr>
        <w:tc>
          <w:tcPr>
            <w:tcW w:w="5387" w:type="dxa"/>
          </w:tcPr>
          <w:p w14:paraId="3E5D02CB" w14:textId="77777777" w:rsidR="00C54535" w:rsidRPr="002A53DB" w:rsidRDefault="00C54535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53DB">
              <w:rPr>
                <w:rFonts w:ascii="Times New Roman" w:eastAsia="Calibri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2126" w:type="dxa"/>
          </w:tcPr>
          <w:p w14:paraId="1140EBF5" w14:textId="77777777" w:rsidR="00C54535" w:rsidRPr="002A53DB" w:rsidRDefault="00C54535" w:rsidP="00C5453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A53D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Первый период </w:t>
            </w:r>
          </w:p>
          <w:p w14:paraId="02A8D10D" w14:textId="38BF8B88" w:rsidR="00C54535" w:rsidRPr="002A53DB" w:rsidRDefault="00341896" w:rsidP="00C5453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(с 01.09. 202</w:t>
            </w:r>
            <w:r w:rsidR="0003421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–по 31.05.202</w:t>
            </w:r>
            <w:r w:rsidR="0003421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 w:rsidR="00C54535" w:rsidRPr="002A53D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058" w:type="dxa"/>
          </w:tcPr>
          <w:p w14:paraId="2168984C" w14:textId="77777777" w:rsidR="00C54535" w:rsidRPr="002A53DB" w:rsidRDefault="00C54535" w:rsidP="00C5453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A53D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Второй период </w:t>
            </w:r>
          </w:p>
          <w:p w14:paraId="44A75468" w14:textId="3E3ADD44" w:rsidR="00C54535" w:rsidRPr="002A53DB" w:rsidRDefault="00341896" w:rsidP="00C54535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(с 01.06.202</w:t>
            </w:r>
            <w:r w:rsidR="0003421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 –по 31.08.202</w:t>
            </w:r>
            <w:r w:rsidR="0003421C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 w:rsidR="00C54535" w:rsidRPr="002A53D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C54535" w:rsidRPr="002A53DB" w14:paraId="28872903" w14:textId="77777777" w:rsidTr="00C54535">
        <w:trPr>
          <w:trHeight w:val="370"/>
        </w:trPr>
        <w:tc>
          <w:tcPr>
            <w:tcW w:w="5387" w:type="dxa"/>
          </w:tcPr>
          <w:p w14:paraId="4AF8B9AE" w14:textId="77777777" w:rsidR="00C54535" w:rsidRPr="002A53DB" w:rsidRDefault="00C54535" w:rsidP="00C5453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Прием детей, свободная игра, самостоятельная деятельность</w:t>
            </w:r>
          </w:p>
        </w:tc>
        <w:tc>
          <w:tcPr>
            <w:tcW w:w="2126" w:type="dxa"/>
          </w:tcPr>
          <w:p w14:paraId="42F831DC" w14:textId="77777777" w:rsidR="00C54535" w:rsidRPr="002A53DB" w:rsidRDefault="00C54535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7.30 – 8.10</w:t>
            </w:r>
          </w:p>
        </w:tc>
        <w:tc>
          <w:tcPr>
            <w:tcW w:w="2058" w:type="dxa"/>
          </w:tcPr>
          <w:p w14:paraId="469DA31B" w14:textId="77777777" w:rsidR="00C54535" w:rsidRPr="002A53DB" w:rsidRDefault="00C54535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7.30 – 8.10</w:t>
            </w:r>
          </w:p>
        </w:tc>
      </w:tr>
      <w:tr w:rsidR="00C54535" w:rsidRPr="002A53DB" w14:paraId="50944C1B" w14:textId="77777777" w:rsidTr="00C54535">
        <w:trPr>
          <w:trHeight w:val="354"/>
        </w:trPr>
        <w:tc>
          <w:tcPr>
            <w:tcW w:w="5387" w:type="dxa"/>
          </w:tcPr>
          <w:p w14:paraId="643D28A3" w14:textId="77777777" w:rsidR="00C54535" w:rsidRPr="002A53DB" w:rsidRDefault="00C54535" w:rsidP="00C5453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Утренняя гимнастика</w:t>
            </w:r>
          </w:p>
        </w:tc>
        <w:tc>
          <w:tcPr>
            <w:tcW w:w="2126" w:type="dxa"/>
          </w:tcPr>
          <w:p w14:paraId="194CD92C" w14:textId="77777777" w:rsidR="00C54535" w:rsidRPr="002A53DB" w:rsidRDefault="00C54535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8.10 – 8.20</w:t>
            </w:r>
          </w:p>
        </w:tc>
        <w:tc>
          <w:tcPr>
            <w:tcW w:w="2058" w:type="dxa"/>
          </w:tcPr>
          <w:p w14:paraId="34342C4D" w14:textId="77777777" w:rsidR="00C54535" w:rsidRPr="002A53DB" w:rsidRDefault="00C54535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8.10 – 8.20</w:t>
            </w:r>
          </w:p>
        </w:tc>
      </w:tr>
      <w:tr w:rsidR="00C54535" w:rsidRPr="002A53DB" w14:paraId="2EC5F577" w14:textId="77777777" w:rsidTr="00C54535">
        <w:trPr>
          <w:trHeight w:val="354"/>
        </w:trPr>
        <w:tc>
          <w:tcPr>
            <w:tcW w:w="5387" w:type="dxa"/>
          </w:tcPr>
          <w:p w14:paraId="6438823F" w14:textId="77777777" w:rsidR="00C54535" w:rsidRPr="002A53DB" w:rsidRDefault="00C54535" w:rsidP="00C5453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Подготовка к завтраку, завтрак</w:t>
            </w:r>
          </w:p>
        </w:tc>
        <w:tc>
          <w:tcPr>
            <w:tcW w:w="2126" w:type="dxa"/>
          </w:tcPr>
          <w:p w14:paraId="66E98DF1" w14:textId="77777777" w:rsidR="00C54535" w:rsidRPr="002A53DB" w:rsidRDefault="00C54535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8.20 – 8.5</w:t>
            </w:r>
            <w:r w:rsidRPr="002A53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58" w:type="dxa"/>
          </w:tcPr>
          <w:p w14:paraId="28F73556" w14:textId="77777777" w:rsidR="00C54535" w:rsidRPr="002A53DB" w:rsidRDefault="00C54535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8.20 – 8.5</w:t>
            </w:r>
            <w:r w:rsidRPr="002A53D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54535" w:rsidRPr="002A53DB" w14:paraId="14C936F1" w14:textId="77777777" w:rsidTr="00C54535">
        <w:trPr>
          <w:trHeight w:val="354"/>
        </w:trPr>
        <w:tc>
          <w:tcPr>
            <w:tcW w:w="5387" w:type="dxa"/>
          </w:tcPr>
          <w:p w14:paraId="7B66AC2B" w14:textId="77777777" w:rsidR="00C54535" w:rsidRPr="002A53DB" w:rsidRDefault="00C54535" w:rsidP="00C5453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Самостоятельная деятельность детей, игры, подготовка к организованной образовательной деятельности</w:t>
            </w:r>
          </w:p>
        </w:tc>
        <w:tc>
          <w:tcPr>
            <w:tcW w:w="2126" w:type="dxa"/>
          </w:tcPr>
          <w:p w14:paraId="2CE7FAF0" w14:textId="77777777" w:rsidR="00C54535" w:rsidRPr="002A53DB" w:rsidRDefault="00C54535" w:rsidP="00C5453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8.5</w:t>
            </w:r>
            <w:r w:rsidRPr="002A53DB">
              <w:rPr>
                <w:rFonts w:ascii="Times New Roman" w:eastAsia="Calibri" w:hAnsi="Times New Roman" w:cs="Times New Roman"/>
              </w:rPr>
              <w:t>0 – 9.00</w:t>
            </w:r>
          </w:p>
          <w:p w14:paraId="5A9292D7" w14:textId="77777777" w:rsidR="00C54535" w:rsidRPr="002A53DB" w:rsidRDefault="00C54535" w:rsidP="00C5453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8" w:type="dxa"/>
          </w:tcPr>
          <w:p w14:paraId="44183126" w14:textId="77777777" w:rsidR="00C54535" w:rsidRPr="002A53DB" w:rsidRDefault="00C54535" w:rsidP="00C5453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8.5</w:t>
            </w:r>
            <w:r w:rsidRPr="002A53DB">
              <w:rPr>
                <w:rFonts w:ascii="Times New Roman" w:eastAsia="Calibri" w:hAnsi="Times New Roman" w:cs="Times New Roman"/>
              </w:rPr>
              <w:t>0 – 9.00</w:t>
            </w:r>
          </w:p>
          <w:p w14:paraId="6F225FFC" w14:textId="77777777" w:rsidR="00C54535" w:rsidRPr="002A53DB" w:rsidRDefault="00C54535" w:rsidP="00C54535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C54535" w:rsidRPr="008C7FBC" w14:paraId="15DE4F80" w14:textId="77777777" w:rsidTr="00C54535">
        <w:trPr>
          <w:trHeight w:val="354"/>
        </w:trPr>
        <w:tc>
          <w:tcPr>
            <w:tcW w:w="5387" w:type="dxa"/>
          </w:tcPr>
          <w:p w14:paraId="064D80B7" w14:textId="77777777" w:rsidR="00C54535" w:rsidRPr="002A53DB" w:rsidRDefault="00C54535" w:rsidP="00C5453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О</w:t>
            </w:r>
            <w:r w:rsidRPr="002A53DB">
              <w:rPr>
                <w:rFonts w:ascii="Times New Roman" w:eastAsia="Calibri" w:hAnsi="Times New Roman" w:cs="Times New Roman"/>
              </w:rPr>
              <w:t>рганизованная образовательная деятельность</w:t>
            </w:r>
            <w:r>
              <w:rPr>
                <w:rFonts w:ascii="Times New Roman" w:eastAsia="Calibri" w:hAnsi="Times New Roman" w:cs="Times New Roman"/>
              </w:rPr>
              <w:t>, игры</w:t>
            </w:r>
          </w:p>
        </w:tc>
        <w:tc>
          <w:tcPr>
            <w:tcW w:w="2126" w:type="dxa"/>
          </w:tcPr>
          <w:p w14:paraId="664F92B1" w14:textId="77777777" w:rsidR="00C54535" w:rsidRPr="00714A2C" w:rsidRDefault="00C54535" w:rsidP="00714A2C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14A2C">
              <w:rPr>
                <w:rFonts w:ascii="Times New Roman" w:eastAsia="Calibri" w:hAnsi="Times New Roman" w:cs="Times New Roman"/>
                <w:color w:val="000000" w:themeColor="text1"/>
              </w:rPr>
              <w:t xml:space="preserve">        9.</w:t>
            </w:r>
            <w:r w:rsidR="00714A2C" w:rsidRPr="00714A2C">
              <w:rPr>
                <w:rFonts w:ascii="Times New Roman" w:eastAsia="Calibri" w:hAnsi="Times New Roman" w:cs="Times New Roman"/>
                <w:color w:val="000000" w:themeColor="text1"/>
              </w:rPr>
              <w:t>00 – 9.50</w:t>
            </w:r>
          </w:p>
        </w:tc>
        <w:tc>
          <w:tcPr>
            <w:tcW w:w="2058" w:type="dxa"/>
          </w:tcPr>
          <w:p w14:paraId="15BB8292" w14:textId="77777777" w:rsidR="00C54535" w:rsidRPr="00714A2C" w:rsidRDefault="00C54535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14A2C">
              <w:rPr>
                <w:rFonts w:ascii="Times New Roman" w:eastAsia="Calibri" w:hAnsi="Times New Roman" w:cs="Times New Roman"/>
                <w:color w:val="000000" w:themeColor="text1"/>
              </w:rPr>
              <w:t>9.00 -</w:t>
            </w:r>
            <w:r w:rsidR="00714A2C" w:rsidRPr="00714A2C">
              <w:rPr>
                <w:rFonts w:ascii="Times New Roman" w:eastAsia="Calibri" w:hAnsi="Times New Roman" w:cs="Times New Roman"/>
                <w:color w:val="000000" w:themeColor="text1"/>
              </w:rPr>
              <w:t xml:space="preserve"> </w:t>
            </w:r>
            <w:r w:rsidRPr="00714A2C">
              <w:rPr>
                <w:rFonts w:ascii="Times New Roman" w:eastAsia="Calibri" w:hAnsi="Times New Roman" w:cs="Times New Roman"/>
                <w:color w:val="000000" w:themeColor="text1"/>
              </w:rPr>
              <w:t>9.15</w:t>
            </w:r>
          </w:p>
          <w:p w14:paraId="558CCE97" w14:textId="77777777" w:rsidR="00C54535" w:rsidRPr="00714A2C" w:rsidRDefault="00C54535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</w:p>
        </w:tc>
      </w:tr>
      <w:tr w:rsidR="00C54535" w:rsidRPr="002A53DB" w14:paraId="227E581E" w14:textId="77777777" w:rsidTr="00C54535">
        <w:trPr>
          <w:trHeight w:val="370"/>
        </w:trPr>
        <w:tc>
          <w:tcPr>
            <w:tcW w:w="5387" w:type="dxa"/>
          </w:tcPr>
          <w:p w14:paraId="0C9C9069" w14:textId="77777777" w:rsidR="00C54535" w:rsidRPr="002A53DB" w:rsidRDefault="00C54535" w:rsidP="00C5453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Подготовка к прогулке, второй завтрак, прогулка</w:t>
            </w:r>
          </w:p>
        </w:tc>
        <w:tc>
          <w:tcPr>
            <w:tcW w:w="2126" w:type="dxa"/>
          </w:tcPr>
          <w:p w14:paraId="6D5CB461" w14:textId="0F351183" w:rsidR="00C54535" w:rsidRPr="002A53DB" w:rsidRDefault="00C54535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9.50 – 11.</w:t>
            </w:r>
            <w:r w:rsidR="0003421C">
              <w:rPr>
                <w:rFonts w:ascii="Times New Roman" w:eastAsia="Calibri" w:hAnsi="Times New Roman" w:cs="Times New Roman"/>
              </w:rPr>
              <w:t>2</w:t>
            </w:r>
            <w:r w:rsidRPr="002A53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58" w:type="dxa"/>
          </w:tcPr>
          <w:p w14:paraId="1880DBD6" w14:textId="10A64C36" w:rsidR="00C54535" w:rsidRPr="002A53DB" w:rsidRDefault="00C54535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9.15 – 11.</w:t>
            </w:r>
            <w:r w:rsidR="0003421C">
              <w:rPr>
                <w:rFonts w:ascii="Times New Roman" w:eastAsia="Calibri" w:hAnsi="Times New Roman" w:cs="Times New Roman"/>
              </w:rPr>
              <w:t>2</w:t>
            </w:r>
            <w:r w:rsidRPr="002A53D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54535" w:rsidRPr="002A53DB" w14:paraId="5905579B" w14:textId="77777777" w:rsidTr="00C54535">
        <w:trPr>
          <w:trHeight w:val="354"/>
        </w:trPr>
        <w:tc>
          <w:tcPr>
            <w:tcW w:w="5387" w:type="dxa"/>
          </w:tcPr>
          <w:p w14:paraId="6407334A" w14:textId="77777777" w:rsidR="00C54535" w:rsidRPr="002A53DB" w:rsidRDefault="00C54535" w:rsidP="00C5453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Возвращение с прогулки, самостоятельная деятельность</w:t>
            </w:r>
          </w:p>
        </w:tc>
        <w:tc>
          <w:tcPr>
            <w:tcW w:w="2126" w:type="dxa"/>
          </w:tcPr>
          <w:p w14:paraId="03478729" w14:textId="7CB45CC1" w:rsidR="00C54535" w:rsidRPr="002A53DB" w:rsidRDefault="00C54535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  <w:r w:rsidR="0003421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0 - 11.</w:t>
            </w:r>
            <w:r w:rsidR="0003421C">
              <w:rPr>
                <w:rFonts w:ascii="Times New Roman" w:eastAsia="Calibri" w:hAnsi="Times New Roman" w:cs="Times New Roman"/>
              </w:rPr>
              <w:t>3</w:t>
            </w:r>
            <w:r w:rsidRPr="002A53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58" w:type="dxa"/>
          </w:tcPr>
          <w:p w14:paraId="6A18EB3C" w14:textId="3786FB47" w:rsidR="00C54535" w:rsidRPr="002A53DB" w:rsidRDefault="00161F96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</w:t>
            </w:r>
            <w:r w:rsidR="0003421C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0 - 11.</w:t>
            </w:r>
            <w:r w:rsidR="0003421C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54535" w:rsidRPr="002939F8" w14:paraId="2D67D762" w14:textId="77777777" w:rsidTr="00C54535">
        <w:trPr>
          <w:trHeight w:val="354"/>
        </w:trPr>
        <w:tc>
          <w:tcPr>
            <w:tcW w:w="5387" w:type="dxa"/>
          </w:tcPr>
          <w:p w14:paraId="3CFEBAFD" w14:textId="77777777" w:rsidR="00C54535" w:rsidRPr="002557CE" w:rsidRDefault="00C54535" w:rsidP="00C5453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Подготовка к обе</w:t>
            </w:r>
            <w:r w:rsidRPr="002557CE">
              <w:rPr>
                <w:rFonts w:ascii="Times New Roman" w:eastAsia="Calibri" w:hAnsi="Times New Roman" w:cs="Times New Roman"/>
              </w:rPr>
              <w:t>д</w:t>
            </w:r>
            <w:r w:rsidRPr="002A53DB">
              <w:rPr>
                <w:rFonts w:ascii="Times New Roman" w:eastAsia="Calibri" w:hAnsi="Times New Roman" w:cs="Times New Roman"/>
              </w:rPr>
              <w:t>у</w:t>
            </w:r>
            <w:r w:rsidRPr="002557CE">
              <w:rPr>
                <w:rFonts w:ascii="Times New Roman" w:eastAsia="Calibri" w:hAnsi="Times New Roman" w:cs="Times New Roman"/>
              </w:rPr>
              <w:t>, обед</w:t>
            </w:r>
          </w:p>
        </w:tc>
        <w:tc>
          <w:tcPr>
            <w:tcW w:w="2126" w:type="dxa"/>
          </w:tcPr>
          <w:p w14:paraId="1358420C" w14:textId="62B643F6" w:rsidR="00C54535" w:rsidRPr="002557CE" w:rsidRDefault="00C54535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57CE">
              <w:rPr>
                <w:rFonts w:ascii="Times New Roman" w:eastAsia="Calibri" w:hAnsi="Times New Roman" w:cs="Times New Roman"/>
              </w:rPr>
              <w:t>11.</w:t>
            </w:r>
            <w:r w:rsidR="0003421C">
              <w:rPr>
                <w:rFonts w:ascii="Times New Roman" w:eastAsia="Calibri" w:hAnsi="Times New Roman" w:cs="Times New Roman"/>
              </w:rPr>
              <w:t>3</w:t>
            </w:r>
            <w:r w:rsidRPr="002557CE">
              <w:rPr>
                <w:rFonts w:ascii="Times New Roman" w:eastAsia="Calibri" w:hAnsi="Times New Roman" w:cs="Times New Roman"/>
              </w:rPr>
              <w:t>0 – 12.</w:t>
            </w:r>
            <w:r w:rsidR="0003421C">
              <w:rPr>
                <w:rFonts w:ascii="Times New Roman" w:eastAsia="Calibri" w:hAnsi="Times New Roman" w:cs="Times New Roman"/>
              </w:rPr>
              <w:t>0</w:t>
            </w:r>
            <w:r w:rsidRPr="002557CE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58" w:type="dxa"/>
          </w:tcPr>
          <w:p w14:paraId="3BEA7A6F" w14:textId="3FF7F546" w:rsidR="00C54535" w:rsidRPr="002939F8" w:rsidRDefault="00C54535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557CE">
              <w:rPr>
                <w:rFonts w:ascii="Times New Roman" w:eastAsia="Calibri" w:hAnsi="Times New Roman" w:cs="Times New Roman"/>
              </w:rPr>
              <w:t>11.</w:t>
            </w:r>
            <w:r w:rsidR="0003421C">
              <w:rPr>
                <w:rFonts w:ascii="Times New Roman" w:eastAsia="Calibri" w:hAnsi="Times New Roman" w:cs="Times New Roman"/>
              </w:rPr>
              <w:t>3</w:t>
            </w:r>
            <w:r w:rsidR="00161F96">
              <w:rPr>
                <w:rFonts w:ascii="Times New Roman" w:eastAsia="Calibri" w:hAnsi="Times New Roman" w:cs="Times New Roman"/>
              </w:rPr>
              <w:t>0</w:t>
            </w:r>
            <w:r w:rsidRPr="002557CE">
              <w:rPr>
                <w:rFonts w:ascii="Times New Roman" w:eastAsia="Calibri" w:hAnsi="Times New Roman" w:cs="Times New Roman"/>
              </w:rPr>
              <w:t xml:space="preserve"> – 12.</w:t>
            </w:r>
            <w:r w:rsidR="0003421C">
              <w:rPr>
                <w:rFonts w:ascii="Times New Roman" w:eastAsia="Calibri" w:hAnsi="Times New Roman" w:cs="Times New Roman"/>
              </w:rPr>
              <w:t>0</w:t>
            </w:r>
            <w:r w:rsidRPr="002557CE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54535" w:rsidRPr="002A53DB" w14:paraId="6F8DFF5F" w14:textId="77777777" w:rsidTr="00C54535">
        <w:trPr>
          <w:trHeight w:val="354"/>
        </w:trPr>
        <w:tc>
          <w:tcPr>
            <w:tcW w:w="5387" w:type="dxa"/>
          </w:tcPr>
          <w:p w14:paraId="03BE8307" w14:textId="77777777" w:rsidR="00C54535" w:rsidRPr="002A53DB" w:rsidRDefault="00C54535" w:rsidP="00C5453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Подготовка ко сну, дневной сон</w:t>
            </w:r>
          </w:p>
        </w:tc>
        <w:tc>
          <w:tcPr>
            <w:tcW w:w="2126" w:type="dxa"/>
          </w:tcPr>
          <w:p w14:paraId="3EB54E67" w14:textId="7BBEDB3F" w:rsidR="00C54535" w:rsidRPr="002A53DB" w:rsidRDefault="00161F96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  <w:r w:rsidR="0003421C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 – 15.0</w:t>
            </w:r>
            <w:r w:rsidR="00C54535" w:rsidRPr="002A53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58" w:type="dxa"/>
          </w:tcPr>
          <w:p w14:paraId="4C8D9B5C" w14:textId="3C94A362" w:rsidR="00C54535" w:rsidRPr="002A53DB" w:rsidRDefault="00C54535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  <w:r w:rsidR="0003421C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 – 15.0</w:t>
            </w:r>
            <w:r w:rsidRPr="002A53D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54535" w:rsidRPr="002A53DB" w14:paraId="77C9AFDC" w14:textId="77777777" w:rsidTr="00C54535">
        <w:trPr>
          <w:trHeight w:val="354"/>
        </w:trPr>
        <w:tc>
          <w:tcPr>
            <w:tcW w:w="5387" w:type="dxa"/>
          </w:tcPr>
          <w:p w14:paraId="358ACF61" w14:textId="77777777" w:rsidR="00C54535" w:rsidRPr="002A53DB" w:rsidRDefault="00C54535" w:rsidP="00C54535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Постепенный подъем, воздушные, водные процедуры, самостоятельная деятельность, подготовка к полднику</w:t>
            </w:r>
          </w:p>
        </w:tc>
        <w:tc>
          <w:tcPr>
            <w:tcW w:w="2126" w:type="dxa"/>
          </w:tcPr>
          <w:p w14:paraId="29429D6C" w14:textId="77777777" w:rsidR="00C54535" w:rsidRPr="002A53DB" w:rsidRDefault="00C54535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15.</w:t>
            </w:r>
            <w:r w:rsidR="00161F96">
              <w:rPr>
                <w:rFonts w:ascii="Times New Roman" w:eastAsia="Calibri" w:hAnsi="Times New Roman" w:cs="Times New Roman"/>
              </w:rPr>
              <w:t>0</w:t>
            </w:r>
            <w:r w:rsidRPr="002A53DB">
              <w:rPr>
                <w:rFonts w:ascii="Times New Roman" w:eastAsia="Calibri" w:hAnsi="Times New Roman" w:cs="Times New Roman"/>
                <w:lang w:val="en-US"/>
              </w:rPr>
              <w:t>0 – 15.</w:t>
            </w: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2058" w:type="dxa"/>
          </w:tcPr>
          <w:p w14:paraId="7B9E0243" w14:textId="77777777" w:rsidR="00C54535" w:rsidRPr="002A53DB" w:rsidRDefault="00C54535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15.00 – 15.</w:t>
            </w:r>
            <w:r w:rsidR="00662BB2">
              <w:rPr>
                <w:rFonts w:ascii="Times New Roman" w:eastAsia="Calibri" w:hAnsi="Times New Roman" w:cs="Times New Roman"/>
              </w:rPr>
              <w:t>30</w:t>
            </w:r>
          </w:p>
        </w:tc>
      </w:tr>
      <w:tr w:rsidR="00C54535" w:rsidRPr="002A53DB" w14:paraId="452C396E" w14:textId="77777777" w:rsidTr="00C54535">
        <w:trPr>
          <w:trHeight w:val="370"/>
        </w:trPr>
        <w:tc>
          <w:tcPr>
            <w:tcW w:w="5387" w:type="dxa"/>
          </w:tcPr>
          <w:p w14:paraId="0F6C7DF1" w14:textId="77777777" w:rsidR="00C54535" w:rsidRPr="002D7BCA" w:rsidRDefault="00C54535" w:rsidP="00C54535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Полдни</w:t>
            </w:r>
            <w:r>
              <w:rPr>
                <w:rFonts w:ascii="Times New Roman" w:eastAsia="Calibri" w:hAnsi="Times New Roman" w:cs="Times New Roman"/>
              </w:rPr>
              <w:t>к</w:t>
            </w:r>
          </w:p>
        </w:tc>
        <w:tc>
          <w:tcPr>
            <w:tcW w:w="2126" w:type="dxa"/>
          </w:tcPr>
          <w:p w14:paraId="50283322" w14:textId="77777777" w:rsidR="00C54535" w:rsidRPr="002A53DB" w:rsidRDefault="00161F96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15.30– 15.4</w:t>
            </w:r>
            <w:r w:rsidR="00C54535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58" w:type="dxa"/>
          </w:tcPr>
          <w:p w14:paraId="313E7C1D" w14:textId="77777777" w:rsidR="00C54535" w:rsidRPr="002A53DB" w:rsidRDefault="00662BB2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15.30</w:t>
            </w:r>
            <w:r w:rsidR="00C54535">
              <w:rPr>
                <w:rFonts w:ascii="Times New Roman" w:eastAsia="Calibri" w:hAnsi="Times New Roman" w:cs="Times New Roman"/>
              </w:rPr>
              <w:t xml:space="preserve"> –</w:t>
            </w:r>
            <w:r>
              <w:rPr>
                <w:rFonts w:ascii="Times New Roman" w:eastAsia="Calibri" w:hAnsi="Times New Roman" w:cs="Times New Roman"/>
              </w:rPr>
              <w:t xml:space="preserve"> 15.40</w:t>
            </w:r>
          </w:p>
        </w:tc>
      </w:tr>
      <w:tr w:rsidR="00C54535" w:rsidRPr="00403A37" w14:paraId="2D1454B8" w14:textId="77777777" w:rsidTr="00C54535">
        <w:trPr>
          <w:trHeight w:val="210"/>
        </w:trPr>
        <w:tc>
          <w:tcPr>
            <w:tcW w:w="5387" w:type="dxa"/>
          </w:tcPr>
          <w:p w14:paraId="4CA40315" w14:textId="77777777" w:rsidR="00C54535" w:rsidRPr="00403A37" w:rsidRDefault="00C54535" w:rsidP="00C54535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403A37">
              <w:rPr>
                <w:rFonts w:ascii="Times New Roman" w:eastAsia="Calibri" w:hAnsi="Times New Roman" w:cs="Times New Roman"/>
              </w:rPr>
              <w:t xml:space="preserve">подготовка к </w:t>
            </w:r>
            <w:r>
              <w:rPr>
                <w:rFonts w:ascii="Times New Roman" w:eastAsia="Calibri" w:hAnsi="Times New Roman" w:cs="Times New Roman"/>
              </w:rPr>
              <w:t>прогулке</w:t>
            </w:r>
            <w:r w:rsidR="005A05B0">
              <w:rPr>
                <w:rFonts w:ascii="Times New Roman" w:eastAsia="Calibri" w:hAnsi="Times New Roman" w:cs="Times New Roman"/>
              </w:rPr>
              <w:t>, прогулка</w:t>
            </w:r>
          </w:p>
        </w:tc>
        <w:tc>
          <w:tcPr>
            <w:tcW w:w="2126" w:type="dxa"/>
          </w:tcPr>
          <w:p w14:paraId="4B171977" w14:textId="77777777" w:rsidR="00C54535" w:rsidRPr="00403A37" w:rsidRDefault="00161F96" w:rsidP="005A05B0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15.40– </w:t>
            </w:r>
            <w:r w:rsidR="0012390F">
              <w:rPr>
                <w:rFonts w:ascii="Times New Roman" w:eastAsia="Calibri" w:hAnsi="Times New Roman" w:cs="Times New Roman"/>
              </w:rPr>
              <w:t>17.55</w:t>
            </w:r>
          </w:p>
        </w:tc>
        <w:tc>
          <w:tcPr>
            <w:tcW w:w="2058" w:type="dxa"/>
          </w:tcPr>
          <w:p w14:paraId="5038C618" w14:textId="77777777" w:rsidR="00C54535" w:rsidRPr="00403A37" w:rsidRDefault="00662BB2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15.40</w:t>
            </w:r>
            <w:r w:rsidR="005A05B0">
              <w:rPr>
                <w:rFonts w:ascii="Times New Roman" w:eastAsia="Calibri" w:hAnsi="Times New Roman" w:cs="Times New Roman"/>
              </w:rPr>
              <w:t xml:space="preserve">– </w:t>
            </w:r>
            <w:r w:rsidR="0012390F">
              <w:rPr>
                <w:rFonts w:ascii="Times New Roman" w:eastAsia="Calibri" w:hAnsi="Times New Roman" w:cs="Times New Roman"/>
              </w:rPr>
              <w:t>17.55</w:t>
            </w:r>
          </w:p>
        </w:tc>
      </w:tr>
      <w:tr w:rsidR="00C54535" w:rsidRPr="002A53DB" w14:paraId="4AEBCDFA" w14:textId="77777777" w:rsidTr="00C54535">
        <w:trPr>
          <w:trHeight w:val="370"/>
        </w:trPr>
        <w:tc>
          <w:tcPr>
            <w:tcW w:w="5387" w:type="dxa"/>
          </w:tcPr>
          <w:p w14:paraId="0002F40F" w14:textId="77777777" w:rsidR="00C54535" w:rsidRPr="002A53DB" w:rsidRDefault="00C54535" w:rsidP="00C54535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Игры, самостоятельная деятельность, уход домой</w:t>
            </w:r>
          </w:p>
        </w:tc>
        <w:tc>
          <w:tcPr>
            <w:tcW w:w="2126" w:type="dxa"/>
          </w:tcPr>
          <w:p w14:paraId="0C59956E" w14:textId="77777777" w:rsidR="00C54535" w:rsidRPr="002A53DB" w:rsidRDefault="0012390F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17.55</w:t>
            </w:r>
            <w:r w:rsidR="00161F96">
              <w:rPr>
                <w:rFonts w:ascii="Times New Roman" w:eastAsia="Calibri" w:hAnsi="Times New Roman" w:cs="Times New Roman"/>
              </w:rPr>
              <w:t xml:space="preserve"> – 18.0</w:t>
            </w:r>
            <w:r w:rsidR="00C54535" w:rsidRPr="002A53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58" w:type="dxa"/>
          </w:tcPr>
          <w:p w14:paraId="63C6565B" w14:textId="77777777" w:rsidR="00C54535" w:rsidRPr="002A53DB" w:rsidRDefault="0012390F" w:rsidP="00C54535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17.5</w:t>
            </w:r>
            <w:r w:rsidR="00662BB2">
              <w:rPr>
                <w:rFonts w:ascii="Times New Roman" w:eastAsia="Calibri" w:hAnsi="Times New Roman" w:cs="Times New Roman"/>
              </w:rPr>
              <w:t>5 - 18.0</w:t>
            </w:r>
            <w:r w:rsidR="00C54535" w:rsidRPr="002A53D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14:paraId="5349C649" w14:textId="77777777" w:rsidR="00C54535" w:rsidRPr="00EA4DD1" w:rsidRDefault="00C54535" w:rsidP="002A53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5048CFE3" w14:textId="77777777" w:rsidR="002A53DB" w:rsidRPr="00EA4DD1" w:rsidRDefault="002A53DB" w:rsidP="002A53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14:paraId="145C0A7D" w14:textId="77777777" w:rsidR="002A53DB" w:rsidRDefault="002A53DB" w:rsidP="002A53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color w:val="C00000"/>
          <w:sz w:val="28"/>
          <w:szCs w:val="28"/>
        </w:rPr>
      </w:pPr>
    </w:p>
    <w:p w14:paraId="2A0B1AC7" w14:textId="77777777" w:rsidR="005A05B0" w:rsidRDefault="005A05B0" w:rsidP="003418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023D10" w14:textId="77777777" w:rsidR="0085005A" w:rsidRDefault="0085005A" w:rsidP="0085005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Заведующий МБДОУДС № 24 «Росинка»                              Г.Е.Назаренко</w:t>
      </w:r>
    </w:p>
    <w:p w14:paraId="070F1512" w14:textId="77777777" w:rsidR="005A05B0" w:rsidRDefault="005A05B0" w:rsidP="003418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8A7FFAB" w14:textId="77777777" w:rsidR="005A05B0" w:rsidRDefault="005A05B0" w:rsidP="003418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00842CD" w14:textId="77777777" w:rsidR="005A05B0" w:rsidRDefault="005A05B0" w:rsidP="003418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7F779BB" w14:textId="77777777" w:rsidR="005A05B0" w:rsidRDefault="005A05B0" w:rsidP="003418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05CACE" w14:textId="77777777" w:rsidR="005A05B0" w:rsidRDefault="005A05B0" w:rsidP="003418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54232CD" w14:textId="77777777" w:rsidR="005A05B0" w:rsidRDefault="005A05B0" w:rsidP="003418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7A3C6E1" w14:textId="77777777" w:rsidR="005A05B0" w:rsidRDefault="005A05B0" w:rsidP="003418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116880" w14:textId="77777777" w:rsidR="005A05B0" w:rsidRDefault="005A05B0" w:rsidP="003418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3E2CA45" w14:textId="77777777" w:rsidR="005A05B0" w:rsidRDefault="005A05B0" w:rsidP="003418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E7695C1" w14:textId="77777777" w:rsidR="005A05B0" w:rsidRDefault="005A05B0" w:rsidP="003418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65BDB0A" w14:textId="77777777" w:rsidR="005A05B0" w:rsidRDefault="005A05B0" w:rsidP="003418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CEEE4E0" w14:textId="77777777" w:rsidR="009A4099" w:rsidRDefault="00341896" w:rsidP="003418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3DB">
        <w:rPr>
          <w:rFonts w:ascii="Times New Roman" w:eastAsia="Calibri" w:hAnsi="Times New Roman" w:cs="Times New Roman"/>
          <w:b/>
          <w:sz w:val="28"/>
          <w:szCs w:val="28"/>
        </w:rPr>
        <w:t xml:space="preserve">Режим дня детей </w:t>
      </w:r>
      <w:r w:rsidR="009A4099">
        <w:rPr>
          <w:rFonts w:ascii="Times New Roman" w:eastAsia="Calibri" w:hAnsi="Times New Roman" w:cs="Times New Roman"/>
          <w:b/>
          <w:sz w:val="28"/>
          <w:szCs w:val="28"/>
        </w:rPr>
        <w:t>разновозрастной смешанной</w:t>
      </w:r>
    </w:p>
    <w:p w14:paraId="03CF41D7" w14:textId="77777777" w:rsidR="00341896" w:rsidRPr="002A53DB" w:rsidRDefault="009A4099" w:rsidP="003418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дошкольной</w:t>
      </w:r>
      <w:r w:rsidR="00341896" w:rsidRPr="002A53DB">
        <w:rPr>
          <w:rFonts w:ascii="Times New Roman" w:eastAsia="Calibri" w:hAnsi="Times New Roman" w:cs="Times New Roman"/>
          <w:b/>
          <w:sz w:val="28"/>
          <w:szCs w:val="28"/>
        </w:rPr>
        <w:t xml:space="preserve"> группы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№ 2</w:t>
      </w:r>
    </w:p>
    <w:p w14:paraId="411D8E20" w14:textId="77777777" w:rsidR="00341896" w:rsidRPr="002A53DB" w:rsidRDefault="009A4099" w:rsidP="00341896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(от 4</w:t>
      </w:r>
      <w:r w:rsidR="00341896">
        <w:rPr>
          <w:rFonts w:ascii="Times New Roman" w:eastAsia="Calibri" w:hAnsi="Times New Roman" w:cs="Times New Roman"/>
          <w:b/>
          <w:sz w:val="28"/>
          <w:szCs w:val="28"/>
        </w:rPr>
        <w:t xml:space="preserve"> до 7</w:t>
      </w:r>
      <w:r w:rsidR="00341896" w:rsidRPr="002A53DB">
        <w:rPr>
          <w:rFonts w:ascii="Times New Roman" w:eastAsia="Calibri" w:hAnsi="Times New Roman" w:cs="Times New Roman"/>
          <w:b/>
          <w:sz w:val="28"/>
          <w:szCs w:val="28"/>
        </w:rPr>
        <w:t xml:space="preserve"> лет)</w:t>
      </w:r>
    </w:p>
    <w:p w14:paraId="25E2443C" w14:textId="77777777" w:rsidR="00341896" w:rsidRPr="002A53DB" w:rsidRDefault="00341896" w:rsidP="00341896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9571" w:type="dxa"/>
        <w:tblInd w:w="108" w:type="dxa"/>
        <w:tblLook w:val="04A0" w:firstRow="1" w:lastRow="0" w:firstColumn="1" w:lastColumn="0" w:noHBand="0" w:noVBand="1"/>
      </w:tblPr>
      <w:tblGrid>
        <w:gridCol w:w="5387"/>
        <w:gridCol w:w="2126"/>
        <w:gridCol w:w="2058"/>
      </w:tblGrid>
      <w:tr w:rsidR="00341896" w:rsidRPr="002A53DB" w14:paraId="2F28B929" w14:textId="77777777" w:rsidTr="00714A2C">
        <w:trPr>
          <w:trHeight w:val="354"/>
        </w:trPr>
        <w:tc>
          <w:tcPr>
            <w:tcW w:w="5387" w:type="dxa"/>
          </w:tcPr>
          <w:p w14:paraId="746066C5" w14:textId="77777777" w:rsidR="00341896" w:rsidRPr="002A53DB" w:rsidRDefault="00341896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A53DB">
              <w:rPr>
                <w:rFonts w:ascii="Times New Roman" w:eastAsia="Calibri" w:hAnsi="Times New Roman" w:cs="Times New Roman"/>
                <w:b/>
                <w:sz w:val="24"/>
              </w:rPr>
              <w:t>Режимные моменты</w:t>
            </w:r>
          </w:p>
        </w:tc>
        <w:tc>
          <w:tcPr>
            <w:tcW w:w="2126" w:type="dxa"/>
          </w:tcPr>
          <w:p w14:paraId="31537D84" w14:textId="77777777" w:rsidR="00341896" w:rsidRPr="002A53DB" w:rsidRDefault="00341896" w:rsidP="00714A2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A53D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Первый период </w:t>
            </w:r>
          </w:p>
          <w:p w14:paraId="6B0304CC" w14:textId="51807794" w:rsidR="00341896" w:rsidRPr="002A53DB" w:rsidRDefault="00341896" w:rsidP="00714A2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(с 01.09. 202</w:t>
            </w:r>
            <w:r w:rsidR="00E01E0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2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–по 31.05.202</w:t>
            </w:r>
            <w:r w:rsidR="00E01E0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 w:rsidRPr="002A53D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)</w:t>
            </w:r>
          </w:p>
        </w:tc>
        <w:tc>
          <w:tcPr>
            <w:tcW w:w="2058" w:type="dxa"/>
          </w:tcPr>
          <w:p w14:paraId="6DDBE9C3" w14:textId="77777777" w:rsidR="00341896" w:rsidRPr="002A53DB" w:rsidRDefault="00341896" w:rsidP="00714A2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 w:rsidRPr="002A53D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 xml:space="preserve">Второй период </w:t>
            </w:r>
          </w:p>
          <w:p w14:paraId="28A3CE29" w14:textId="582CFF77" w:rsidR="00341896" w:rsidRPr="002A53DB" w:rsidRDefault="00341896" w:rsidP="00714A2C">
            <w:pPr>
              <w:widowControl w:val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(с 01.06.202</w:t>
            </w:r>
            <w:r w:rsidR="00E01E0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–по 31.08.202</w:t>
            </w:r>
            <w:r w:rsidR="00E01E01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3</w:t>
            </w:r>
            <w:r w:rsidRPr="002A53DB">
              <w:rPr>
                <w:rFonts w:ascii="Times New Roman" w:eastAsia="Calibri" w:hAnsi="Times New Roman" w:cs="Times New Roman"/>
                <w:b/>
                <w:sz w:val="24"/>
                <w:szCs w:val="28"/>
              </w:rPr>
              <w:t>)</w:t>
            </w:r>
          </w:p>
        </w:tc>
      </w:tr>
      <w:tr w:rsidR="00341896" w:rsidRPr="002A53DB" w14:paraId="1C8C0865" w14:textId="77777777" w:rsidTr="00714A2C">
        <w:trPr>
          <w:trHeight w:val="370"/>
        </w:trPr>
        <w:tc>
          <w:tcPr>
            <w:tcW w:w="5387" w:type="dxa"/>
          </w:tcPr>
          <w:p w14:paraId="4854318F" w14:textId="77777777" w:rsidR="00341896" w:rsidRPr="002A53DB" w:rsidRDefault="00341896" w:rsidP="00714A2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Прием детей, свободная игра, самостоятельная деятельность</w:t>
            </w:r>
          </w:p>
        </w:tc>
        <w:tc>
          <w:tcPr>
            <w:tcW w:w="2126" w:type="dxa"/>
          </w:tcPr>
          <w:p w14:paraId="60FE28B8" w14:textId="77777777" w:rsidR="00341896" w:rsidRPr="002A53DB" w:rsidRDefault="00341896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A53DB">
              <w:rPr>
                <w:rFonts w:ascii="Times New Roman" w:eastAsia="Calibri" w:hAnsi="Times New Roman" w:cs="Times New Roman"/>
                <w:lang w:val="en-US"/>
              </w:rPr>
              <w:t>0 – 8.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2058" w:type="dxa"/>
          </w:tcPr>
          <w:p w14:paraId="116CF8A8" w14:textId="77777777" w:rsidR="00341896" w:rsidRPr="002A53DB" w:rsidRDefault="00341896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lang w:val="en-US"/>
              </w:rPr>
              <w:t>7.</w:t>
            </w:r>
            <w:r>
              <w:rPr>
                <w:rFonts w:ascii="Times New Roman" w:eastAsia="Calibri" w:hAnsi="Times New Roman" w:cs="Times New Roman"/>
              </w:rPr>
              <w:t>3</w:t>
            </w:r>
            <w:r w:rsidRPr="002A53DB">
              <w:rPr>
                <w:rFonts w:ascii="Times New Roman" w:eastAsia="Calibri" w:hAnsi="Times New Roman" w:cs="Times New Roman"/>
                <w:lang w:val="en-US"/>
              </w:rPr>
              <w:t>0 – 8.</w:t>
            </w:r>
            <w:r>
              <w:rPr>
                <w:rFonts w:ascii="Times New Roman" w:eastAsia="Calibri" w:hAnsi="Times New Roman" w:cs="Times New Roman"/>
              </w:rPr>
              <w:t>20</w:t>
            </w:r>
          </w:p>
        </w:tc>
      </w:tr>
      <w:tr w:rsidR="00341896" w:rsidRPr="002A53DB" w14:paraId="3E08D90F" w14:textId="77777777" w:rsidTr="00714A2C">
        <w:trPr>
          <w:trHeight w:val="354"/>
        </w:trPr>
        <w:tc>
          <w:tcPr>
            <w:tcW w:w="5387" w:type="dxa"/>
          </w:tcPr>
          <w:p w14:paraId="432AC97B" w14:textId="77777777" w:rsidR="00341896" w:rsidRPr="002A53DB" w:rsidRDefault="00341896" w:rsidP="00714A2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Утренняя гимнастика</w:t>
            </w:r>
          </w:p>
        </w:tc>
        <w:tc>
          <w:tcPr>
            <w:tcW w:w="2126" w:type="dxa"/>
          </w:tcPr>
          <w:p w14:paraId="5B8055C3" w14:textId="77777777" w:rsidR="00341896" w:rsidRPr="002A53DB" w:rsidRDefault="00341896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  <w:r w:rsidR="00E21192">
              <w:rPr>
                <w:rFonts w:ascii="Times New Roman" w:eastAsia="Calibri" w:hAnsi="Times New Roman" w:cs="Times New Roman"/>
              </w:rPr>
              <w:t>20 – 8.3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58" w:type="dxa"/>
          </w:tcPr>
          <w:p w14:paraId="65671120" w14:textId="77777777" w:rsidR="00341896" w:rsidRPr="002A53DB" w:rsidRDefault="00341896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</w:t>
            </w:r>
            <w:r w:rsidR="00E21192">
              <w:rPr>
                <w:rFonts w:ascii="Times New Roman" w:eastAsia="Calibri" w:hAnsi="Times New Roman" w:cs="Times New Roman"/>
              </w:rPr>
              <w:t>20 – 8.3</w:t>
            </w: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41896" w:rsidRPr="002A53DB" w14:paraId="4BE2EB31" w14:textId="77777777" w:rsidTr="00714A2C">
        <w:trPr>
          <w:trHeight w:val="354"/>
        </w:trPr>
        <w:tc>
          <w:tcPr>
            <w:tcW w:w="5387" w:type="dxa"/>
          </w:tcPr>
          <w:p w14:paraId="747BE585" w14:textId="77777777" w:rsidR="00341896" w:rsidRPr="002A53DB" w:rsidRDefault="00341896" w:rsidP="00714A2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Подготовка к завтраку, завтрак</w:t>
            </w:r>
          </w:p>
        </w:tc>
        <w:tc>
          <w:tcPr>
            <w:tcW w:w="2126" w:type="dxa"/>
          </w:tcPr>
          <w:p w14:paraId="50210DAF" w14:textId="77777777" w:rsidR="00341896" w:rsidRPr="002A53DB" w:rsidRDefault="00E21192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</w:t>
            </w:r>
            <w:r w:rsidR="00341896">
              <w:rPr>
                <w:rFonts w:ascii="Times New Roman" w:eastAsia="Calibri" w:hAnsi="Times New Roman" w:cs="Times New Roman"/>
              </w:rPr>
              <w:t>0</w:t>
            </w:r>
            <w:r w:rsidR="00341896" w:rsidRPr="002A53DB">
              <w:rPr>
                <w:rFonts w:ascii="Times New Roman" w:eastAsia="Calibri" w:hAnsi="Times New Roman" w:cs="Times New Roman"/>
              </w:rPr>
              <w:t xml:space="preserve"> – 8.50</w:t>
            </w:r>
          </w:p>
        </w:tc>
        <w:tc>
          <w:tcPr>
            <w:tcW w:w="2058" w:type="dxa"/>
          </w:tcPr>
          <w:p w14:paraId="1F16E1D8" w14:textId="77777777" w:rsidR="00341896" w:rsidRPr="002A53DB" w:rsidRDefault="00E21192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8.3</w:t>
            </w:r>
            <w:r w:rsidR="00341896">
              <w:rPr>
                <w:rFonts w:ascii="Times New Roman" w:eastAsia="Calibri" w:hAnsi="Times New Roman" w:cs="Times New Roman"/>
              </w:rPr>
              <w:t>0</w:t>
            </w:r>
            <w:r w:rsidR="00341896" w:rsidRPr="002A53DB">
              <w:rPr>
                <w:rFonts w:ascii="Times New Roman" w:eastAsia="Calibri" w:hAnsi="Times New Roman" w:cs="Times New Roman"/>
              </w:rPr>
              <w:t xml:space="preserve"> – 8.50</w:t>
            </w:r>
          </w:p>
        </w:tc>
      </w:tr>
      <w:tr w:rsidR="00341896" w:rsidRPr="002A53DB" w14:paraId="7A66D81B" w14:textId="77777777" w:rsidTr="00714A2C">
        <w:trPr>
          <w:trHeight w:val="354"/>
        </w:trPr>
        <w:tc>
          <w:tcPr>
            <w:tcW w:w="5387" w:type="dxa"/>
          </w:tcPr>
          <w:p w14:paraId="5B659AD4" w14:textId="77777777" w:rsidR="00341896" w:rsidRPr="002A53DB" w:rsidRDefault="00341896" w:rsidP="00714A2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Самостоятельная деятельность детей, игры, подготовка к организованной образовательной деятельности</w:t>
            </w:r>
          </w:p>
        </w:tc>
        <w:tc>
          <w:tcPr>
            <w:tcW w:w="2126" w:type="dxa"/>
          </w:tcPr>
          <w:p w14:paraId="63F1A3A9" w14:textId="77777777" w:rsidR="00341896" w:rsidRPr="002A53DB" w:rsidRDefault="00341896" w:rsidP="00714A2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8.50 – 9.00</w:t>
            </w:r>
          </w:p>
          <w:p w14:paraId="482072C5" w14:textId="77777777" w:rsidR="00341896" w:rsidRPr="002A53DB" w:rsidRDefault="00341896" w:rsidP="00714A2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8" w:type="dxa"/>
          </w:tcPr>
          <w:p w14:paraId="1FDFCA62" w14:textId="77777777" w:rsidR="00341896" w:rsidRPr="002A53DB" w:rsidRDefault="00341896" w:rsidP="00714A2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8.50 – 9.00</w:t>
            </w:r>
          </w:p>
          <w:p w14:paraId="6763CAC5" w14:textId="77777777" w:rsidR="00341896" w:rsidRPr="002A53DB" w:rsidRDefault="00341896" w:rsidP="00714A2C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341896" w:rsidRPr="002A53DB" w14:paraId="358AE324" w14:textId="77777777" w:rsidTr="00714A2C">
        <w:trPr>
          <w:trHeight w:val="354"/>
        </w:trPr>
        <w:tc>
          <w:tcPr>
            <w:tcW w:w="5387" w:type="dxa"/>
          </w:tcPr>
          <w:p w14:paraId="567D7D44" w14:textId="77777777" w:rsidR="00341896" w:rsidRPr="002A53DB" w:rsidRDefault="00341896" w:rsidP="00714A2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2126" w:type="dxa"/>
          </w:tcPr>
          <w:p w14:paraId="273B847A" w14:textId="4400825C" w:rsidR="00714A2C" w:rsidRPr="00714A2C" w:rsidRDefault="00341896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14A2C">
              <w:rPr>
                <w:rFonts w:ascii="Times New Roman" w:eastAsia="Calibri" w:hAnsi="Times New Roman" w:cs="Times New Roman"/>
                <w:color w:val="000000" w:themeColor="text1"/>
              </w:rPr>
              <w:t>9.00</w:t>
            </w:r>
            <w:r w:rsidR="00714A2C" w:rsidRPr="00714A2C">
              <w:rPr>
                <w:rFonts w:ascii="Times New Roman" w:eastAsia="Calibri" w:hAnsi="Times New Roman" w:cs="Times New Roman"/>
                <w:color w:val="000000" w:themeColor="text1"/>
              </w:rPr>
              <w:t xml:space="preserve"> – 1</w:t>
            </w:r>
            <w:r w:rsidR="00E01E0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  <w:r w:rsidR="00714A2C" w:rsidRPr="00714A2C">
              <w:rPr>
                <w:rFonts w:ascii="Times New Roman" w:eastAsia="Calibri" w:hAnsi="Times New Roman" w:cs="Times New Roman"/>
                <w:color w:val="000000" w:themeColor="text1"/>
              </w:rPr>
              <w:t>.5</w:t>
            </w:r>
            <w:r w:rsidR="00E01E01">
              <w:rPr>
                <w:rFonts w:ascii="Times New Roman" w:eastAsia="Calibri" w:hAnsi="Times New Roman" w:cs="Times New Roman"/>
                <w:color w:val="000000" w:themeColor="text1"/>
              </w:rPr>
              <w:t>0</w:t>
            </w:r>
          </w:p>
          <w:p w14:paraId="31560FF1" w14:textId="77777777" w:rsidR="00E21192" w:rsidRPr="00B90321" w:rsidRDefault="00E21192" w:rsidP="00714A2C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  <w:color w:val="FF0000"/>
              </w:rPr>
            </w:pPr>
          </w:p>
        </w:tc>
        <w:tc>
          <w:tcPr>
            <w:tcW w:w="2058" w:type="dxa"/>
          </w:tcPr>
          <w:p w14:paraId="4DAE5F4D" w14:textId="77777777" w:rsidR="00E21192" w:rsidRPr="00714A2C" w:rsidRDefault="00E21192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</w:rPr>
            </w:pPr>
            <w:r w:rsidRPr="00714A2C">
              <w:rPr>
                <w:rFonts w:ascii="Times New Roman" w:eastAsia="Calibri" w:hAnsi="Times New Roman" w:cs="Times New Roman"/>
                <w:color w:val="000000" w:themeColor="text1"/>
              </w:rPr>
              <w:t>9.00 – 9.25</w:t>
            </w:r>
          </w:p>
        </w:tc>
      </w:tr>
      <w:tr w:rsidR="00341896" w:rsidRPr="002A53DB" w14:paraId="36CF356E" w14:textId="77777777" w:rsidTr="00714A2C">
        <w:trPr>
          <w:trHeight w:val="370"/>
        </w:trPr>
        <w:tc>
          <w:tcPr>
            <w:tcW w:w="5387" w:type="dxa"/>
          </w:tcPr>
          <w:p w14:paraId="2C38B193" w14:textId="77777777" w:rsidR="00341896" w:rsidRPr="002A53DB" w:rsidRDefault="00341896" w:rsidP="00714A2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Подготовка к прогулке, второй завтрак, прогулка</w:t>
            </w:r>
          </w:p>
        </w:tc>
        <w:tc>
          <w:tcPr>
            <w:tcW w:w="2126" w:type="dxa"/>
          </w:tcPr>
          <w:p w14:paraId="1601118C" w14:textId="658D86B6" w:rsidR="00341896" w:rsidRPr="002A53DB" w:rsidRDefault="00E21192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01E01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.5</w:t>
            </w:r>
            <w:r w:rsidR="00E01E01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 xml:space="preserve"> – 1</w:t>
            </w:r>
            <w:r w:rsidR="00E01E0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341896" w:rsidRPr="002A53DB">
              <w:rPr>
                <w:rFonts w:ascii="Times New Roman" w:eastAsia="Calibri" w:hAnsi="Times New Roman" w:cs="Times New Roman"/>
              </w:rPr>
              <w:t>0</w:t>
            </w:r>
            <w:r w:rsidR="00E01E01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058" w:type="dxa"/>
          </w:tcPr>
          <w:p w14:paraId="420AE3BA" w14:textId="73B8A991" w:rsidR="00341896" w:rsidRPr="002A53DB" w:rsidRDefault="00E21192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9.25 – 1</w:t>
            </w:r>
            <w:r w:rsidR="00E01E0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341896" w:rsidRPr="002A53DB">
              <w:rPr>
                <w:rFonts w:ascii="Times New Roman" w:eastAsia="Calibri" w:hAnsi="Times New Roman" w:cs="Times New Roman"/>
              </w:rPr>
              <w:t>0</w:t>
            </w:r>
            <w:r w:rsidR="00E01E01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341896" w:rsidRPr="002A53DB" w14:paraId="45DA6518" w14:textId="77777777" w:rsidTr="00714A2C">
        <w:trPr>
          <w:trHeight w:val="354"/>
        </w:trPr>
        <w:tc>
          <w:tcPr>
            <w:tcW w:w="5387" w:type="dxa"/>
          </w:tcPr>
          <w:p w14:paraId="46419527" w14:textId="77777777" w:rsidR="00341896" w:rsidRPr="002A53DB" w:rsidRDefault="00341896" w:rsidP="00714A2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 xml:space="preserve">Возвращение с прогулки, </w:t>
            </w:r>
          </w:p>
          <w:p w14:paraId="5D03CAFD" w14:textId="77777777" w:rsidR="00341896" w:rsidRPr="002A53DB" w:rsidRDefault="00341896" w:rsidP="00714A2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самостоятельная деятельность</w:t>
            </w:r>
          </w:p>
        </w:tc>
        <w:tc>
          <w:tcPr>
            <w:tcW w:w="2126" w:type="dxa"/>
          </w:tcPr>
          <w:p w14:paraId="758F333C" w14:textId="2785EC0E" w:rsidR="00341896" w:rsidRPr="002A53DB" w:rsidRDefault="00E21192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E01E01">
              <w:rPr>
                <w:rFonts w:ascii="Times New Roman" w:eastAsia="Calibri" w:hAnsi="Times New Roman" w:cs="Times New Roman"/>
              </w:rPr>
              <w:t>1</w:t>
            </w:r>
            <w:r>
              <w:rPr>
                <w:rFonts w:ascii="Times New Roman" w:eastAsia="Calibri" w:hAnsi="Times New Roman" w:cs="Times New Roman"/>
              </w:rPr>
              <w:t>.0</w:t>
            </w:r>
            <w:r w:rsidR="00E01E01">
              <w:rPr>
                <w:rFonts w:ascii="Times New Roman" w:eastAsia="Calibri" w:hAnsi="Times New Roman" w:cs="Times New Roman"/>
              </w:rPr>
              <w:t>5</w:t>
            </w:r>
            <w:r>
              <w:rPr>
                <w:rFonts w:ascii="Times New Roman" w:eastAsia="Calibri" w:hAnsi="Times New Roman" w:cs="Times New Roman"/>
              </w:rPr>
              <w:t>– 12.</w:t>
            </w:r>
            <w:r w:rsidR="00E01E01">
              <w:rPr>
                <w:rFonts w:ascii="Times New Roman" w:eastAsia="Calibri" w:hAnsi="Times New Roman" w:cs="Times New Roman"/>
              </w:rPr>
              <w:t>0</w:t>
            </w:r>
            <w:r w:rsidR="00341896" w:rsidRPr="002A53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58" w:type="dxa"/>
          </w:tcPr>
          <w:p w14:paraId="11AD7125" w14:textId="7FE2B24C" w:rsidR="00341896" w:rsidRPr="002A53DB" w:rsidRDefault="00E01E01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11.05– 12.0</w:t>
            </w:r>
            <w:r w:rsidRPr="002A53D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41896" w:rsidRPr="002A53DB" w14:paraId="2A12828A" w14:textId="77777777" w:rsidTr="00714A2C">
        <w:trPr>
          <w:trHeight w:val="354"/>
        </w:trPr>
        <w:tc>
          <w:tcPr>
            <w:tcW w:w="5387" w:type="dxa"/>
          </w:tcPr>
          <w:p w14:paraId="66651C96" w14:textId="77777777" w:rsidR="00341896" w:rsidRPr="009E1AE4" w:rsidRDefault="00341896" w:rsidP="00714A2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Подготовка к обе</w:t>
            </w:r>
            <w:r w:rsidRPr="009E1AE4">
              <w:rPr>
                <w:rFonts w:ascii="Times New Roman" w:eastAsia="Calibri" w:hAnsi="Times New Roman" w:cs="Times New Roman"/>
              </w:rPr>
              <w:t>ду, обед</w:t>
            </w:r>
          </w:p>
        </w:tc>
        <w:tc>
          <w:tcPr>
            <w:tcW w:w="2126" w:type="dxa"/>
          </w:tcPr>
          <w:p w14:paraId="5006A2A6" w14:textId="583861BF" w:rsidR="00341896" w:rsidRPr="002A53DB" w:rsidRDefault="00E21192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  <w:r w:rsidR="0083342B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 – 1</w:t>
            </w:r>
            <w:r w:rsidR="0083342B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83342B">
              <w:rPr>
                <w:rFonts w:ascii="Times New Roman" w:eastAsia="Calibri" w:hAnsi="Times New Roman" w:cs="Times New Roman"/>
              </w:rPr>
              <w:t>3</w:t>
            </w:r>
            <w:r w:rsidR="00341896" w:rsidRPr="002A53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58" w:type="dxa"/>
          </w:tcPr>
          <w:p w14:paraId="299A9352" w14:textId="7019720C" w:rsidR="00341896" w:rsidRPr="002A53DB" w:rsidRDefault="00E21192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</w:t>
            </w:r>
            <w:r w:rsidR="0083342B">
              <w:rPr>
                <w:rFonts w:ascii="Times New Roman" w:eastAsia="Calibri" w:hAnsi="Times New Roman" w:cs="Times New Roman"/>
              </w:rPr>
              <w:t>0</w:t>
            </w:r>
            <w:r>
              <w:rPr>
                <w:rFonts w:ascii="Times New Roman" w:eastAsia="Calibri" w:hAnsi="Times New Roman" w:cs="Times New Roman"/>
              </w:rPr>
              <w:t>0 – 1</w:t>
            </w:r>
            <w:r w:rsidR="0083342B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83342B">
              <w:rPr>
                <w:rFonts w:ascii="Times New Roman" w:eastAsia="Calibri" w:hAnsi="Times New Roman" w:cs="Times New Roman"/>
              </w:rPr>
              <w:t>3</w:t>
            </w:r>
            <w:r w:rsidR="00341896" w:rsidRPr="002A53DB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41896" w:rsidRPr="002A53DB" w14:paraId="60036749" w14:textId="77777777" w:rsidTr="00714A2C">
        <w:trPr>
          <w:trHeight w:val="354"/>
        </w:trPr>
        <w:tc>
          <w:tcPr>
            <w:tcW w:w="5387" w:type="dxa"/>
          </w:tcPr>
          <w:p w14:paraId="2326A221" w14:textId="77777777" w:rsidR="00341896" w:rsidRPr="002A53DB" w:rsidRDefault="00341896" w:rsidP="00714A2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Подготовка ко сну, дневной сон</w:t>
            </w:r>
          </w:p>
        </w:tc>
        <w:tc>
          <w:tcPr>
            <w:tcW w:w="2126" w:type="dxa"/>
          </w:tcPr>
          <w:p w14:paraId="1C269618" w14:textId="5E05E5AF" w:rsidR="00341896" w:rsidRPr="002A53DB" w:rsidRDefault="00E21192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3342B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83342B">
              <w:rPr>
                <w:rFonts w:ascii="Times New Roman" w:eastAsia="Calibri" w:hAnsi="Times New Roman" w:cs="Times New Roman"/>
              </w:rPr>
              <w:t>3</w:t>
            </w:r>
            <w:r>
              <w:rPr>
                <w:rFonts w:ascii="Times New Roman" w:eastAsia="Calibri" w:hAnsi="Times New Roman" w:cs="Times New Roman"/>
              </w:rPr>
              <w:t>0 – 15.0</w:t>
            </w:r>
            <w:r w:rsidR="00341896" w:rsidRPr="002A53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58" w:type="dxa"/>
          </w:tcPr>
          <w:p w14:paraId="0F58E2D9" w14:textId="547B2B7F" w:rsidR="00341896" w:rsidRPr="002A53DB" w:rsidRDefault="00E21192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  <w:r w:rsidR="0083342B">
              <w:rPr>
                <w:rFonts w:ascii="Times New Roman" w:eastAsia="Calibri" w:hAnsi="Times New Roman" w:cs="Times New Roman"/>
              </w:rPr>
              <w:t>2</w:t>
            </w:r>
            <w:r>
              <w:rPr>
                <w:rFonts w:ascii="Times New Roman" w:eastAsia="Calibri" w:hAnsi="Times New Roman" w:cs="Times New Roman"/>
              </w:rPr>
              <w:t>.</w:t>
            </w:r>
            <w:r w:rsidR="0083342B">
              <w:rPr>
                <w:rFonts w:ascii="Times New Roman" w:eastAsia="Calibri" w:hAnsi="Times New Roman" w:cs="Times New Roman"/>
              </w:rPr>
              <w:t>3</w:t>
            </w:r>
            <w:r w:rsidR="00341896" w:rsidRPr="002A53DB">
              <w:rPr>
                <w:rFonts w:ascii="Times New Roman" w:eastAsia="Calibri" w:hAnsi="Times New Roman" w:cs="Times New Roman"/>
              </w:rPr>
              <w:t>0– 15.00</w:t>
            </w:r>
          </w:p>
        </w:tc>
      </w:tr>
      <w:tr w:rsidR="00341896" w:rsidRPr="002A53DB" w14:paraId="7276B961" w14:textId="77777777" w:rsidTr="00714A2C">
        <w:trPr>
          <w:trHeight w:val="354"/>
        </w:trPr>
        <w:tc>
          <w:tcPr>
            <w:tcW w:w="5387" w:type="dxa"/>
          </w:tcPr>
          <w:p w14:paraId="7D9E4E28" w14:textId="77777777" w:rsidR="00341896" w:rsidRPr="002A53DB" w:rsidRDefault="00341896" w:rsidP="00714A2C">
            <w:pPr>
              <w:widowControl w:val="0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Постепенный подъем, воздушные, водные процедуры, самостоятельная деятельность, подготовка к полднику</w:t>
            </w:r>
          </w:p>
        </w:tc>
        <w:tc>
          <w:tcPr>
            <w:tcW w:w="2126" w:type="dxa"/>
          </w:tcPr>
          <w:p w14:paraId="3D29514A" w14:textId="77777777" w:rsidR="00341896" w:rsidRPr="003B56A8" w:rsidRDefault="00341896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E21192">
              <w:rPr>
                <w:rFonts w:ascii="Times New Roman" w:eastAsia="Calibri" w:hAnsi="Times New Roman" w:cs="Times New Roman"/>
              </w:rPr>
              <w:t>15.</w:t>
            </w:r>
            <w:r w:rsidR="00E21192">
              <w:rPr>
                <w:rFonts w:ascii="Times New Roman" w:eastAsia="Calibri" w:hAnsi="Times New Roman" w:cs="Times New Roman"/>
              </w:rPr>
              <w:t>0</w:t>
            </w:r>
            <w:r w:rsidRPr="00E21192">
              <w:rPr>
                <w:rFonts w:ascii="Times New Roman" w:eastAsia="Calibri" w:hAnsi="Times New Roman" w:cs="Times New Roman"/>
              </w:rPr>
              <w:t>0 – 15</w:t>
            </w:r>
            <w:r>
              <w:rPr>
                <w:rFonts w:ascii="Times New Roman" w:eastAsia="Calibri" w:hAnsi="Times New Roman" w:cs="Times New Roman"/>
                <w:lang w:val="en-US"/>
              </w:rPr>
              <w:t>.</w:t>
            </w:r>
            <w:r w:rsidR="00E21192"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2058" w:type="dxa"/>
          </w:tcPr>
          <w:p w14:paraId="752047FD" w14:textId="77777777" w:rsidR="00341896" w:rsidRPr="002A53DB" w:rsidRDefault="00341896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15.00 – 15.25</w:t>
            </w:r>
          </w:p>
        </w:tc>
      </w:tr>
      <w:tr w:rsidR="00341896" w:rsidRPr="002A53DB" w14:paraId="2853344C" w14:textId="77777777" w:rsidTr="00714A2C">
        <w:trPr>
          <w:trHeight w:val="375"/>
        </w:trPr>
        <w:tc>
          <w:tcPr>
            <w:tcW w:w="5387" w:type="dxa"/>
          </w:tcPr>
          <w:p w14:paraId="4FB2C3D6" w14:textId="77777777" w:rsidR="00341896" w:rsidRPr="002A53DB" w:rsidRDefault="00341896" w:rsidP="00714A2C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Полдник</w:t>
            </w:r>
          </w:p>
        </w:tc>
        <w:tc>
          <w:tcPr>
            <w:tcW w:w="2126" w:type="dxa"/>
          </w:tcPr>
          <w:p w14:paraId="180FBD7D" w14:textId="77777777" w:rsidR="00341896" w:rsidRPr="002A53DB" w:rsidRDefault="00E21192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15.25 – 15.4</w:t>
            </w:r>
            <w:r w:rsidR="00341896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58" w:type="dxa"/>
          </w:tcPr>
          <w:p w14:paraId="2EE52899" w14:textId="77777777" w:rsidR="00341896" w:rsidRPr="002A53DB" w:rsidRDefault="00341896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15.25– 15.40</w:t>
            </w:r>
          </w:p>
        </w:tc>
      </w:tr>
      <w:tr w:rsidR="0083342B" w:rsidRPr="002A53DB" w14:paraId="1C71BDC7" w14:textId="77777777" w:rsidTr="00714A2C">
        <w:trPr>
          <w:trHeight w:val="375"/>
        </w:trPr>
        <w:tc>
          <w:tcPr>
            <w:tcW w:w="5387" w:type="dxa"/>
          </w:tcPr>
          <w:p w14:paraId="6E2FBD09" w14:textId="33354E66" w:rsidR="0083342B" w:rsidRPr="0083342B" w:rsidRDefault="0083342B" w:rsidP="00714A2C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Организованная образовательная деятельность</w:t>
            </w:r>
          </w:p>
        </w:tc>
        <w:tc>
          <w:tcPr>
            <w:tcW w:w="2126" w:type="dxa"/>
          </w:tcPr>
          <w:p w14:paraId="4817C4E2" w14:textId="77777777" w:rsidR="0083342B" w:rsidRDefault="0083342B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15.50-16.15</w:t>
            </w:r>
          </w:p>
          <w:p w14:paraId="3873E387" w14:textId="4B553FA5" w:rsidR="0083342B" w:rsidRDefault="0083342B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(старшая группа 5-6 лет)</w:t>
            </w:r>
          </w:p>
        </w:tc>
        <w:tc>
          <w:tcPr>
            <w:tcW w:w="2058" w:type="dxa"/>
          </w:tcPr>
          <w:p w14:paraId="50EC8331" w14:textId="599FC533" w:rsidR="0083342B" w:rsidRPr="002A53DB" w:rsidRDefault="0083342B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-----</w:t>
            </w:r>
          </w:p>
        </w:tc>
      </w:tr>
      <w:tr w:rsidR="00341896" w:rsidRPr="002A53DB" w14:paraId="755C0E71" w14:textId="77777777" w:rsidTr="00714A2C">
        <w:trPr>
          <w:trHeight w:val="321"/>
        </w:trPr>
        <w:tc>
          <w:tcPr>
            <w:tcW w:w="5387" w:type="dxa"/>
          </w:tcPr>
          <w:p w14:paraId="1B0A22BA" w14:textId="77777777" w:rsidR="00341896" w:rsidRPr="002A53DB" w:rsidRDefault="005A05B0" w:rsidP="00714A2C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Подготовка к прогулке, пр</w:t>
            </w:r>
            <w:r w:rsidR="0012390F">
              <w:rPr>
                <w:rFonts w:ascii="Times New Roman" w:eastAsia="Calibri" w:hAnsi="Times New Roman" w:cs="Times New Roman"/>
              </w:rPr>
              <w:t>о</w:t>
            </w:r>
            <w:r>
              <w:rPr>
                <w:rFonts w:ascii="Times New Roman" w:eastAsia="Calibri" w:hAnsi="Times New Roman" w:cs="Times New Roman"/>
              </w:rPr>
              <w:t>гулка</w:t>
            </w:r>
          </w:p>
        </w:tc>
        <w:tc>
          <w:tcPr>
            <w:tcW w:w="2126" w:type="dxa"/>
          </w:tcPr>
          <w:p w14:paraId="6EE2E840" w14:textId="77777777" w:rsidR="00341896" w:rsidRPr="002A53DB" w:rsidRDefault="005A05B0" w:rsidP="005A05B0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12390F">
              <w:rPr>
                <w:rFonts w:ascii="Times New Roman" w:eastAsia="Calibri" w:hAnsi="Times New Roman" w:cs="Times New Roman"/>
              </w:rPr>
              <w:t xml:space="preserve">  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="009A4099">
              <w:rPr>
                <w:rFonts w:ascii="Times New Roman" w:eastAsia="Calibri" w:hAnsi="Times New Roman" w:cs="Times New Roman"/>
              </w:rPr>
              <w:t>15.4</w:t>
            </w:r>
            <w:r w:rsidR="00341896">
              <w:rPr>
                <w:rFonts w:ascii="Times New Roman" w:eastAsia="Calibri" w:hAnsi="Times New Roman" w:cs="Times New Roman"/>
              </w:rPr>
              <w:t>0</w:t>
            </w:r>
            <w:r w:rsidR="0012390F">
              <w:rPr>
                <w:rFonts w:ascii="Times New Roman" w:eastAsia="Calibri" w:hAnsi="Times New Roman" w:cs="Times New Roman"/>
              </w:rPr>
              <w:t>- 17.55</w:t>
            </w:r>
          </w:p>
        </w:tc>
        <w:tc>
          <w:tcPr>
            <w:tcW w:w="2058" w:type="dxa"/>
          </w:tcPr>
          <w:p w14:paraId="11F4BF50" w14:textId="77777777" w:rsidR="00341896" w:rsidRPr="002A53DB" w:rsidRDefault="0012390F" w:rsidP="0012390F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15.40- 17.55</w:t>
            </w:r>
          </w:p>
        </w:tc>
      </w:tr>
      <w:tr w:rsidR="00341896" w:rsidRPr="002A53DB" w14:paraId="3C706734" w14:textId="77777777" w:rsidTr="00714A2C">
        <w:trPr>
          <w:trHeight w:val="370"/>
        </w:trPr>
        <w:tc>
          <w:tcPr>
            <w:tcW w:w="5387" w:type="dxa"/>
          </w:tcPr>
          <w:p w14:paraId="67A2EF99" w14:textId="77777777" w:rsidR="00341896" w:rsidRPr="002A53DB" w:rsidRDefault="00341896" w:rsidP="00714A2C">
            <w:pPr>
              <w:widowControl w:val="0"/>
              <w:spacing w:line="360" w:lineRule="auto"/>
              <w:jc w:val="both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Игры, самостоятельная деятельность уход домой</w:t>
            </w:r>
          </w:p>
        </w:tc>
        <w:tc>
          <w:tcPr>
            <w:tcW w:w="2126" w:type="dxa"/>
          </w:tcPr>
          <w:p w14:paraId="70CEA5CF" w14:textId="77777777" w:rsidR="00341896" w:rsidRPr="002A53DB" w:rsidRDefault="0012390F" w:rsidP="0012390F">
            <w:pPr>
              <w:widowControl w:val="0"/>
              <w:spacing w:line="36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17.55</w:t>
            </w:r>
            <w:r w:rsidR="009A4099">
              <w:rPr>
                <w:rFonts w:ascii="Times New Roman" w:eastAsia="Calibri" w:hAnsi="Times New Roman" w:cs="Times New Roman"/>
              </w:rPr>
              <w:t>-18.0</w:t>
            </w:r>
            <w:r w:rsidR="00341896" w:rsidRPr="002A53DB"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2058" w:type="dxa"/>
          </w:tcPr>
          <w:p w14:paraId="42BBDF40" w14:textId="77777777" w:rsidR="00341896" w:rsidRPr="002A53DB" w:rsidRDefault="0012390F" w:rsidP="00714A2C">
            <w:pPr>
              <w:widowControl w:val="0"/>
              <w:spacing w:line="36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17.55</w:t>
            </w:r>
            <w:r w:rsidR="009A4099">
              <w:rPr>
                <w:rFonts w:ascii="Times New Roman" w:eastAsia="Calibri" w:hAnsi="Times New Roman" w:cs="Times New Roman"/>
              </w:rPr>
              <w:t>-18.0</w:t>
            </w:r>
            <w:r w:rsidR="00341896" w:rsidRPr="002A53DB"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14:paraId="3F33FE46" w14:textId="77777777" w:rsidR="00341896" w:rsidRDefault="00341896" w:rsidP="00341896">
      <w:pPr>
        <w:spacing w:after="0" w:line="240" w:lineRule="auto"/>
        <w:rPr>
          <w:rFonts w:ascii="Calibri" w:eastAsia="Calibri" w:hAnsi="Calibri" w:cs="Times New Roman"/>
        </w:rPr>
      </w:pPr>
    </w:p>
    <w:p w14:paraId="48AE88BD" w14:textId="77777777" w:rsidR="00341896" w:rsidRPr="002A53DB" w:rsidRDefault="00341896" w:rsidP="0034189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ED8C9E" w14:textId="1182115D" w:rsidR="0085005A" w:rsidRDefault="0085005A" w:rsidP="0085005A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Заведующий МБДОУДС № 24 «Росинка»                                  Г.Е.Назаренко</w:t>
      </w:r>
    </w:p>
    <w:p w14:paraId="6AC0952C" w14:textId="77777777" w:rsidR="002A53DB" w:rsidRDefault="002A53DB" w:rsidP="002A53DB">
      <w:pPr>
        <w:spacing w:after="0" w:line="240" w:lineRule="auto"/>
        <w:rPr>
          <w:rFonts w:ascii="Calibri" w:eastAsia="Calibri" w:hAnsi="Calibri" w:cs="Times New Roman"/>
        </w:rPr>
      </w:pPr>
    </w:p>
    <w:p w14:paraId="7927A301" w14:textId="77777777" w:rsidR="00A9465C" w:rsidRPr="002A53DB" w:rsidRDefault="00A9465C" w:rsidP="002A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55E65" w14:textId="77777777" w:rsidR="002A53DB" w:rsidRDefault="002A53DB" w:rsidP="002A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22F413" w14:textId="77777777" w:rsidR="00F746FC" w:rsidRDefault="00F746FC" w:rsidP="002A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EFA5D43" w14:textId="77777777" w:rsidR="009A4099" w:rsidRDefault="009A4099" w:rsidP="002A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D8A8E8" w14:textId="77777777" w:rsidR="009A4099" w:rsidRDefault="009A4099" w:rsidP="002A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D4B6C2" w14:textId="77777777" w:rsidR="009A4099" w:rsidRDefault="009A4099" w:rsidP="002A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273E84C" w14:textId="77777777" w:rsidR="009A4099" w:rsidRDefault="009A4099" w:rsidP="002A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A391D1" w14:textId="77777777" w:rsidR="009A4099" w:rsidRDefault="009A4099" w:rsidP="002A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51DA91D" w14:textId="77777777" w:rsidR="009A4099" w:rsidRDefault="009A4099" w:rsidP="002A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DED7B20" w14:textId="77777777" w:rsidR="009A4099" w:rsidRDefault="009A4099" w:rsidP="002A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A99604D" w14:textId="77777777" w:rsidR="009A4099" w:rsidRDefault="009A4099" w:rsidP="002A53D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2A91D5B" w14:textId="5BC6B9C8" w:rsidR="00B96123" w:rsidRDefault="00041CDE" w:rsidP="00B33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                                                                       </w:t>
      </w:r>
    </w:p>
    <w:p w14:paraId="3CD81170" w14:textId="77777777" w:rsidR="00B96123" w:rsidRDefault="00B96123" w:rsidP="00B331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21C64F" w14:textId="2906EAB9" w:rsidR="002A53DB" w:rsidRPr="0083342B" w:rsidRDefault="00B96123" w:rsidP="0085005A">
      <w:pPr>
        <w:spacing w:after="0" w:line="240" w:lineRule="auto"/>
        <w:ind w:left="-6917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041C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83342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2A53DB" w:rsidRPr="0083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№</w:t>
      </w:r>
      <w:r w:rsidR="000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4</w:t>
      </w:r>
    </w:p>
    <w:p w14:paraId="50F2B329" w14:textId="77777777" w:rsidR="00607F83" w:rsidRDefault="0083342B" w:rsidP="0085005A">
      <w:pPr>
        <w:spacing w:after="0" w:line="240" w:lineRule="auto"/>
        <w:ind w:left="-102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</w:t>
      </w:r>
      <w:r w:rsidR="00B86F90" w:rsidRPr="0083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 ООП </w:t>
      </w:r>
      <w:r w:rsidR="00607F8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МБДОУ ДС №24 «Росинка»</w:t>
      </w:r>
    </w:p>
    <w:p w14:paraId="7392384B" w14:textId="3768502B" w:rsidR="002A53DB" w:rsidRDefault="00B86F90" w:rsidP="0085005A">
      <w:pPr>
        <w:spacing w:after="0" w:line="240" w:lineRule="auto"/>
        <w:ind w:left="-850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3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</w:t>
      </w:r>
      <w:r w:rsidR="0083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83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83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A53DB" w:rsidRPr="0083342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14:paraId="37D85850" w14:textId="77777777" w:rsidR="0085005A" w:rsidRPr="002A53DB" w:rsidRDefault="0085005A" w:rsidP="0085005A">
      <w:pPr>
        <w:spacing w:after="0" w:line="240" w:lineRule="auto"/>
        <w:ind w:left="-850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B86929A" w14:textId="77777777" w:rsidR="002A53DB" w:rsidRPr="002A53DB" w:rsidRDefault="002A53DB" w:rsidP="002A53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3DB">
        <w:rPr>
          <w:rFonts w:ascii="Times New Roman" w:eastAsia="Calibri" w:hAnsi="Times New Roman" w:cs="Times New Roman"/>
          <w:b/>
          <w:sz w:val="28"/>
          <w:szCs w:val="28"/>
        </w:rPr>
        <w:t>Двигательный режим в ДОУ</w:t>
      </w:r>
    </w:p>
    <w:p w14:paraId="04B2F371" w14:textId="77777777" w:rsidR="002A53DB" w:rsidRPr="002A53DB" w:rsidRDefault="002A53DB" w:rsidP="002A53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9497" w:type="dxa"/>
        <w:tblInd w:w="250" w:type="dxa"/>
        <w:tblLayout w:type="fixed"/>
        <w:tblLook w:val="01E0" w:firstRow="1" w:lastRow="1" w:firstColumn="1" w:lastColumn="1" w:noHBand="0" w:noVBand="0"/>
      </w:tblPr>
      <w:tblGrid>
        <w:gridCol w:w="3119"/>
        <w:gridCol w:w="2126"/>
        <w:gridCol w:w="373"/>
        <w:gridCol w:w="1611"/>
        <w:gridCol w:w="549"/>
        <w:gridCol w:w="1719"/>
      </w:tblGrid>
      <w:tr w:rsidR="002A53DB" w:rsidRPr="002A53DB" w14:paraId="26A1EEC4" w14:textId="77777777" w:rsidTr="00E842F9">
        <w:trPr>
          <w:trHeight w:val="435"/>
        </w:trPr>
        <w:tc>
          <w:tcPr>
            <w:tcW w:w="3119" w:type="dxa"/>
            <w:vMerge w:val="restart"/>
          </w:tcPr>
          <w:p w14:paraId="6031F331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Виды двигательной активности в режиме дня</w:t>
            </w:r>
          </w:p>
        </w:tc>
        <w:tc>
          <w:tcPr>
            <w:tcW w:w="6378" w:type="dxa"/>
            <w:gridSpan w:val="5"/>
          </w:tcPr>
          <w:p w14:paraId="774B8107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Во</w:t>
            </w:r>
            <w:r w:rsidR="00B86F90">
              <w:rPr>
                <w:rFonts w:ascii="Times New Roman" w:eastAsia="Calibri" w:hAnsi="Times New Roman" w:cs="Times New Roman"/>
              </w:rPr>
              <w:t>зрастные диапазон</w:t>
            </w:r>
            <w:r w:rsidRPr="002A53DB">
              <w:rPr>
                <w:rFonts w:ascii="Times New Roman" w:eastAsia="Calibri" w:hAnsi="Times New Roman" w:cs="Times New Roman"/>
              </w:rPr>
              <w:t xml:space="preserve"> / временные отрезки (мин)</w:t>
            </w:r>
          </w:p>
        </w:tc>
      </w:tr>
      <w:tr w:rsidR="002A53DB" w:rsidRPr="002A53DB" w14:paraId="0E1E0D3C" w14:textId="77777777" w:rsidTr="00E842F9">
        <w:trPr>
          <w:trHeight w:val="660"/>
        </w:trPr>
        <w:tc>
          <w:tcPr>
            <w:tcW w:w="3119" w:type="dxa"/>
            <w:vMerge/>
          </w:tcPr>
          <w:p w14:paraId="2D51AD8C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14:paraId="317B8D41" w14:textId="77777777" w:rsidR="002A53DB" w:rsidRPr="002A53DB" w:rsidRDefault="00B86F90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Младший дошкольный возраст</w:t>
            </w:r>
          </w:p>
        </w:tc>
        <w:tc>
          <w:tcPr>
            <w:tcW w:w="1984" w:type="dxa"/>
            <w:gridSpan w:val="2"/>
          </w:tcPr>
          <w:p w14:paraId="6BE6D5B2" w14:textId="77777777" w:rsidR="00B86F90" w:rsidRDefault="00B86F90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Средний</w:t>
            </w:r>
          </w:p>
          <w:p w14:paraId="11A0FAC3" w14:textId="77777777" w:rsidR="002A53DB" w:rsidRPr="002A53DB" w:rsidRDefault="00B86F90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>дошкольный возраст</w:t>
            </w:r>
          </w:p>
        </w:tc>
        <w:tc>
          <w:tcPr>
            <w:tcW w:w="2268" w:type="dxa"/>
            <w:gridSpan w:val="2"/>
          </w:tcPr>
          <w:p w14:paraId="67C0D04C" w14:textId="77777777" w:rsidR="00B86F90" w:rsidRDefault="00B86F90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Старший дошкольный</w:t>
            </w:r>
          </w:p>
          <w:p w14:paraId="6B03DC0F" w14:textId="77777777" w:rsidR="002A53DB" w:rsidRPr="002A53DB" w:rsidRDefault="00B86F90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</w:rPr>
              <w:t xml:space="preserve"> возраст</w:t>
            </w:r>
          </w:p>
        </w:tc>
      </w:tr>
      <w:tr w:rsidR="002A53DB" w:rsidRPr="002A53DB" w14:paraId="51A35B75" w14:textId="77777777" w:rsidTr="00E842F9">
        <w:tc>
          <w:tcPr>
            <w:tcW w:w="3119" w:type="dxa"/>
          </w:tcPr>
          <w:p w14:paraId="31EE6BEC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1. Подвижные игры во время утреннего приема детей</w:t>
            </w:r>
          </w:p>
        </w:tc>
        <w:tc>
          <w:tcPr>
            <w:tcW w:w="2126" w:type="dxa"/>
          </w:tcPr>
          <w:p w14:paraId="22AF0E42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30C2C56E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3-5 мин</w:t>
            </w:r>
          </w:p>
        </w:tc>
        <w:tc>
          <w:tcPr>
            <w:tcW w:w="1984" w:type="dxa"/>
            <w:gridSpan w:val="2"/>
          </w:tcPr>
          <w:p w14:paraId="3B1CE36E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5E4DBDF6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5-7 мин</w:t>
            </w:r>
          </w:p>
        </w:tc>
        <w:tc>
          <w:tcPr>
            <w:tcW w:w="2268" w:type="dxa"/>
            <w:gridSpan w:val="2"/>
          </w:tcPr>
          <w:p w14:paraId="677D7FC0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549ACC7B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10-12 мин</w:t>
            </w:r>
          </w:p>
        </w:tc>
      </w:tr>
      <w:tr w:rsidR="002A53DB" w:rsidRPr="002A53DB" w14:paraId="3E2DB598" w14:textId="77777777" w:rsidTr="00E842F9">
        <w:tc>
          <w:tcPr>
            <w:tcW w:w="3119" w:type="dxa"/>
          </w:tcPr>
          <w:p w14:paraId="02F86A01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2. Утренняя</w:t>
            </w:r>
            <w:r w:rsidR="00041CDE">
              <w:rPr>
                <w:rFonts w:ascii="Times New Roman" w:eastAsia="Calibri" w:hAnsi="Times New Roman" w:cs="Times New Roman"/>
              </w:rPr>
              <w:t xml:space="preserve"> </w:t>
            </w:r>
            <w:r w:rsidRPr="002A53DB">
              <w:rPr>
                <w:rFonts w:ascii="Times New Roman" w:eastAsia="Calibri" w:hAnsi="Times New Roman" w:cs="Times New Roman"/>
                <w:lang w:val="en-US"/>
              </w:rPr>
              <w:t>гимнастика</w:t>
            </w:r>
          </w:p>
        </w:tc>
        <w:tc>
          <w:tcPr>
            <w:tcW w:w="2126" w:type="dxa"/>
          </w:tcPr>
          <w:p w14:paraId="0F075B51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2846F9B0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6 мин</w:t>
            </w:r>
          </w:p>
        </w:tc>
        <w:tc>
          <w:tcPr>
            <w:tcW w:w="1984" w:type="dxa"/>
            <w:gridSpan w:val="2"/>
          </w:tcPr>
          <w:p w14:paraId="45E59573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13A345AE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8мин</w:t>
            </w:r>
          </w:p>
        </w:tc>
        <w:tc>
          <w:tcPr>
            <w:tcW w:w="2268" w:type="dxa"/>
            <w:gridSpan w:val="2"/>
          </w:tcPr>
          <w:p w14:paraId="79B4E313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2B7838F4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10 мин</w:t>
            </w:r>
          </w:p>
        </w:tc>
      </w:tr>
      <w:tr w:rsidR="002A53DB" w:rsidRPr="002A53DB" w14:paraId="3CB6CADC" w14:textId="77777777" w:rsidTr="00E842F9">
        <w:tc>
          <w:tcPr>
            <w:tcW w:w="3119" w:type="dxa"/>
          </w:tcPr>
          <w:p w14:paraId="7A9C5099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3.Физкультурные занятия</w:t>
            </w:r>
          </w:p>
        </w:tc>
        <w:tc>
          <w:tcPr>
            <w:tcW w:w="2126" w:type="dxa"/>
          </w:tcPr>
          <w:p w14:paraId="59CCE941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 xml:space="preserve">2 раза в неделю в зале,1 раз на улице 10 мин </w:t>
            </w:r>
          </w:p>
        </w:tc>
        <w:tc>
          <w:tcPr>
            <w:tcW w:w="1984" w:type="dxa"/>
            <w:gridSpan w:val="2"/>
          </w:tcPr>
          <w:p w14:paraId="251D3D34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3 раза в неделю в зале,</w:t>
            </w:r>
          </w:p>
        </w:tc>
        <w:tc>
          <w:tcPr>
            <w:tcW w:w="2268" w:type="dxa"/>
            <w:gridSpan w:val="2"/>
          </w:tcPr>
          <w:p w14:paraId="6DC1BE84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2 раза в неделю в зале, 1 раз на улице 30 мин</w:t>
            </w:r>
          </w:p>
        </w:tc>
      </w:tr>
      <w:tr w:rsidR="002A53DB" w:rsidRPr="002A53DB" w14:paraId="2E3B8786" w14:textId="77777777" w:rsidTr="00E842F9">
        <w:tc>
          <w:tcPr>
            <w:tcW w:w="3119" w:type="dxa"/>
          </w:tcPr>
          <w:p w14:paraId="4B912BF8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4. Музыкальныез</w:t>
            </w:r>
            <w:r w:rsidR="00041CDE">
              <w:rPr>
                <w:rFonts w:ascii="Times New Roman" w:eastAsia="Calibri" w:hAnsi="Times New Roman" w:cs="Times New Roman"/>
              </w:rPr>
              <w:t xml:space="preserve"> </w:t>
            </w:r>
            <w:r w:rsidRPr="002A53DB">
              <w:rPr>
                <w:rFonts w:ascii="Times New Roman" w:eastAsia="Calibri" w:hAnsi="Times New Roman" w:cs="Times New Roman"/>
                <w:lang w:val="en-US"/>
              </w:rPr>
              <w:t>анятия</w:t>
            </w:r>
          </w:p>
        </w:tc>
        <w:tc>
          <w:tcPr>
            <w:tcW w:w="2126" w:type="dxa"/>
          </w:tcPr>
          <w:p w14:paraId="1B509EF7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2 раза в неделю 10 мин</w:t>
            </w:r>
          </w:p>
        </w:tc>
        <w:tc>
          <w:tcPr>
            <w:tcW w:w="1984" w:type="dxa"/>
            <w:gridSpan w:val="2"/>
          </w:tcPr>
          <w:p w14:paraId="7EEF2359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2 раза в неделю 20 мин</w:t>
            </w:r>
          </w:p>
        </w:tc>
        <w:tc>
          <w:tcPr>
            <w:tcW w:w="2268" w:type="dxa"/>
            <w:gridSpan w:val="2"/>
          </w:tcPr>
          <w:p w14:paraId="372C0152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2 раза в неделю</w:t>
            </w:r>
            <w:r w:rsidR="00041CDE">
              <w:rPr>
                <w:rFonts w:ascii="Times New Roman" w:eastAsia="Calibri" w:hAnsi="Times New Roman" w:cs="Times New Roman"/>
              </w:rPr>
              <w:t xml:space="preserve"> </w:t>
            </w:r>
            <w:r w:rsidRPr="002A53DB">
              <w:rPr>
                <w:rFonts w:ascii="Times New Roman" w:eastAsia="Calibri" w:hAnsi="Times New Roman" w:cs="Times New Roman"/>
              </w:rPr>
              <w:t>25</w:t>
            </w:r>
            <w:r w:rsidRPr="002A53DB">
              <w:rPr>
                <w:rFonts w:ascii="Times New Roman" w:eastAsia="Calibri" w:hAnsi="Times New Roman" w:cs="Times New Roman"/>
                <w:lang w:val="en-US"/>
              </w:rPr>
              <w:t>мин</w:t>
            </w:r>
          </w:p>
        </w:tc>
      </w:tr>
      <w:tr w:rsidR="002A53DB" w:rsidRPr="002A53DB" w14:paraId="31A66748" w14:textId="77777777" w:rsidTr="00E842F9">
        <w:tc>
          <w:tcPr>
            <w:tcW w:w="3119" w:type="dxa"/>
          </w:tcPr>
          <w:p w14:paraId="3CCAE643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5. Физкультминутки</w:t>
            </w:r>
          </w:p>
        </w:tc>
        <w:tc>
          <w:tcPr>
            <w:tcW w:w="2126" w:type="dxa"/>
          </w:tcPr>
          <w:p w14:paraId="4EF07639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79F45965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2-3 мин</w:t>
            </w:r>
          </w:p>
        </w:tc>
        <w:tc>
          <w:tcPr>
            <w:tcW w:w="1984" w:type="dxa"/>
            <w:gridSpan w:val="2"/>
          </w:tcPr>
          <w:p w14:paraId="2E167F17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30165186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</w:rPr>
              <w:t>3-4</w:t>
            </w:r>
            <w:r w:rsidRPr="002A53DB">
              <w:rPr>
                <w:rFonts w:ascii="Times New Roman" w:eastAsia="Calibri" w:hAnsi="Times New Roman" w:cs="Times New Roman"/>
                <w:lang w:val="en-US"/>
              </w:rPr>
              <w:t>мин</w:t>
            </w:r>
          </w:p>
        </w:tc>
        <w:tc>
          <w:tcPr>
            <w:tcW w:w="2268" w:type="dxa"/>
            <w:gridSpan w:val="2"/>
          </w:tcPr>
          <w:p w14:paraId="6342560C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02EBF86F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</w:rPr>
              <w:t>4-5</w:t>
            </w:r>
            <w:r w:rsidRPr="002A53DB">
              <w:rPr>
                <w:rFonts w:ascii="Times New Roman" w:eastAsia="Calibri" w:hAnsi="Times New Roman" w:cs="Times New Roman"/>
                <w:lang w:val="en-US"/>
              </w:rPr>
              <w:t>мин</w:t>
            </w:r>
          </w:p>
        </w:tc>
      </w:tr>
      <w:tr w:rsidR="002A53DB" w:rsidRPr="002A53DB" w14:paraId="427CF524" w14:textId="77777777" w:rsidTr="00E842F9">
        <w:tc>
          <w:tcPr>
            <w:tcW w:w="3119" w:type="dxa"/>
          </w:tcPr>
          <w:p w14:paraId="57D50E66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6. Двигательные разминки во время перерыва между занятиями</w:t>
            </w:r>
          </w:p>
        </w:tc>
        <w:tc>
          <w:tcPr>
            <w:tcW w:w="2126" w:type="dxa"/>
          </w:tcPr>
          <w:p w14:paraId="23963659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54AFBF42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 xml:space="preserve"> 3 мин</w:t>
            </w:r>
          </w:p>
        </w:tc>
        <w:tc>
          <w:tcPr>
            <w:tcW w:w="1984" w:type="dxa"/>
            <w:gridSpan w:val="2"/>
          </w:tcPr>
          <w:p w14:paraId="75493964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152B992F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</w:rPr>
              <w:t>4</w:t>
            </w:r>
            <w:r w:rsidRPr="002A53DB">
              <w:rPr>
                <w:rFonts w:ascii="Times New Roman" w:eastAsia="Calibri" w:hAnsi="Times New Roman" w:cs="Times New Roman"/>
                <w:lang w:val="en-US"/>
              </w:rPr>
              <w:t>мин</w:t>
            </w:r>
          </w:p>
        </w:tc>
        <w:tc>
          <w:tcPr>
            <w:tcW w:w="2268" w:type="dxa"/>
            <w:gridSpan w:val="2"/>
          </w:tcPr>
          <w:p w14:paraId="44A04A42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544DA9EE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5 мин</w:t>
            </w:r>
          </w:p>
        </w:tc>
      </w:tr>
      <w:tr w:rsidR="002A53DB" w:rsidRPr="002A53DB" w14:paraId="15A4AED4" w14:textId="77777777" w:rsidTr="00E842F9">
        <w:tc>
          <w:tcPr>
            <w:tcW w:w="3119" w:type="dxa"/>
          </w:tcPr>
          <w:p w14:paraId="4ED52C36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7. Подвижные игры на прогулке (утром и вечером)</w:t>
            </w:r>
          </w:p>
          <w:p w14:paraId="630DEE0E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- сюжетные</w:t>
            </w:r>
          </w:p>
          <w:p w14:paraId="28727225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- бессюжетные</w:t>
            </w:r>
          </w:p>
          <w:p w14:paraId="4991ADDD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- игры-забавы</w:t>
            </w:r>
          </w:p>
          <w:p w14:paraId="74C7C881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- эстафеты</w:t>
            </w:r>
          </w:p>
          <w:p w14:paraId="2F63F92C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- аттракционы</w:t>
            </w:r>
          </w:p>
        </w:tc>
        <w:tc>
          <w:tcPr>
            <w:tcW w:w="2126" w:type="dxa"/>
          </w:tcPr>
          <w:p w14:paraId="295ACDA6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1B9029C8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10+10 мин</w:t>
            </w:r>
          </w:p>
        </w:tc>
        <w:tc>
          <w:tcPr>
            <w:tcW w:w="1984" w:type="dxa"/>
            <w:gridSpan w:val="2"/>
          </w:tcPr>
          <w:p w14:paraId="049F9448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79085197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10+10 мин</w:t>
            </w:r>
          </w:p>
        </w:tc>
        <w:tc>
          <w:tcPr>
            <w:tcW w:w="2268" w:type="dxa"/>
            <w:gridSpan w:val="2"/>
          </w:tcPr>
          <w:p w14:paraId="4F2EF9FA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5838C9DB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15+15 мин</w:t>
            </w:r>
          </w:p>
        </w:tc>
      </w:tr>
      <w:tr w:rsidR="002A53DB" w:rsidRPr="002A53DB" w14:paraId="33EBC230" w14:textId="77777777" w:rsidTr="00E842F9">
        <w:tc>
          <w:tcPr>
            <w:tcW w:w="3119" w:type="dxa"/>
          </w:tcPr>
          <w:p w14:paraId="69D3AD71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8. Гимнастика</w:t>
            </w:r>
            <w:r w:rsidR="00041CDE">
              <w:rPr>
                <w:rFonts w:ascii="Times New Roman" w:eastAsia="Calibri" w:hAnsi="Times New Roman" w:cs="Times New Roman"/>
              </w:rPr>
              <w:t xml:space="preserve"> </w:t>
            </w:r>
            <w:r w:rsidRPr="002A53DB">
              <w:rPr>
                <w:rFonts w:ascii="Times New Roman" w:eastAsia="Calibri" w:hAnsi="Times New Roman" w:cs="Times New Roman"/>
                <w:lang w:val="en-US"/>
              </w:rPr>
              <w:t>после</w:t>
            </w:r>
            <w:r w:rsidR="00041CDE">
              <w:rPr>
                <w:rFonts w:ascii="Times New Roman" w:eastAsia="Calibri" w:hAnsi="Times New Roman" w:cs="Times New Roman"/>
              </w:rPr>
              <w:t xml:space="preserve"> </w:t>
            </w:r>
            <w:r w:rsidRPr="002A53DB">
              <w:rPr>
                <w:rFonts w:ascii="Times New Roman" w:eastAsia="Calibri" w:hAnsi="Times New Roman" w:cs="Times New Roman"/>
                <w:lang w:val="en-US"/>
              </w:rPr>
              <w:t>сна</w:t>
            </w:r>
          </w:p>
        </w:tc>
        <w:tc>
          <w:tcPr>
            <w:tcW w:w="2126" w:type="dxa"/>
          </w:tcPr>
          <w:p w14:paraId="78B1AB41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5303C955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6 мин</w:t>
            </w:r>
          </w:p>
        </w:tc>
        <w:tc>
          <w:tcPr>
            <w:tcW w:w="1984" w:type="dxa"/>
            <w:gridSpan w:val="2"/>
          </w:tcPr>
          <w:p w14:paraId="534FB14C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33518E45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8 мин</w:t>
            </w:r>
          </w:p>
        </w:tc>
        <w:tc>
          <w:tcPr>
            <w:tcW w:w="2268" w:type="dxa"/>
            <w:gridSpan w:val="2"/>
          </w:tcPr>
          <w:p w14:paraId="5ACBC8DA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Ежедневно</w:t>
            </w:r>
          </w:p>
          <w:p w14:paraId="56E54097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до 10 мин</w:t>
            </w:r>
          </w:p>
        </w:tc>
      </w:tr>
      <w:tr w:rsidR="002A53DB" w:rsidRPr="002A53DB" w14:paraId="44043C6E" w14:textId="77777777" w:rsidTr="00E842F9">
        <w:tc>
          <w:tcPr>
            <w:tcW w:w="3119" w:type="dxa"/>
          </w:tcPr>
          <w:p w14:paraId="76858366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9. Физкультурный</w:t>
            </w:r>
            <w:r w:rsidR="00041CDE">
              <w:rPr>
                <w:rFonts w:ascii="Times New Roman" w:eastAsia="Calibri" w:hAnsi="Times New Roman" w:cs="Times New Roman"/>
              </w:rPr>
              <w:t xml:space="preserve"> </w:t>
            </w:r>
            <w:r w:rsidRPr="002A53DB">
              <w:rPr>
                <w:rFonts w:ascii="Times New Roman" w:eastAsia="Calibri" w:hAnsi="Times New Roman" w:cs="Times New Roman"/>
                <w:lang w:val="en-US"/>
              </w:rPr>
              <w:t>досуг</w:t>
            </w:r>
          </w:p>
        </w:tc>
        <w:tc>
          <w:tcPr>
            <w:tcW w:w="2126" w:type="dxa"/>
          </w:tcPr>
          <w:p w14:paraId="7B0EE9B2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1 раз в месяц</w:t>
            </w:r>
          </w:p>
          <w:p w14:paraId="0628456F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20 мин</w:t>
            </w:r>
          </w:p>
        </w:tc>
        <w:tc>
          <w:tcPr>
            <w:tcW w:w="1984" w:type="dxa"/>
            <w:gridSpan w:val="2"/>
          </w:tcPr>
          <w:p w14:paraId="51FC58DD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1 раз в месяц</w:t>
            </w:r>
          </w:p>
          <w:p w14:paraId="58E9F033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20 мин</w:t>
            </w:r>
          </w:p>
        </w:tc>
        <w:tc>
          <w:tcPr>
            <w:tcW w:w="2268" w:type="dxa"/>
            <w:gridSpan w:val="2"/>
          </w:tcPr>
          <w:p w14:paraId="21B0AD2B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1 раз в месяц</w:t>
            </w:r>
          </w:p>
          <w:p w14:paraId="11F01FE5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30 мин</w:t>
            </w:r>
          </w:p>
        </w:tc>
      </w:tr>
      <w:tr w:rsidR="002A53DB" w:rsidRPr="002A53DB" w14:paraId="729EBC32" w14:textId="77777777" w:rsidTr="00E842F9">
        <w:tc>
          <w:tcPr>
            <w:tcW w:w="3119" w:type="dxa"/>
          </w:tcPr>
          <w:p w14:paraId="718F1030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10. Спортивный</w:t>
            </w:r>
            <w:r w:rsidR="00041CDE">
              <w:rPr>
                <w:rFonts w:ascii="Times New Roman" w:eastAsia="Calibri" w:hAnsi="Times New Roman" w:cs="Times New Roman"/>
              </w:rPr>
              <w:t xml:space="preserve"> </w:t>
            </w:r>
            <w:r w:rsidRPr="002A53DB">
              <w:rPr>
                <w:rFonts w:ascii="Times New Roman" w:eastAsia="Calibri" w:hAnsi="Times New Roman" w:cs="Times New Roman"/>
                <w:lang w:val="en-US"/>
              </w:rPr>
              <w:t>праздник</w:t>
            </w:r>
          </w:p>
        </w:tc>
        <w:tc>
          <w:tcPr>
            <w:tcW w:w="2126" w:type="dxa"/>
          </w:tcPr>
          <w:p w14:paraId="186D058A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2 раза в год</w:t>
            </w:r>
          </w:p>
          <w:p w14:paraId="297A3B9A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20 мин</w:t>
            </w:r>
          </w:p>
        </w:tc>
        <w:tc>
          <w:tcPr>
            <w:tcW w:w="1984" w:type="dxa"/>
            <w:gridSpan w:val="2"/>
          </w:tcPr>
          <w:p w14:paraId="514D4CD3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2 раза в год</w:t>
            </w:r>
          </w:p>
          <w:p w14:paraId="1D89183D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20 мин</w:t>
            </w:r>
          </w:p>
        </w:tc>
        <w:tc>
          <w:tcPr>
            <w:tcW w:w="2268" w:type="dxa"/>
            <w:gridSpan w:val="2"/>
          </w:tcPr>
          <w:p w14:paraId="2F73B0FB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2 раза в год</w:t>
            </w:r>
          </w:p>
          <w:p w14:paraId="04595857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35 мин</w:t>
            </w:r>
          </w:p>
        </w:tc>
      </w:tr>
      <w:tr w:rsidR="002A53DB" w:rsidRPr="002A53DB" w14:paraId="0662D026" w14:textId="77777777" w:rsidTr="00E842F9">
        <w:tc>
          <w:tcPr>
            <w:tcW w:w="3119" w:type="dxa"/>
          </w:tcPr>
          <w:p w14:paraId="4EA6CC04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Итого в день</w:t>
            </w:r>
          </w:p>
        </w:tc>
        <w:tc>
          <w:tcPr>
            <w:tcW w:w="6378" w:type="dxa"/>
            <w:gridSpan w:val="5"/>
          </w:tcPr>
          <w:p w14:paraId="6FED870C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не менее 50 % всего объема суточной двигательной активности</w:t>
            </w:r>
          </w:p>
        </w:tc>
      </w:tr>
      <w:tr w:rsidR="002A53DB" w:rsidRPr="002A53DB" w14:paraId="717F6594" w14:textId="77777777" w:rsidTr="00E842F9">
        <w:tc>
          <w:tcPr>
            <w:tcW w:w="3119" w:type="dxa"/>
          </w:tcPr>
          <w:p w14:paraId="17D7EDCA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99" w:type="dxa"/>
            <w:gridSpan w:val="2"/>
          </w:tcPr>
          <w:p w14:paraId="51CA29C3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50 мин</w:t>
            </w:r>
          </w:p>
        </w:tc>
        <w:tc>
          <w:tcPr>
            <w:tcW w:w="2160" w:type="dxa"/>
            <w:gridSpan w:val="2"/>
          </w:tcPr>
          <w:p w14:paraId="53B0ED56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55 мин</w:t>
            </w:r>
          </w:p>
        </w:tc>
        <w:tc>
          <w:tcPr>
            <w:tcW w:w="1719" w:type="dxa"/>
          </w:tcPr>
          <w:p w14:paraId="458DF1BB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1ч 10мин</w:t>
            </w:r>
          </w:p>
        </w:tc>
      </w:tr>
      <w:tr w:rsidR="002A53DB" w:rsidRPr="002A53DB" w14:paraId="4D3EB7BE" w14:textId="77777777" w:rsidTr="00E842F9">
        <w:tc>
          <w:tcPr>
            <w:tcW w:w="3119" w:type="dxa"/>
          </w:tcPr>
          <w:p w14:paraId="3F68C604" w14:textId="77777777" w:rsidR="002A53DB" w:rsidRPr="002A53DB" w:rsidRDefault="002A53DB" w:rsidP="002A53DB">
            <w:pPr>
              <w:widowControl w:val="0"/>
              <w:rPr>
                <w:rFonts w:ascii="Times New Roman" w:eastAsia="Calibri" w:hAnsi="Times New Roman" w:cs="Times New Roman"/>
                <w:lang w:val="en-US"/>
              </w:rPr>
            </w:pPr>
            <w:r w:rsidRPr="002A53DB">
              <w:rPr>
                <w:rFonts w:ascii="Times New Roman" w:eastAsia="Calibri" w:hAnsi="Times New Roman" w:cs="Times New Roman"/>
                <w:lang w:val="en-US"/>
              </w:rPr>
              <w:t>Самостоятельная</w:t>
            </w:r>
            <w:r w:rsidR="00041CDE">
              <w:rPr>
                <w:rFonts w:ascii="Times New Roman" w:eastAsia="Calibri" w:hAnsi="Times New Roman" w:cs="Times New Roman"/>
              </w:rPr>
              <w:t xml:space="preserve"> </w:t>
            </w:r>
            <w:r w:rsidRPr="002A53DB">
              <w:rPr>
                <w:rFonts w:ascii="Times New Roman" w:eastAsia="Calibri" w:hAnsi="Times New Roman" w:cs="Times New Roman"/>
                <w:lang w:val="en-US"/>
              </w:rPr>
              <w:t>двигательная</w:t>
            </w:r>
            <w:r w:rsidR="00041CDE">
              <w:rPr>
                <w:rFonts w:ascii="Times New Roman" w:eastAsia="Calibri" w:hAnsi="Times New Roman" w:cs="Times New Roman"/>
              </w:rPr>
              <w:t xml:space="preserve"> </w:t>
            </w:r>
            <w:r w:rsidRPr="002A53DB">
              <w:rPr>
                <w:rFonts w:ascii="Times New Roman" w:eastAsia="Calibri" w:hAnsi="Times New Roman" w:cs="Times New Roman"/>
                <w:lang w:val="en-US"/>
              </w:rPr>
              <w:t>деятельность</w:t>
            </w:r>
            <w:r w:rsidR="00041CDE">
              <w:rPr>
                <w:rFonts w:ascii="Times New Roman" w:eastAsia="Calibri" w:hAnsi="Times New Roman" w:cs="Times New Roman"/>
              </w:rPr>
              <w:t xml:space="preserve"> </w:t>
            </w:r>
            <w:r w:rsidRPr="002A53DB">
              <w:rPr>
                <w:rFonts w:ascii="Times New Roman" w:eastAsia="Calibri" w:hAnsi="Times New Roman" w:cs="Times New Roman"/>
                <w:lang w:val="en-US"/>
              </w:rPr>
              <w:t>детей</w:t>
            </w:r>
          </w:p>
        </w:tc>
        <w:tc>
          <w:tcPr>
            <w:tcW w:w="6378" w:type="dxa"/>
            <w:gridSpan w:val="5"/>
          </w:tcPr>
          <w:p w14:paraId="31816CFB" w14:textId="77777777" w:rsidR="002A53DB" w:rsidRPr="002A53DB" w:rsidRDefault="002A53DB" w:rsidP="002A53DB">
            <w:pPr>
              <w:widowControl w:val="0"/>
              <w:jc w:val="center"/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Ежедневно, характер и продолжительность зависит от индивидуальных данных потребностей детей</w:t>
            </w:r>
          </w:p>
        </w:tc>
      </w:tr>
      <w:tr w:rsidR="002A53DB" w:rsidRPr="002A53DB" w14:paraId="7FE0E0D7" w14:textId="77777777" w:rsidTr="00E842F9">
        <w:trPr>
          <w:trHeight w:val="1427"/>
        </w:trPr>
        <w:tc>
          <w:tcPr>
            <w:tcW w:w="9497" w:type="dxa"/>
            <w:gridSpan w:val="6"/>
          </w:tcPr>
          <w:p w14:paraId="7A1BD6B3" w14:textId="77777777" w:rsidR="002A53DB" w:rsidRPr="002A53DB" w:rsidRDefault="002A53DB" w:rsidP="002A53DB">
            <w:pPr>
              <w:widowControl w:val="0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Рациональный двигательный режим, физические упражнения и закаливающие мероприятия осуществляются с учетом состояния здоровья детей, их возрастными возможностями и сезонами года</w:t>
            </w:r>
          </w:p>
          <w:p w14:paraId="190899B3" w14:textId="77777777" w:rsidR="002A53DB" w:rsidRPr="002A53DB" w:rsidRDefault="002A53DB" w:rsidP="002A53DB">
            <w:pPr>
              <w:widowControl w:val="0"/>
              <w:numPr>
                <w:ilvl w:val="0"/>
                <w:numId w:val="41"/>
              </w:numPr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Объем двигательной активности детей 5-7 лет в организованных формах оздоровительно-воспитательной деятельности до 6-8 часов в неделю</w:t>
            </w:r>
          </w:p>
          <w:p w14:paraId="79FD277D" w14:textId="77777777" w:rsidR="002A53DB" w:rsidRPr="002A53DB" w:rsidRDefault="002A53DB" w:rsidP="002A53DB">
            <w:pPr>
              <w:widowControl w:val="0"/>
              <w:numPr>
                <w:ilvl w:val="0"/>
                <w:numId w:val="28"/>
              </w:numPr>
              <w:rPr>
                <w:rFonts w:ascii="Times New Roman" w:eastAsia="Calibri" w:hAnsi="Times New Roman" w:cs="Times New Roman"/>
              </w:rPr>
            </w:pPr>
            <w:r w:rsidRPr="002A53DB">
              <w:rPr>
                <w:rFonts w:ascii="Times New Roman" w:eastAsia="Calibri" w:hAnsi="Times New Roman" w:cs="Times New Roman"/>
              </w:rPr>
              <w:t>Двигательная активность в организованных формах деятельности составляет не менее 50 % всего объема суточной двигательной активности.</w:t>
            </w:r>
          </w:p>
        </w:tc>
      </w:tr>
    </w:tbl>
    <w:p w14:paraId="1CFE7650" w14:textId="77777777" w:rsidR="0085005A" w:rsidRDefault="0085005A" w:rsidP="00B9612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</w:p>
    <w:p w14:paraId="57BEF8C8" w14:textId="690D8B17" w:rsidR="00B96123" w:rsidRDefault="0083342B" w:rsidP="00B96123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З</w:t>
      </w:r>
      <w:r w:rsidR="00B86F90">
        <w:rPr>
          <w:rFonts w:ascii="Times New Roman" w:eastAsia="Calibri" w:hAnsi="Times New Roman" w:cs="Times New Roman"/>
          <w:sz w:val="28"/>
          <w:szCs w:val="26"/>
        </w:rPr>
        <w:t>аведующ</w:t>
      </w:r>
      <w:r w:rsidR="00F2063F">
        <w:rPr>
          <w:rFonts w:ascii="Times New Roman" w:eastAsia="Calibri" w:hAnsi="Times New Roman" w:cs="Times New Roman"/>
          <w:sz w:val="28"/>
          <w:szCs w:val="26"/>
        </w:rPr>
        <w:t>ий</w:t>
      </w:r>
      <w:r w:rsidR="00041CDE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4C2BCB">
        <w:rPr>
          <w:rFonts w:ascii="Times New Roman" w:eastAsia="Calibri" w:hAnsi="Times New Roman" w:cs="Times New Roman"/>
          <w:sz w:val="28"/>
          <w:szCs w:val="26"/>
        </w:rPr>
        <w:t xml:space="preserve">МБДОУДС № 24 «Росинка»                         </w:t>
      </w:r>
      <w:r w:rsidR="00041CDE">
        <w:rPr>
          <w:rFonts w:ascii="Times New Roman" w:eastAsia="Calibri" w:hAnsi="Times New Roman" w:cs="Times New Roman"/>
          <w:sz w:val="28"/>
          <w:szCs w:val="26"/>
        </w:rPr>
        <w:t xml:space="preserve">    </w:t>
      </w:r>
      <w:r w:rsidR="004C2BCB">
        <w:rPr>
          <w:rFonts w:ascii="Times New Roman" w:eastAsia="Calibri" w:hAnsi="Times New Roman" w:cs="Times New Roman"/>
          <w:sz w:val="28"/>
          <w:szCs w:val="26"/>
        </w:rPr>
        <w:t xml:space="preserve"> </w:t>
      </w:r>
      <w:r w:rsidR="00F2063F">
        <w:rPr>
          <w:rFonts w:ascii="Times New Roman" w:eastAsia="Calibri" w:hAnsi="Times New Roman" w:cs="Times New Roman"/>
          <w:sz w:val="28"/>
          <w:szCs w:val="26"/>
        </w:rPr>
        <w:t>Г.Е.Назаренко</w:t>
      </w:r>
    </w:p>
    <w:p w14:paraId="3DB50963" w14:textId="4ED6BE79" w:rsidR="002A53DB" w:rsidRPr="00F2063F" w:rsidRDefault="002A53DB" w:rsidP="0085005A">
      <w:pPr>
        <w:widowControl w:val="0"/>
        <w:spacing w:after="0" w:line="240" w:lineRule="auto"/>
        <w:ind w:left="-7880"/>
        <w:jc w:val="center"/>
        <w:rPr>
          <w:rFonts w:ascii="Times New Roman" w:eastAsia="Calibri" w:hAnsi="Times New Roman" w:cs="Times New Roman"/>
          <w:bCs/>
          <w:sz w:val="28"/>
          <w:szCs w:val="26"/>
        </w:rPr>
      </w:pPr>
      <w:r w:rsidRPr="00F2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Приложение №</w:t>
      </w:r>
      <w:r w:rsidR="000235A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5</w:t>
      </w:r>
    </w:p>
    <w:p w14:paraId="6535FF11" w14:textId="159C7C58" w:rsidR="002A53DB" w:rsidRPr="00F2063F" w:rsidRDefault="009E5047" w:rsidP="0085005A">
      <w:pPr>
        <w:spacing w:after="0" w:line="240" w:lineRule="auto"/>
        <w:ind w:left="-794" w:firstLine="708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2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ООП  на 202</w:t>
      </w:r>
      <w:r w:rsidR="00F2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F2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-202</w:t>
      </w:r>
      <w:r w:rsidR="00F2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2A53DB" w:rsidRPr="00F206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год</w:t>
      </w:r>
    </w:p>
    <w:p w14:paraId="638722CA" w14:textId="77777777" w:rsidR="002E249B" w:rsidRPr="002A53DB" w:rsidRDefault="002E249B" w:rsidP="002A53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24E83A3" w14:textId="77777777" w:rsidR="002A53DB" w:rsidRPr="002A53DB" w:rsidRDefault="002A53DB" w:rsidP="002A53DB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91CDF68" w14:textId="77777777" w:rsidR="002A53DB" w:rsidRPr="002A53DB" w:rsidRDefault="002A53DB" w:rsidP="002A53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A53DB">
        <w:rPr>
          <w:rFonts w:ascii="Times New Roman" w:eastAsia="Calibri" w:hAnsi="Times New Roman" w:cs="Times New Roman"/>
          <w:b/>
          <w:sz w:val="28"/>
          <w:szCs w:val="28"/>
        </w:rPr>
        <w:t>План празднико</w:t>
      </w:r>
      <w:r w:rsidR="00637644">
        <w:rPr>
          <w:rFonts w:ascii="Times New Roman" w:eastAsia="Calibri" w:hAnsi="Times New Roman" w:cs="Times New Roman"/>
          <w:b/>
          <w:sz w:val="28"/>
          <w:szCs w:val="28"/>
        </w:rPr>
        <w:t>в и развлечений  МБДОУ ДС № 24 «Росинка»</w:t>
      </w:r>
    </w:p>
    <w:p w14:paraId="53B34E6E" w14:textId="77777777" w:rsidR="002A53DB" w:rsidRDefault="002A53DB" w:rsidP="002A53D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0D4ADE6" w14:textId="77777777" w:rsidR="00637644" w:rsidRDefault="00637644" w:rsidP="00BB12FB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A202587" w14:textId="77777777" w:rsidR="00637644" w:rsidRDefault="00637644" w:rsidP="00BB12FB">
      <w:pPr>
        <w:pStyle w:val="a9"/>
        <w:ind w:hanging="102"/>
        <w:jc w:val="center"/>
        <w:rPr>
          <w:b/>
          <w:sz w:val="28"/>
          <w:szCs w:val="28"/>
          <w:lang w:val="ru-RU"/>
        </w:rPr>
      </w:pPr>
      <w:r w:rsidRPr="003402BA">
        <w:rPr>
          <w:b/>
          <w:sz w:val="28"/>
          <w:szCs w:val="28"/>
          <w:lang w:val="ru-RU"/>
        </w:rPr>
        <w:t>Музыкальные праздники, развлечения</w:t>
      </w:r>
    </w:p>
    <w:p w14:paraId="5E4C5EC5" w14:textId="77777777" w:rsidR="00BB12FB" w:rsidRPr="003402BA" w:rsidRDefault="00BB12FB" w:rsidP="00BB12FB">
      <w:pPr>
        <w:pStyle w:val="a9"/>
        <w:ind w:hanging="102"/>
        <w:jc w:val="center"/>
        <w:rPr>
          <w:b/>
          <w:sz w:val="28"/>
          <w:szCs w:val="28"/>
          <w:lang w:val="ru-RU"/>
        </w:rPr>
      </w:pPr>
    </w:p>
    <w:tbl>
      <w:tblPr>
        <w:tblpPr w:leftFromText="180" w:rightFromText="180" w:vertAnchor="text" w:horzAnchor="margin" w:tblpY="113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98"/>
        <w:gridCol w:w="4739"/>
        <w:gridCol w:w="3934"/>
      </w:tblGrid>
      <w:tr w:rsidR="00637644" w:rsidRPr="003402BA" w14:paraId="3C2DEAB1" w14:textId="77777777" w:rsidTr="002E249B"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14:paraId="32DC8448" w14:textId="77777777" w:rsidR="002E249B" w:rsidRDefault="00637644" w:rsidP="006519F0">
            <w:pPr>
              <w:pStyle w:val="a9"/>
              <w:ind w:left="0" w:firstLine="0"/>
              <w:jc w:val="both"/>
              <w:rPr>
                <w:b/>
                <w:sz w:val="28"/>
                <w:szCs w:val="28"/>
                <w:lang w:val="ru-RU"/>
              </w:rPr>
            </w:pPr>
            <w:r w:rsidRPr="003402BA">
              <w:rPr>
                <w:b/>
                <w:sz w:val="28"/>
                <w:szCs w:val="28"/>
                <w:lang w:val="ru-RU"/>
              </w:rPr>
              <w:t>№</w:t>
            </w:r>
          </w:p>
          <w:p w14:paraId="50CB9A64" w14:textId="77777777" w:rsidR="00637644" w:rsidRPr="003402BA" w:rsidRDefault="00637644" w:rsidP="006519F0">
            <w:pPr>
              <w:pStyle w:val="a9"/>
              <w:ind w:left="0" w:firstLine="0"/>
              <w:jc w:val="both"/>
              <w:rPr>
                <w:b/>
                <w:sz w:val="28"/>
                <w:szCs w:val="28"/>
                <w:lang w:val="ru-RU"/>
              </w:rPr>
            </w:pPr>
            <w:r w:rsidRPr="003402BA">
              <w:rPr>
                <w:b/>
                <w:sz w:val="28"/>
                <w:szCs w:val="28"/>
                <w:lang w:val="ru-RU"/>
              </w:rPr>
              <w:t>п/п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</w:tcPr>
          <w:p w14:paraId="2DEEDF2C" w14:textId="77777777" w:rsidR="00637644" w:rsidRPr="003402BA" w:rsidRDefault="00637644" w:rsidP="006519F0">
            <w:pPr>
              <w:pStyle w:val="a9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3402BA">
              <w:rPr>
                <w:b/>
                <w:sz w:val="28"/>
                <w:szCs w:val="28"/>
                <w:lang w:val="ru-RU"/>
              </w:rPr>
              <w:t>Тематика</w:t>
            </w:r>
          </w:p>
        </w:tc>
        <w:tc>
          <w:tcPr>
            <w:tcW w:w="3934" w:type="dxa"/>
            <w:shd w:val="clear" w:color="auto" w:fill="auto"/>
          </w:tcPr>
          <w:p w14:paraId="3FF46397" w14:textId="77777777" w:rsidR="002E249B" w:rsidRDefault="00637644" w:rsidP="006519F0">
            <w:pPr>
              <w:pStyle w:val="a9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3402BA">
              <w:rPr>
                <w:b/>
                <w:sz w:val="28"/>
                <w:szCs w:val="28"/>
                <w:lang w:val="ru-RU"/>
              </w:rPr>
              <w:t xml:space="preserve">Сроки </w:t>
            </w:r>
          </w:p>
          <w:p w14:paraId="1D9D7212" w14:textId="77777777" w:rsidR="00637644" w:rsidRPr="003402BA" w:rsidRDefault="00637644" w:rsidP="006519F0">
            <w:pPr>
              <w:pStyle w:val="a9"/>
              <w:ind w:left="0" w:firstLine="0"/>
              <w:jc w:val="center"/>
              <w:rPr>
                <w:b/>
                <w:sz w:val="28"/>
                <w:szCs w:val="28"/>
                <w:lang w:val="ru-RU"/>
              </w:rPr>
            </w:pPr>
            <w:r w:rsidRPr="003402BA">
              <w:rPr>
                <w:b/>
                <w:sz w:val="28"/>
                <w:szCs w:val="28"/>
                <w:lang w:val="ru-RU"/>
              </w:rPr>
              <w:t>проведения</w:t>
            </w:r>
          </w:p>
        </w:tc>
      </w:tr>
      <w:tr w:rsidR="00637644" w:rsidRPr="003402BA" w14:paraId="4A983D53" w14:textId="77777777" w:rsidTr="002E249B"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14:paraId="48914D16" w14:textId="77777777" w:rsidR="00637644" w:rsidRPr="00BB12FB" w:rsidRDefault="00637644" w:rsidP="006519F0">
            <w:pPr>
              <w:pStyle w:val="a9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</w:tcPr>
          <w:p w14:paraId="09471518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День знаний</w:t>
            </w:r>
          </w:p>
        </w:tc>
        <w:tc>
          <w:tcPr>
            <w:tcW w:w="3934" w:type="dxa"/>
            <w:shd w:val="clear" w:color="auto" w:fill="auto"/>
          </w:tcPr>
          <w:p w14:paraId="0700F3DE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637644" w:rsidRPr="003402BA" w14:paraId="1CF186F8" w14:textId="77777777" w:rsidTr="002E249B"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14:paraId="4D758366" w14:textId="77777777" w:rsidR="00637644" w:rsidRPr="00BB12FB" w:rsidRDefault="00637644" w:rsidP="006519F0">
            <w:pPr>
              <w:pStyle w:val="a9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2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</w:tcPr>
          <w:p w14:paraId="303ECFA0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День дошкольного работника</w:t>
            </w:r>
          </w:p>
        </w:tc>
        <w:tc>
          <w:tcPr>
            <w:tcW w:w="3934" w:type="dxa"/>
            <w:shd w:val="clear" w:color="auto" w:fill="auto"/>
          </w:tcPr>
          <w:p w14:paraId="74AFF25B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Сентябрь</w:t>
            </w:r>
          </w:p>
        </w:tc>
      </w:tr>
      <w:tr w:rsidR="00637644" w:rsidRPr="003402BA" w14:paraId="59C9FC58" w14:textId="77777777" w:rsidTr="002E249B"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14:paraId="78D39FF2" w14:textId="77777777" w:rsidR="00637644" w:rsidRPr="00BB12FB" w:rsidRDefault="00637644" w:rsidP="006519F0">
            <w:pPr>
              <w:pStyle w:val="a9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3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</w:tcPr>
          <w:p w14:paraId="69AC0E88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День Осени</w:t>
            </w:r>
          </w:p>
        </w:tc>
        <w:tc>
          <w:tcPr>
            <w:tcW w:w="3934" w:type="dxa"/>
            <w:shd w:val="clear" w:color="auto" w:fill="auto"/>
          </w:tcPr>
          <w:p w14:paraId="08B66EEC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Октябрь</w:t>
            </w:r>
          </w:p>
        </w:tc>
      </w:tr>
      <w:tr w:rsidR="00637644" w:rsidRPr="003402BA" w14:paraId="07D0EF5C" w14:textId="77777777" w:rsidTr="002E249B"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14:paraId="34E2A70B" w14:textId="77777777" w:rsidR="00637644" w:rsidRPr="00BB12FB" w:rsidRDefault="00637644" w:rsidP="006519F0">
            <w:pPr>
              <w:pStyle w:val="a9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4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</w:tcPr>
          <w:p w14:paraId="762F1A20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День матери</w:t>
            </w:r>
          </w:p>
        </w:tc>
        <w:tc>
          <w:tcPr>
            <w:tcW w:w="3934" w:type="dxa"/>
            <w:shd w:val="clear" w:color="auto" w:fill="auto"/>
          </w:tcPr>
          <w:p w14:paraId="080A2242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Ноябрь</w:t>
            </w:r>
          </w:p>
        </w:tc>
      </w:tr>
      <w:tr w:rsidR="00637644" w:rsidRPr="003402BA" w14:paraId="21FA6BF1" w14:textId="77777777" w:rsidTr="002E249B"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14:paraId="757B446E" w14:textId="77777777" w:rsidR="00637644" w:rsidRPr="00BB12FB" w:rsidRDefault="00637644" w:rsidP="006519F0">
            <w:pPr>
              <w:pStyle w:val="a9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5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</w:tcPr>
          <w:p w14:paraId="14FD3004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Новогодний праздник</w:t>
            </w:r>
          </w:p>
        </w:tc>
        <w:tc>
          <w:tcPr>
            <w:tcW w:w="3934" w:type="dxa"/>
            <w:shd w:val="clear" w:color="auto" w:fill="auto"/>
          </w:tcPr>
          <w:p w14:paraId="5027CD43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Декабрь</w:t>
            </w:r>
          </w:p>
        </w:tc>
      </w:tr>
      <w:tr w:rsidR="00637644" w:rsidRPr="003402BA" w14:paraId="3FBD9EF2" w14:textId="77777777" w:rsidTr="002E249B"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14:paraId="1F0BC5E8" w14:textId="77777777" w:rsidR="00637644" w:rsidRPr="00BB12FB" w:rsidRDefault="00637644" w:rsidP="006519F0">
            <w:pPr>
              <w:pStyle w:val="a9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</w:tcPr>
          <w:p w14:paraId="21B42874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День защитника отечества</w:t>
            </w:r>
          </w:p>
        </w:tc>
        <w:tc>
          <w:tcPr>
            <w:tcW w:w="3934" w:type="dxa"/>
            <w:shd w:val="clear" w:color="auto" w:fill="auto"/>
          </w:tcPr>
          <w:p w14:paraId="1780B572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637644" w:rsidRPr="003402BA" w14:paraId="41990487" w14:textId="77777777" w:rsidTr="002E249B"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14:paraId="68877D28" w14:textId="77777777" w:rsidR="00637644" w:rsidRPr="00BB12FB" w:rsidRDefault="00637644" w:rsidP="006519F0">
            <w:pPr>
              <w:pStyle w:val="a9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7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</w:tcPr>
          <w:p w14:paraId="30D9602B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Масленица</w:t>
            </w:r>
          </w:p>
        </w:tc>
        <w:tc>
          <w:tcPr>
            <w:tcW w:w="3934" w:type="dxa"/>
            <w:shd w:val="clear" w:color="auto" w:fill="auto"/>
          </w:tcPr>
          <w:p w14:paraId="1E4B1608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Февраль</w:t>
            </w:r>
          </w:p>
        </w:tc>
      </w:tr>
      <w:tr w:rsidR="00637644" w:rsidRPr="003402BA" w14:paraId="3AD31A01" w14:textId="77777777" w:rsidTr="002E249B"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14:paraId="264F7DCB" w14:textId="77777777" w:rsidR="00637644" w:rsidRPr="00BB12FB" w:rsidRDefault="00637644" w:rsidP="006519F0">
            <w:pPr>
              <w:pStyle w:val="a9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8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</w:tcPr>
          <w:p w14:paraId="5299AAEA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8 марта</w:t>
            </w:r>
          </w:p>
        </w:tc>
        <w:tc>
          <w:tcPr>
            <w:tcW w:w="3934" w:type="dxa"/>
            <w:shd w:val="clear" w:color="auto" w:fill="auto"/>
          </w:tcPr>
          <w:p w14:paraId="6C3EA880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Март</w:t>
            </w:r>
          </w:p>
        </w:tc>
      </w:tr>
      <w:tr w:rsidR="00637644" w:rsidRPr="003402BA" w14:paraId="47A42D53" w14:textId="77777777" w:rsidTr="002E249B"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14:paraId="4F997A98" w14:textId="77777777" w:rsidR="00637644" w:rsidRPr="00BB12FB" w:rsidRDefault="00637644" w:rsidP="006519F0">
            <w:pPr>
              <w:pStyle w:val="a9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</w:tcPr>
          <w:p w14:paraId="4E00F814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Пасха</w:t>
            </w:r>
          </w:p>
        </w:tc>
        <w:tc>
          <w:tcPr>
            <w:tcW w:w="3934" w:type="dxa"/>
            <w:shd w:val="clear" w:color="auto" w:fill="auto"/>
          </w:tcPr>
          <w:p w14:paraId="1639EF76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637644" w:rsidRPr="003402BA" w14:paraId="00A04A87" w14:textId="77777777" w:rsidTr="002E249B"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14:paraId="006BB07C" w14:textId="77777777" w:rsidR="00637644" w:rsidRPr="00BB12FB" w:rsidRDefault="00637644" w:rsidP="006519F0">
            <w:pPr>
              <w:pStyle w:val="a9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10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</w:tcPr>
          <w:p w14:paraId="3E5E24AB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День космонавтики</w:t>
            </w:r>
          </w:p>
        </w:tc>
        <w:tc>
          <w:tcPr>
            <w:tcW w:w="3934" w:type="dxa"/>
            <w:shd w:val="clear" w:color="auto" w:fill="auto"/>
          </w:tcPr>
          <w:p w14:paraId="3CB180A0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Апрель</w:t>
            </w:r>
          </w:p>
        </w:tc>
      </w:tr>
      <w:tr w:rsidR="00637644" w:rsidRPr="003402BA" w14:paraId="05F077F9" w14:textId="77777777" w:rsidTr="002E249B"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14:paraId="2057CCB3" w14:textId="77777777" w:rsidR="00637644" w:rsidRPr="00BB12FB" w:rsidRDefault="00637644" w:rsidP="006519F0">
            <w:pPr>
              <w:pStyle w:val="a9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11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</w:tcPr>
          <w:p w14:paraId="6354B695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День Победы</w:t>
            </w:r>
          </w:p>
        </w:tc>
        <w:tc>
          <w:tcPr>
            <w:tcW w:w="3934" w:type="dxa"/>
            <w:shd w:val="clear" w:color="auto" w:fill="auto"/>
          </w:tcPr>
          <w:p w14:paraId="43ED6961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637644" w:rsidRPr="003402BA" w14:paraId="1BE45270" w14:textId="77777777" w:rsidTr="002E249B"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14:paraId="753734BD" w14:textId="77777777" w:rsidR="00637644" w:rsidRPr="00BB12FB" w:rsidRDefault="00637644" w:rsidP="006519F0">
            <w:pPr>
              <w:pStyle w:val="a9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12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</w:tcPr>
          <w:p w14:paraId="61EF3A15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Выпускной бал</w:t>
            </w:r>
          </w:p>
        </w:tc>
        <w:tc>
          <w:tcPr>
            <w:tcW w:w="3934" w:type="dxa"/>
            <w:shd w:val="clear" w:color="auto" w:fill="auto"/>
          </w:tcPr>
          <w:p w14:paraId="3194288C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Май</w:t>
            </w:r>
          </w:p>
        </w:tc>
      </w:tr>
      <w:tr w:rsidR="00637644" w:rsidRPr="003402BA" w14:paraId="72DCC05B" w14:textId="77777777" w:rsidTr="002E249B"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14:paraId="213B426B" w14:textId="77777777" w:rsidR="00637644" w:rsidRPr="00BB12FB" w:rsidRDefault="00637644" w:rsidP="006519F0">
            <w:pPr>
              <w:pStyle w:val="a9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13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</w:tcPr>
          <w:p w14:paraId="796FD165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День защиты детей</w:t>
            </w:r>
          </w:p>
        </w:tc>
        <w:tc>
          <w:tcPr>
            <w:tcW w:w="3934" w:type="dxa"/>
            <w:shd w:val="clear" w:color="auto" w:fill="auto"/>
          </w:tcPr>
          <w:p w14:paraId="51C0F751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Июнь</w:t>
            </w:r>
          </w:p>
        </w:tc>
      </w:tr>
      <w:tr w:rsidR="00637644" w:rsidRPr="003402BA" w14:paraId="6791C9D8" w14:textId="77777777" w:rsidTr="002E249B"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14:paraId="19CC4C69" w14:textId="77777777" w:rsidR="00637644" w:rsidRPr="00BB12FB" w:rsidRDefault="00637644" w:rsidP="006519F0">
            <w:pPr>
              <w:pStyle w:val="a9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14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</w:tcPr>
          <w:p w14:paraId="4D9C1A9B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День семьи, любви и верности</w:t>
            </w:r>
          </w:p>
        </w:tc>
        <w:tc>
          <w:tcPr>
            <w:tcW w:w="3934" w:type="dxa"/>
            <w:shd w:val="clear" w:color="auto" w:fill="auto"/>
          </w:tcPr>
          <w:p w14:paraId="78B58A91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Июль</w:t>
            </w:r>
          </w:p>
        </w:tc>
      </w:tr>
      <w:tr w:rsidR="00637644" w:rsidRPr="003402BA" w14:paraId="729EC9DD" w14:textId="77777777" w:rsidTr="002E249B"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14:paraId="5EF95655" w14:textId="77777777" w:rsidR="00637644" w:rsidRPr="00BB12FB" w:rsidRDefault="00637644" w:rsidP="006519F0">
            <w:pPr>
              <w:pStyle w:val="a9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15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</w:tcPr>
          <w:p w14:paraId="1E71E62E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Яблочный Спас</w:t>
            </w:r>
          </w:p>
        </w:tc>
        <w:tc>
          <w:tcPr>
            <w:tcW w:w="3934" w:type="dxa"/>
            <w:shd w:val="clear" w:color="auto" w:fill="auto"/>
          </w:tcPr>
          <w:p w14:paraId="12982A63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Август</w:t>
            </w:r>
          </w:p>
        </w:tc>
      </w:tr>
      <w:tr w:rsidR="00637644" w:rsidRPr="003402BA" w14:paraId="39879C19" w14:textId="77777777" w:rsidTr="002E249B">
        <w:trPr>
          <w:trHeight w:val="70"/>
        </w:trPr>
        <w:tc>
          <w:tcPr>
            <w:tcW w:w="898" w:type="dxa"/>
            <w:tcBorders>
              <w:right w:val="single" w:sz="4" w:space="0" w:color="auto"/>
            </w:tcBorders>
            <w:shd w:val="clear" w:color="auto" w:fill="auto"/>
          </w:tcPr>
          <w:p w14:paraId="50B32270" w14:textId="77777777" w:rsidR="00637644" w:rsidRPr="00BB12FB" w:rsidRDefault="00637644" w:rsidP="006519F0">
            <w:pPr>
              <w:pStyle w:val="a9"/>
              <w:ind w:left="0" w:firstLine="0"/>
              <w:jc w:val="center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16</w:t>
            </w:r>
          </w:p>
        </w:tc>
        <w:tc>
          <w:tcPr>
            <w:tcW w:w="4739" w:type="dxa"/>
            <w:tcBorders>
              <w:left w:val="single" w:sz="4" w:space="0" w:color="auto"/>
            </w:tcBorders>
            <w:shd w:val="clear" w:color="auto" w:fill="auto"/>
          </w:tcPr>
          <w:p w14:paraId="033D05F9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 xml:space="preserve">День </w:t>
            </w:r>
            <w:r w:rsidR="002E249B">
              <w:rPr>
                <w:sz w:val="28"/>
                <w:szCs w:val="28"/>
                <w:lang w:val="ru-RU"/>
              </w:rPr>
              <w:t xml:space="preserve">Российского </w:t>
            </w:r>
            <w:r w:rsidRPr="00BB12FB">
              <w:rPr>
                <w:sz w:val="28"/>
                <w:szCs w:val="28"/>
                <w:lang w:val="ru-RU"/>
              </w:rPr>
              <w:t>флага</w:t>
            </w:r>
          </w:p>
        </w:tc>
        <w:tc>
          <w:tcPr>
            <w:tcW w:w="3934" w:type="dxa"/>
            <w:shd w:val="clear" w:color="auto" w:fill="auto"/>
          </w:tcPr>
          <w:p w14:paraId="571AC86B" w14:textId="77777777" w:rsidR="00637644" w:rsidRPr="00BB12FB" w:rsidRDefault="00637644" w:rsidP="00BB12FB">
            <w:pPr>
              <w:pStyle w:val="a9"/>
              <w:ind w:left="0" w:firstLine="0"/>
              <w:rPr>
                <w:sz w:val="28"/>
                <w:szCs w:val="28"/>
                <w:lang w:val="ru-RU"/>
              </w:rPr>
            </w:pPr>
            <w:r w:rsidRPr="00BB12FB">
              <w:rPr>
                <w:sz w:val="28"/>
                <w:szCs w:val="28"/>
                <w:lang w:val="ru-RU"/>
              </w:rPr>
              <w:t>Август</w:t>
            </w:r>
          </w:p>
        </w:tc>
      </w:tr>
    </w:tbl>
    <w:p w14:paraId="227C32CA" w14:textId="77777777" w:rsidR="002A53DB" w:rsidRPr="00E30A90" w:rsidRDefault="002A53DB" w:rsidP="002A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1B542B5" w14:textId="77777777" w:rsidR="00BB12FB" w:rsidRPr="00E30A90" w:rsidRDefault="00BB12FB" w:rsidP="002A53D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8D32324" w14:textId="77777777" w:rsidR="00B86F90" w:rsidRPr="002E249B" w:rsidRDefault="00B86F90" w:rsidP="00B86F90">
      <w:pPr>
        <w:widowControl w:val="0"/>
        <w:spacing w:after="0" w:line="240" w:lineRule="auto"/>
        <w:rPr>
          <w:rFonts w:ascii="Times New Roman" w:eastAsia="Calibri" w:hAnsi="Times New Roman" w:cs="Times New Roman"/>
          <w:sz w:val="28"/>
          <w:szCs w:val="26"/>
        </w:rPr>
      </w:pPr>
    </w:p>
    <w:p w14:paraId="36F7F039" w14:textId="4D89044B" w:rsidR="00B86F90" w:rsidRDefault="00F2063F" w:rsidP="00B86F90">
      <w:pPr>
        <w:widowControl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З</w:t>
      </w:r>
      <w:r w:rsidR="00B86F90" w:rsidRPr="00A9465C">
        <w:rPr>
          <w:rFonts w:ascii="Times New Roman" w:eastAsia="Calibri" w:hAnsi="Times New Roman" w:cs="Times New Roman"/>
          <w:sz w:val="28"/>
          <w:szCs w:val="26"/>
        </w:rPr>
        <w:t>аведу</w:t>
      </w:r>
      <w:r w:rsidR="00B86F90">
        <w:rPr>
          <w:rFonts w:ascii="Times New Roman" w:eastAsia="Calibri" w:hAnsi="Times New Roman" w:cs="Times New Roman"/>
          <w:sz w:val="28"/>
          <w:szCs w:val="26"/>
        </w:rPr>
        <w:t>ющ</w:t>
      </w:r>
      <w:r>
        <w:rPr>
          <w:rFonts w:ascii="Times New Roman" w:eastAsia="Calibri" w:hAnsi="Times New Roman" w:cs="Times New Roman"/>
          <w:sz w:val="28"/>
          <w:szCs w:val="26"/>
        </w:rPr>
        <w:t>ий</w:t>
      </w:r>
      <w:r w:rsidR="00B86F90">
        <w:rPr>
          <w:rFonts w:ascii="Times New Roman" w:eastAsia="Calibri" w:hAnsi="Times New Roman" w:cs="Times New Roman"/>
          <w:sz w:val="28"/>
          <w:szCs w:val="26"/>
        </w:rPr>
        <w:t xml:space="preserve"> </w:t>
      </w:r>
    </w:p>
    <w:p w14:paraId="60C793DF" w14:textId="77777777" w:rsidR="00B86F90" w:rsidRDefault="00B86F90" w:rsidP="00B86F90">
      <w:pPr>
        <w:widowControl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 xml:space="preserve">муниципальным бюджетным дошкольным  </w:t>
      </w:r>
    </w:p>
    <w:p w14:paraId="6380B1B1" w14:textId="77777777" w:rsidR="00B86F90" w:rsidRDefault="00B86F90" w:rsidP="00B86F90">
      <w:pPr>
        <w:widowControl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6"/>
        </w:rPr>
      </w:pPr>
      <w:r>
        <w:rPr>
          <w:rFonts w:ascii="Times New Roman" w:eastAsia="Calibri" w:hAnsi="Times New Roman" w:cs="Times New Roman"/>
          <w:sz w:val="28"/>
          <w:szCs w:val="26"/>
        </w:rPr>
        <w:t>образовательным</w:t>
      </w:r>
      <w:r w:rsidRPr="00A9465C">
        <w:rPr>
          <w:rFonts w:ascii="Times New Roman" w:eastAsia="Calibri" w:hAnsi="Times New Roman" w:cs="Times New Roman"/>
          <w:sz w:val="28"/>
          <w:szCs w:val="26"/>
        </w:rPr>
        <w:t xml:space="preserve"> учреждением</w:t>
      </w:r>
      <w:r>
        <w:rPr>
          <w:rFonts w:ascii="Times New Roman" w:eastAsia="Calibri" w:hAnsi="Times New Roman" w:cs="Times New Roman"/>
          <w:sz w:val="28"/>
          <w:szCs w:val="26"/>
        </w:rPr>
        <w:t xml:space="preserve"> детским</w:t>
      </w:r>
      <w:r w:rsidRPr="00A9465C">
        <w:rPr>
          <w:rFonts w:ascii="Times New Roman" w:eastAsia="Calibri" w:hAnsi="Times New Roman" w:cs="Times New Roman"/>
          <w:sz w:val="28"/>
          <w:szCs w:val="26"/>
        </w:rPr>
        <w:t xml:space="preserve"> сад</w:t>
      </w:r>
      <w:r>
        <w:rPr>
          <w:rFonts w:ascii="Times New Roman" w:eastAsia="Calibri" w:hAnsi="Times New Roman" w:cs="Times New Roman"/>
          <w:sz w:val="28"/>
          <w:szCs w:val="26"/>
        </w:rPr>
        <w:t>ом</w:t>
      </w:r>
    </w:p>
    <w:p w14:paraId="5B2DD1C7" w14:textId="77777777" w:rsidR="00B86F90" w:rsidRDefault="00B86F90" w:rsidP="00B86F90">
      <w:pPr>
        <w:widowControl w:val="0"/>
        <w:spacing w:after="0" w:line="240" w:lineRule="auto"/>
        <w:ind w:left="-142"/>
        <w:rPr>
          <w:rFonts w:ascii="Times New Roman" w:eastAsia="Calibri" w:hAnsi="Times New Roman" w:cs="Times New Roman"/>
          <w:sz w:val="28"/>
          <w:szCs w:val="26"/>
        </w:rPr>
      </w:pPr>
      <w:r w:rsidRPr="00A9465C">
        <w:rPr>
          <w:rFonts w:ascii="Times New Roman" w:eastAsia="Calibri" w:hAnsi="Times New Roman" w:cs="Times New Roman"/>
          <w:sz w:val="28"/>
          <w:szCs w:val="26"/>
        </w:rPr>
        <w:t xml:space="preserve"> №24 «Росинка» с. Новое Село муниципального </w:t>
      </w:r>
    </w:p>
    <w:p w14:paraId="66D7BB04" w14:textId="75CF08F9" w:rsidR="001354F2" w:rsidRDefault="00B86F90" w:rsidP="00F2063F">
      <w:pPr>
        <w:widowControl w:val="0"/>
        <w:spacing w:after="0" w:line="240" w:lineRule="auto"/>
        <w:ind w:left="-142"/>
      </w:pPr>
      <w:r w:rsidRPr="00A9465C">
        <w:rPr>
          <w:rFonts w:ascii="Times New Roman" w:eastAsia="Calibri" w:hAnsi="Times New Roman" w:cs="Times New Roman"/>
          <w:sz w:val="28"/>
          <w:szCs w:val="26"/>
        </w:rPr>
        <w:t xml:space="preserve">образования </w:t>
      </w:r>
      <w:r>
        <w:rPr>
          <w:rFonts w:ascii="Times New Roman" w:eastAsia="Calibri" w:hAnsi="Times New Roman" w:cs="Times New Roman"/>
          <w:sz w:val="28"/>
          <w:szCs w:val="26"/>
        </w:rPr>
        <w:t>Брюховецкий район</w:t>
      </w:r>
      <w:r w:rsidRPr="00A9465C">
        <w:rPr>
          <w:rFonts w:ascii="Times New Roman" w:eastAsia="Calibri" w:hAnsi="Times New Roman" w:cs="Times New Roman"/>
          <w:sz w:val="28"/>
          <w:szCs w:val="26"/>
        </w:rPr>
        <w:tab/>
      </w:r>
      <w:r w:rsidR="00041CDE">
        <w:rPr>
          <w:rFonts w:ascii="Times New Roman" w:eastAsia="Calibri" w:hAnsi="Times New Roman" w:cs="Times New Roman"/>
          <w:sz w:val="28"/>
          <w:szCs w:val="26"/>
        </w:rPr>
        <w:t xml:space="preserve">                                                 </w:t>
      </w:r>
      <w:r w:rsidR="00F2063F">
        <w:rPr>
          <w:rFonts w:ascii="Times New Roman" w:eastAsia="Calibri" w:hAnsi="Times New Roman" w:cs="Times New Roman"/>
          <w:sz w:val="28"/>
          <w:szCs w:val="26"/>
        </w:rPr>
        <w:t xml:space="preserve">  Г.Е.Назаренко</w:t>
      </w:r>
    </w:p>
    <w:sectPr w:rsidR="001354F2" w:rsidSect="00E842F9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38392" w14:textId="77777777" w:rsidR="00897A31" w:rsidRDefault="00897A31">
      <w:pPr>
        <w:spacing w:after="0" w:line="240" w:lineRule="auto"/>
      </w:pPr>
      <w:r>
        <w:separator/>
      </w:r>
    </w:p>
  </w:endnote>
  <w:endnote w:type="continuationSeparator" w:id="0">
    <w:p w14:paraId="45A4782B" w14:textId="77777777" w:rsidR="00897A31" w:rsidRDefault="00897A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CF3394" w14:textId="77777777" w:rsidR="00897A31" w:rsidRDefault="00897A31">
      <w:pPr>
        <w:spacing w:after="0" w:line="240" w:lineRule="auto"/>
      </w:pPr>
      <w:r>
        <w:separator/>
      </w:r>
    </w:p>
  </w:footnote>
  <w:footnote w:type="continuationSeparator" w:id="0">
    <w:p w14:paraId="6C285263" w14:textId="77777777" w:rsidR="00897A31" w:rsidRDefault="00897A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13A"/>
    <w:multiLevelType w:val="hybridMultilevel"/>
    <w:tmpl w:val="0C1E51F8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F2ED1"/>
    <w:multiLevelType w:val="hybridMultilevel"/>
    <w:tmpl w:val="7370320E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A191E"/>
    <w:multiLevelType w:val="hybridMultilevel"/>
    <w:tmpl w:val="85CE9038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94530"/>
    <w:multiLevelType w:val="multilevel"/>
    <w:tmpl w:val="397EFB4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 w15:restartNumberingAfterBreak="0">
    <w:nsid w:val="0D1F025E"/>
    <w:multiLevelType w:val="hybridMultilevel"/>
    <w:tmpl w:val="89783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3430C"/>
    <w:multiLevelType w:val="hybridMultilevel"/>
    <w:tmpl w:val="B7E8C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1D112E"/>
    <w:multiLevelType w:val="multilevel"/>
    <w:tmpl w:val="6DC0C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A6A7F"/>
    <w:multiLevelType w:val="multilevel"/>
    <w:tmpl w:val="B406DC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4C275C"/>
    <w:multiLevelType w:val="hybridMultilevel"/>
    <w:tmpl w:val="F420FC96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137250"/>
    <w:multiLevelType w:val="multilevel"/>
    <w:tmpl w:val="6DE0BAF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1FD5633C"/>
    <w:multiLevelType w:val="hybridMultilevel"/>
    <w:tmpl w:val="74C4FDFE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B74986"/>
    <w:multiLevelType w:val="hybridMultilevel"/>
    <w:tmpl w:val="BD505814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3016E"/>
    <w:multiLevelType w:val="hybridMultilevel"/>
    <w:tmpl w:val="EC10AB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F60BA6"/>
    <w:multiLevelType w:val="hybridMultilevel"/>
    <w:tmpl w:val="AAF4D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D3879F2"/>
    <w:multiLevelType w:val="hybridMultilevel"/>
    <w:tmpl w:val="35CE9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C65B8"/>
    <w:multiLevelType w:val="hybridMultilevel"/>
    <w:tmpl w:val="35DA3F30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0D0B63"/>
    <w:multiLevelType w:val="hybridMultilevel"/>
    <w:tmpl w:val="7A76A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30D2B39"/>
    <w:multiLevelType w:val="hybridMultilevel"/>
    <w:tmpl w:val="EA32045A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9D7D57"/>
    <w:multiLevelType w:val="hybridMultilevel"/>
    <w:tmpl w:val="79ECD338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A32576"/>
    <w:multiLevelType w:val="hybridMultilevel"/>
    <w:tmpl w:val="8EFE36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5B39ED"/>
    <w:multiLevelType w:val="hybridMultilevel"/>
    <w:tmpl w:val="0ED08D30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AB64FE"/>
    <w:multiLevelType w:val="hybridMultilevel"/>
    <w:tmpl w:val="58A2D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514405"/>
    <w:multiLevelType w:val="hybridMultilevel"/>
    <w:tmpl w:val="F196A97E"/>
    <w:lvl w:ilvl="0" w:tplc="B652FEB8">
      <w:start w:val="1"/>
      <w:numFmt w:val="bullet"/>
      <w:lvlText w:val="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23" w15:restartNumberingAfterBreak="0">
    <w:nsid w:val="3BEF011B"/>
    <w:multiLevelType w:val="hybridMultilevel"/>
    <w:tmpl w:val="4A3C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D3D1890"/>
    <w:multiLevelType w:val="hybridMultilevel"/>
    <w:tmpl w:val="0EF08088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DAD5CA5"/>
    <w:multiLevelType w:val="hybridMultilevel"/>
    <w:tmpl w:val="F934FCF4"/>
    <w:lvl w:ilvl="0" w:tplc="89B08F3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F72BDB"/>
    <w:multiLevelType w:val="hybridMultilevel"/>
    <w:tmpl w:val="E3EA0F7A"/>
    <w:lvl w:ilvl="0" w:tplc="331037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4D0078"/>
    <w:multiLevelType w:val="hybridMultilevel"/>
    <w:tmpl w:val="EC2E44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5AE5D94"/>
    <w:multiLevelType w:val="hybridMultilevel"/>
    <w:tmpl w:val="F25AE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336308"/>
    <w:multiLevelType w:val="multilevel"/>
    <w:tmpl w:val="3FC6FF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042856"/>
    <w:multiLevelType w:val="hybridMultilevel"/>
    <w:tmpl w:val="05D072B4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B6B0C38"/>
    <w:multiLevelType w:val="multilevel"/>
    <w:tmpl w:val="BF1C0A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BBD6452"/>
    <w:multiLevelType w:val="multilevel"/>
    <w:tmpl w:val="BDE473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4F913241"/>
    <w:multiLevelType w:val="hybridMultilevel"/>
    <w:tmpl w:val="3A764C3A"/>
    <w:lvl w:ilvl="0" w:tplc="331037A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50CD11A9"/>
    <w:multiLevelType w:val="hybridMultilevel"/>
    <w:tmpl w:val="42A66624"/>
    <w:lvl w:ilvl="0" w:tplc="B652FEB8">
      <w:start w:val="1"/>
      <w:numFmt w:val="bullet"/>
      <w:lvlText w:val=""/>
      <w:lvlJc w:val="left"/>
      <w:pPr>
        <w:ind w:left="12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5DC203A"/>
    <w:multiLevelType w:val="hybridMultilevel"/>
    <w:tmpl w:val="FD1226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0D1E74"/>
    <w:multiLevelType w:val="hybridMultilevel"/>
    <w:tmpl w:val="073A8716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98623E6"/>
    <w:multiLevelType w:val="hybridMultilevel"/>
    <w:tmpl w:val="EF82FC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35F7F9C"/>
    <w:multiLevelType w:val="multilevel"/>
    <w:tmpl w:val="E76EE2D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  <w:sz w:val="27"/>
      </w:rPr>
    </w:lvl>
    <w:lvl w:ilvl="1">
      <w:start w:val="2"/>
      <w:numFmt w:val="decimal"/>
      <w:lvlText w:val="%1.%2."/>
      <w:lvlJc w:val="left"/>
      <w:pPr>
        <w:ind w:left="1500" w:hanging="420"/>
      </w:pPr>
      <w:rPr>
        <w:rFonts w:hint="default"/>
        <w:b/>
        <w:color w:val="auto"/>
        <w:sz w:val="27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  <w:sz w:val="27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b/>
        <w:sz w:val="27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  <w:sz w:val="27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b/>
        <w:sz w:val="27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b/>
        <w:sz w:val="27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b/>
        <w:sz w:val="27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b/>
        <w:sz w:val="27"/>
      </w:rPr>
    </w:lvl>
  </w:abstractNum>
  <w:abstractNum w:abstractNumId="39" w15:restartNumberingAfterBreak="0">
    <w:nsid w:val="682070D6"/>
    <w:multiLevelType w:val="multilevel"/>
    <w:tmpl w:val="2DFEA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9070BC5"/>
    <w:multiLevelType w:val="hybridMultilevel"/>
    <w:tmpl w:val="8FAC63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C356D02"/>
    <w:multiLevelType w:val="multilevel"/>
    <w:tmpl w:val="596018F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F597400"/>
    <w:multiLevelType w:val="hybridMultilevel"/>
    <w:tmpl w:val="CB2046C8"/>
    <w:lvl w:ilvl="0" w:tplc="89B08F30">
      <w:start w:val="1"/>
      <w:numFmt w:val="bullet"/>
      <w:lvlText w:val="•"/>
      <w:lvlJc w:val="left"/>
      <w:pPr>
        <w:ind w:left="720" w:hanging="360"/>
      </w:p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0F414EF"/>
    <w:multiLevelType w:val="hybridMultilevel"/>
    <w:tmpl w:val="80A0EACA"/>
    <w:lvl w:ilvl="0" w:tplc="B652F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2207E90"/>
    <w:multiLevelType w:val="hybridMultilevel"/>
    <w:tmpl w:val="5BCC20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9D67D8"/>
    <w:multiLevelType w:val="multilevel"/>
    <w:tmpl w:val="446C3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82E60B9"/>
    <w:multiLevelType w:val="multilevel"/>
    <w:tmpl w:val="A32C6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4"/>
  </w:num>
  <w:num w:numId="3">
    <w:abstractNumId w:val="27"/>
  </w:num>
  <w:num w:numId="4">
    <w:abstractNumId w:val="42"/>
  </w:num>
  <w:num w:numId="5">
    <w:abstractNumId w:val="25"/>
  </w:num>
  <w:num w:numId="6">
    <w:abstractNumId w:val="36"/>
  </w:num>
  <w:num w:numId="7">
    <w:abstractNumId w:val="31"/>
  </w:num>
  <w:num w:numId="8">
    <w:abstractNumId w:val="46"/>
  </w:num>
  <w:num w:numId="9">
    <w:abstractNumId w:val="39"/>
  </w:num>
  <w:num w:numId="10">
    <w:abstractNumId w:val="29"/>
  </w:num>
  <w:num w:numId="11">
    <w:abstractNumId w:val="45"/>
  </w:num>
  <w:num w:numId="12">
    <w:abstractNumId w:val="34"/>
  </w:num>
  <w:num w:numId="13">
    <w:abstractNumId w:val="17"/>
  </w:num>
  <w:num w:numId="14">
    <w:abstractNumId w:val="43"/>
  </w:num>
  <w:num w:numId="15">
    <w:abstractNumId w:val="20"/>
  </w:num>
  <w:num w:numId="16">
    <w:abstractNumId w:val="30"/>
  </w:num>
  <w:num w:numId="17">
    <w:abstractNumId w:val="24"/>
  </w:num>
  <w:num w:numId="18">
    <w:abstractNumId w:val="38"/>
  </w:num>
  <w:num w:numId="19">
    <w:abstractNumId w:val="7"/>
  </w:num>
  <w:num w:numId="20">
    <w:abstractNumId w:val="22"/>
  </w:num>
  <w:num w:numId="21">
    <w:abstractNumId w:val="26"/>
  </w:num>
  <w:num w:numId="22">
    <w:abstractNumId w:val="18"/>
  </w:num>
  <w:num w:numId="23">
    <w:abstractNumId w:val="33"/>
  </w:num>
  <w:num w:numId="24">
    <w:abstractNumId w:val="1"/>
  </w:num>
  <w:num w:numId="25">
    <w:abstractNumId w:val="2"/>
  </w:num>
  <w:num w:numId="26">
    <w:abstractNumId w:val="23"/>
  </w:num>
  <w:num w:numId="27">
    <w:abstractNumId w:val="12"/>
  </w:num>
  <w:num w:numId="28">
    <w:abstractNumId w:val="37"/>
  </w:num>
  <w:num w:numId="29">
    <w:abstractNumId w:val="9"/>
  </w:num>
  <w:num w:numId="30">
    <w:abstractNumId w:val="32"/>
  </w:num>
  <w:num w:numId="31">
    <w:abstractNumId w:val="21"/>
  </w:num>
  <w:num w:numId="32">
    <w:abstractNumId w:val="19"/>
  </w:num>
  <w:num w:numId="33">
    <w:abstractNumId w:val="16"/>
  </w:num>
  <w:num w:numId="34">
    <w:abstractNumId w:val="4"/>
  </w:num>
  <w:num w:numId="35">
    <w:abstractNumId w:val="40"/>
  </w:num>
  <w:num w:numId="36">
    <w:abstractNumId w:val="5"/>
  </w:num>
  <w:num w:numId="37">
    <w:abstractNumId w:val="28"/>
  </w:num>
  <w:num w:numId="38">
    <w:abstractNumId w:val="10"/>
  </w:num>
  <w:num w:numId="39">
    <w:abstractNumId w:val="15"/>
  </w:num>
  <w:num w:numId="40">
    <w:abstractNumId w:val="11"/>
  </w:num>
  <w:num w:numId="41">
    <w:abstractNumId w:val="8"/>
  </w:num>
  <w:num w:numId="42">
    <w:abstractNumId w:val="41"/>
  </w:num>
  <w:num w:numId="4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4"/>
  </w:num>
  <w:num w:numId="45">
    <w:abstractNumId w:val="0"/>
  </w:num>
  <w:num w:numId="46">
    <w:abstractNumId w:val="6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53DB"/>
    <w:rsid w:val="00002880"/>
    <w:rsid w:val="00002B79"/>
    <w:rsid w:val="00013B74"/>
    <w:rsid w:val="000235A6"/>
    <w:rsid w:val="00024032"/>
    <w:rsid w:val="0003421C"/>
    <w:rsid w:val="000402C1"/>
    <w:rsid w:val="000411A3"/>
    <w:rsid w:val="00041CDE"/>
    <w:rsid w:val="0004418E"/>
    <w:rsid w:val="000550A7"/>
    <w:rsid w:val="000A237D"/>
    <w:rsid w:val="000A46FB"/>
    <w:rsid w:val="000D40BC"/>
    <w:rsid w:val="000D5E89"/>
    <w:rsid w:val="000E602C"/>
    <w:rsid w:val="00117674"/>
    <w:rsid w:val="0012390F"/>
    <w:rsid w:val="001354F2"/>
    <w:rsid w:val="00137A7E"/>
    <w:rsid w:val="001438CD"/>
    <w:rsid w:val="00161F96"/>
    <w:rsid w:val="00176E1A"/>
    <w:rsid w:val="001A3E8F"/>
    <w:rsid w:val="001A4CC1"/>
    <w:rsid w:val="001B1E9A"/>
    <w:rsid w:val="001C178A"/>
    <w:rsid w:val="001D06C4"/>
    <w:rsid w:val="001D2ED5"/>
    <w:rsid w:val="001D5DFE"/>
    <w:rsid w:val="001E01BE"/>
    <w:rsid w:val="001E40E0"/>
    <w:rsid w:val="001F4FD2"/>
    <w:rsid w:val="002117BD"/>
    <w:rsid w:val="0023055D"/>
    <w:rsid w:val="002314FD"/>
    <w:rsid w:val="0023307A"/>
    <w:rsid w:val="00241DF9"/>
    <w:rsid w:val="00250317"/>
    <w:rsid w:val="002850F0"/>
    <w:rsid w:val="00293812"/>
    <w:rsid w:val="002A3BE2"/>
    <w:rsid w:val="002A53DB"/>
    <w:rsid w:val="002C0213"/>
    <w:rsid w:val="002C15E8"/>
    <w:rsid w:val="002C50B4"/>
    <w:rsid w:val="002E249B"/>
    <w:rsid w:val="00340302"/>
    <w:rsid w:val="00341896"/>
    <w:rsid w:val="0034276E"/>
    <w:rsid w:val="0035386F"/>
    <w:rsid w:val="00366108"/>
    <w:rsid w:val="00374FD0"/>
    <w:rsid w:val="003936F4"/>
    <w:rsid w:val="00395107"/>
    <w:rsid w:val="003C7147"/>
    <w:rsid w:val="003D16AE"/>
    <w:rsid w:val="003D7523"/>
    <w:rsid w:val="003E105C"/>
    <w:rsid w:val="003E265A"/>
    <w:rsid w:val="00423274"/>
    <w:rsid w:val="00436481"/>
    <w:rsid w:val="00436F06"/>
    <w:rsid w:val="0046326D"/>
    <w:rsid w:val="0046634B"/>
    <w:rsid w:val="004867CC"/>
    <w:rsid w:val="00494EAB"/>
    <w:rsid w:val="004A2D09"/>
    <w:rsid w:val="004B1066"/>
    <w:rsid w:val="004C2BCB"/>
    <w:rsid w:val="004C2F92"/>
    <w:rsid w:val="004D128D"/>
    <w:rsid w:val="004D4954"/>
    <w:rsid w:val="004D7233"/>
    <w:rsid w:val="004F7722"/>
    <w:rsid w:val="00525111"/>
    <w:rsid w:val="005304DF"/>
    <w:rsid w:val="005431A9"/>
    <w:rsid w:val="005469DE"/>
    <w:rsid w:val="005A05B0"/>
    <w:rsid w:val="005C11EB"/>
    <w:rsid w:val="005C268C"/>
    <w:rsid w:val="005E0412"/>
    <w:rsid w:val="005E5A54"/>
    <w:rsid w:val="005F657D"/>
    <w:rsid w:val="006064C9"/>
    <w:rsid w:val="00607F83"/>
    <w:rsid w:val="00617775"/>
    <w:rsid w:val="00630EB0"/>
    <w:rsid w:val="00637644"/>
    <w:rsid w:val="00644412"/>
    <w:rsid w:val="006519F0"/>
    <w:rsid w:val="00662BB2"/>
    <w:rsid w:val="006705E5"/>
    <w:rsid w:val="006839CD"/>
    <w:rsid w:val="006938CA"/>
    <w:rsid w:val="006A74C4"/>
    <w:rsid w:val="006B2F2D"/>
    <w:rsid w:val="006B4422"/>
    <w:rsid w:val="00701EEF"/>
    <w:rsid w:val="00707645"/>
    <w:rsid w:val="00714A2C"/>
    <w:rsid w:val="007333CC"/>
    <w:rsid w:val="00740224"/>
    <w:rsid w:val="00757003"/>
    <w:rsid w:val="007A64DD"/>
    <w:rsid w:val="007C3DF5"/>
    <w:rsid w:val="007E2F05"/>
    <w:rsid w:val="007E304B"/>
    <w:rsid w:val="00807552"/>
    <w:rsid w:val="00813FC0"/>
    <w:rsid w:val="0083342B"/>
    <w:rsid w:val="0085005A"/>
    <w:rsid w:val="00872335"/>
    <w:rsid w:val="00880B8C"/>
    <w:rsid w:val="008820E1"/>
    <w:rsid w:val="00897A31"/>
    <w:rsid w:val="008A6215"/>
    <w:rsid w:val="00907A70"/>
    <w:rsid w:val="00925F77"/>
    <w:rsid w:val="00931731"/>
    <w:rsid w:val="009753A2"/>
    <w:rsid w:val="00976005"/>
    <w:rsid w:val="00983081"/>
    <w:rsid w:val="009A4099"/>
    <w:rsid w:val="009A6B2B"/>
    <w:rsid w:val="009A7203"/>
    <w:rsid w:val="009C1A33"/>
    <w:rsid w:val="009C283E"/>
    <w:rsid w:val="009E5047"/>
    <w:rsid w:val="00A12824"/>
    <w:rsid w:val="00A14972"/>
    <w:rsid w:val="00A22949"/>
    <w:rsid w:val="00A26AFD"/>
    <w:rsid w:val="00A5798B"/>
    <w:rsid w:val="00A87B2C"/>
    <w:rsid w:val="00A9465C"/>
    <w:rsid w:val="00AA5E0A"/>
    <w:rsid w:val="00AB3C32"/>
    <w:rsid w:val="00AD627E"/>
    <w:rsid w:val="00AD7733"/>
    <w:rsid w:val="00B04799"/>
    <w:rsid w:val="00B05350"/>
    <w:rsid w:val="00B252E2"/>
    <w:rsid w:val="00B27B62"/>
    <w:rsid w:val="00B33152"/>
    <w:rsid w:val="00B4131A"/>
    <w:rsid w:val="00B42B29"/>
    <w:rsid w:val="00B50A02"/>
    <w:rsid w:val="00B86F90"/>
    <w:rsid w:val="00B96123"/>
    <w:rsid w:val="00BB12FB"/>
    <w:rsid w:val="00BD2732"/>
    <w:rsid w:val="00C02ABD"/>
    <w:rsid w:val="00C13BFA"/>
    <w:rsid w:val="00C30C84"/>
    <w:rsid w:val="00C43088"/>
    <w:rsid w:val="00C54535"/>
    <w:rsid w:val="00C603A1"/>
    <w:rsid w:val="00C66DD3"/>
    <w:rsid w:val="00C76815"/>
    <w:rsid w:val="00CA77F1"/>
    <w:rsid w:val="00CC010D"/>
    <w:rsid w:val="00CC519C"/>
    <w:rsid w:val="00CF56C5"/>
    <w:rsid w:val="00D1204A"/>
    <w:rsid w:val="00D40A58"/>
    <w:rsid w:val="00D745C9"/>
    <w:rsid w:val="00D7719E"/>
    <w:rsid w:val="00D968B6"/>
    <w:rsid w:val="00DA5AD5"/>
    <w:rsid w:val="00DA76FF"/>
    <w:rsid w:val="00DB1C28"/>
    <w:rsid w:val="00E01E01"/>
    <w:rsid w:val="00E21192"/>
    <w:rsid w:val="00E30A90"/>
    <w:rsid w:val="00E74F7A"/>
    <w:rsid w:val="00E842F9"/>
    <w:rsid w:val="00E86D18"/>
    <w:rsid w:val="00EA039F"/>
    <w:rsid w:val="00EA4DD1"/>
    <w:rsid w:val="00EA6190"/>
    <w:rsid w:val="00EA6500"/>
    <w:rsid w:val="00EB34EE"/>
    <w:rsid w:val="00EF344D"/>
    <w:rsid w:val="00F068DE"/>
    <w:rsid w:val="00F2063F"/>
    <w:rsid w:val="00F210A8"/>
    <w:rsid w:val="00F52A46"/>
    <w:rsid w:val="00F64375"/>
    <w:rsid w:val="00F72FCA"/>
    <w:rsid w:val="00F746FC"/>
    <w:rsid w:val="00FC2B19"/>
    <w:rsid w:val="00FF254E"/>
    <w:rsid w:val="00FF77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AE340"/>
  <w15:docId w15:val="{A3ABF92C-79AD-4C43-BC34-40E1A6B54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364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A53DB"/>
  </w:style>
  <w:style w:type="paragraph" w:styleId="a3">
    <w:name w:val="List Paragraph"/>
    <w:basedOn w:val="a"/>
    <w:uiPriority w:val="34"/>
    <w:qFormat/>
    <w:rsid w:val="002A53DB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paragraph" w:customStyle="1" w:styleId="11">
    <w:name w:val="Заголовок 11"/>
    <w:basedOn w:val="a"/>
    <w:uiPriority w:val="1"/>
    <w:qFormat/>
    <w:rsid w:val="002A53DB"/>
    <w:pPr>
      <w:widowControl w:val="0"/>
      <w:spacing w:before="69" w:after="0" w:line="240" w:lineRule="auto"/>
      <w:ind w:left="22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4">
    <w:name w:val="No Spacing"/>
    <w:link w:val="a5"/>
    <w:uiPriority w:val="1"/>
    <w:qFormat/>
    <w:rsid w:val="002A53DB"/>
    <w:pPr>
      <w:spacing w:after="0" w:line="240" w:lineRule="auto"/>
      <w:jc w:val="center"/>
    </w:pPr>
    <w:rPr>
      <w:rFonts w:ascii="Times New Roman" w:eastAsia="Calibri" w:hAnsi="Times New Roman" w:cs="Times New Roman"/>
      <w:sz w:val="24"/>
      <w:szCs w:val="20"/>
      <w:lang w:eastAsia="ru-RU"/>
    </w:rPr>
  </w:style>
  <w:style w:type="paragraph" w:customStyle="1" w:styleId="10">
    <w:name w:val="Абзац списка1"/>
    <w:basedOn w:val="a"/>
    <w:rsid w:val="002A53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2A53DB"/>
    <w:rPr>
      <w:rFonts w:ascii="Times New Roman" w:hAnsi="Times New Roman" w:cs="Times New Roman" w:hint="default"/>
    </w:rPr>
  </w:style>
  <w:style w:type="character" w:customStyle="1" w:styleId="a5">
    <w:name w:val="Без интервала Знак"/>
    <w:link w:val="a4"/>
    <w:uiPriority w:val="1"/>
    <w:rsid w:val="002A53DB"/>
    <w:rPr>
      <w:rFonts w:ascii="Times New Roman" w:eastAsia="Calibri" w:hAnsi="Times New Roman" w:cs="Times New Roman"/>
      <w:sz w:val="24"/>
      <w:szCs w:val="20"/>
      <w:lang w:eastAsia="ru-RU"/>
    </w:rPr>
  </w:style>
  <w:style w:type="character" w:styleId="a6">
    <w:name w:val="Hyperlink"/>
    <w:rsid w:val="002A53DB"/>
    <w:rPr>
      <w:color w:val="000000"/>
      <w:u w:val="single"/>
    </w:rPr>
  </w:style>
  <w:style w:type="paragraph" w:styleId="a7">
    <w:name w:val="Normal (Web)"/>
    <w:basedOn w:val="a"/>
    <w:uiPriority w:val="99"/>
    <w:unhideWhenUsed/>
    <w:rsid w:val="002A5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2A53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"/>
    <w:basedOn w:val="a"/>
    <w:link w:val="aa"/>
    <w:unhideWhenUsed/>
    <w:qFormat/>
    <w:rsid w:val="002A53DB"/>
    <w:pPr>
      <w:widowControl w:val="0"/>
      <w:spacing w:after="0" w:line="240" w:lineRule="auto"/>
      <w:ind w:left="102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a">
    <w:name w:val="Основной текст Знак"/>
    <w:basedOn w:val="a0"/>
    <w:link w:val="a9"/>
    <w:rsid w:val="002A53DB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b">
    <w:name w:val="footnote text"/>
    <w:basedOn w:val="a"/>
    <w:link w:val="ac"/>
    <w:unhideWhenUsed/>
    <w:rsid w:val="002A53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c">
    <w:name w:val="Текст сноски Знак"/>
    <w:basedOn w:val="a0"/>
    <w:link w:val="ab"/>
    <w:rsid w:val="002A53DB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d">
    <w:name w:val="footnote reference"/>
    <w:semiHidden/>
    <w:unhideWhenUsed/>
    <w:rsid w:val="002A53DB"/>
    <w:rPr>
      <w:rFonts w:ascii="Times New Roman" w:hAnsi="Times New Roman" w:cs="Times New Roman" w:hint="default"/>
      <w:vertAlign w:val="superscript"/>
    </w:rPr>
  </w:style>
  <w:style w:type="paragraph" w:customStyle="1" w:styleId="ConsPlusNormal">
    <w:name w:val="ConsPlusNormal"/>
    <w:rsid w:val="002A53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2A53D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">
    <w:name w:val="Верхний колонтитул Знак"/>
    <w:basedOn w:val="a0"/>
    <w:link w:val="ae"/>
    <w:uiPriority w:val="99"/>
    <w:rsid w:val="002A53DB"/>
    <w:rPr>
      <w:rFonts w:ascii="Calibri" w:eastAsia="Calibri" w:hAnsi="Calibri" w:cs="Times New Roman"/>
      <w:lang w:val="en-US"/>
    </w:rPr>
  </w:style>
  <w:style w:type="paragraph" w:styleId="af0">
    <w:name w:val="footer"/>
    <w:basedOn w:val="a"/>
    <w:link w:val="af1"/>
    <w:uiPriority w:val="99"/>
    <w:unhideWhenUsed/>
    <w:rsid w:val="002A53DB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af1">
    <w:name w:val="Нижний колонтитул Знак"/>
    <w:basedOn w:val="a0"/>
    <w:link w:val="af0"/>
    <w:uiPriority w:val="99"/>
    <w:rsid w:val="002A53DB"/>
    <w:rPr>
      <w:rFonts w:ascii="Calibri" w:eastAsia="Calibri" w:hAnsi="Calibri" w:cs="Times New Roman"/>
      <w:lang w:val="en-US"/>
    </w:rPr>
  </w:style>
  <w:style w:type="character" w:customStyle="1" w:styleId="2">
    <w:name w:val="Основной текст (2)_"/>
    <w:basedOn w:val="a0"/>
    <w:link w:val="20"/>
    <w:rsid w:val="002A53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2A53DB"/>
    <w:pPr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2">
    <w:name w:val="Заголовок №1_"/>
    <w:basedOn w:val="a0"/>
    <w:link w:val="13"/>
    <w:rsid w:val="002A53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4">
    <w:name w:val="Заголовок №1 + Полужирный"/>
    <w:basedOn w:val="12"/>
    <w:rsid w:val="002A53DB"/>
    <w:rPr>
      <w:rFonts w:ascii="Times New Roman" w:eastAsia="Times New Roman" w:hAnsi="Times New Roman" w:cs="Times New Roman"/>
      <w:b/>
      <w:bCs/>
      <w:spacing w:val="0"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2A53DB"/>
    <w:pPr>
      <w:shd w:val="clear" w:color="auto" w:fill="FFFFFF"/>
      <w:spacing w:after="180" w:line="322" w:lineRule="exact"/>
      <w:ind w:hanging="380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af2">
    <w:name w:val="Основной текст_"/>
    <w:basedOn w:val="a0"/>
    <w:link w:val="4"/>
    <w:rsid w:val="002A53DB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4">
    <w:name w:val="Основной текст4"/>
    <w:basedOn w:val="a"/>
    <w:link w:val="af2"/>
    <w:rsid w:val="002A53DB"/>
    <w:pPr>
      <w:shd w:val="clear" w:color="auto" w:fill="FFFFFF"/>
      <w:spacing w:after="0" w:line="0" w:lineRule="atLeast"/>
      <w:ind w:hanging="68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20">
    <w:name w:val="Заголовок №1 (2)_"/>
    <w:basedOn w:val="a0"/>
    <w:link w:val="121"/>
    <w:rsid w:val="002A53D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A53DB"/>
    <w:pPr>
      <w:shd w:val="clear" w:color="auto" w:fill="FFFFFF"/>
      <w:spacing w:before="2040" w:after="0" w:line="370" w:lineRule="exact"/>
      <w:ind w:hanging="720"/>
      <w:jc w:val="center"/>
      <w:outlineLvl w:val="0"/>
    </w:pPr>
    <w:rPr>
      <w:rFonts w:ascii="Times New Roman" w:eastAsia="Times New Roman" w:hAnsi="Times New Roman" w:cs="Times New Roman"/>
      <w:sz w:val="27"/>
      <w:szCs w:val="27"/>
    </w:rPr>
  </w:style>
  <w:style w:type="character" w:customStyle="1" w:styleId="15">
    <w:name w:val="Просмотренная гиперссылка1"/>
    <w:basedOn w:val="a0"/>
    <w:uiPriority w:val="99"/>
    <w:semiHidden/>
    <w:unhideWhenUsed/>
    <w:rsid w:val="002A53DB"/>
    <w:rPr>
      <w:color w:val="800080"/>
      <w:u w:val="single"/>
    </w:rPr>
  </w:style>
  <w:style w:type="character" w:styleId="af3">
    <w:name w:val="Strong"/>
    <w:basedOn w:val="a0"/>
    <w:uiPriority w:val="22"/>
    <w:qFormat/>
    <w:rsid w:val="002A53DB"/>
    <w:rPr>
      <w:b/>
      <w:bCs/>
    </w:rPr>
  </w:style>
  <w:style w:type="character" w:styleId="af4">
    <w:name w:val="Emphasis"/>
    <w:basedOn w:val="a0"/>
    <w:uiPriority w:val="20"/>
    <w:qFormat/>
    <w:rsid w:val="002A53DB"/>
    <w:rPr>
      <w:i/>
      <w:iCs/>
    </w:rPr>
  </w:style>
  <w:style w:type="paragraph" w:styleId="af5">
    <w:name w:val="Balloon Text"/>
    <w:basedOn w:val="a"/>
    <w:link w:val="af6"/>
    <w:uiPriority w:val="99"/>
    <w:semiHidden/>
    <w:unhideWhenUsed/>
    <w:rsid w:val="002A53DB"/>
    <w:pPr>
      <w:widowControl w:val="0"/>
      <w:spacing w:after="0" w:line="240" w:lineRule="auto"/>
    </w:pPr>
    <w:rPr>
      <w:rFonts w:ascii="Tahoma" w:eastAsia="Calibri" w:hAnsi="Tahoma" w:cs="Tahoma"/>
      <w:sz w:val="16"/>
      <w:szCs w:val="16"/>
      <w:lang w:val="en-US"/>
    </w:rPr>
  </w:style>
  <w:style w:type="character" w:customStyle="1" w:styleId="af6">
    <w:name w:val="Текст выноски Знак"/>
    <w:basedOn w:val="a0"/>
    <w:link w:val="af5"/>
    <w:uiPriority w:val="99"/>
    <w:semiHidden/>
    <w:rsid w:val="002A53DB"/>
    <w:rPr>
      <w:rFonts w:ascii="Tahoma" w:eastAsia="Calibri" w:hAnsi="Tahoma" w:cs="Tahoma"/>
      <w:sz w:val="16"/>
      <w:szCs w:val="16"/>
      <w:lang w:val="en-US"/>
    </w:rPr>
  </w:style>
  <w:style w:type="character" w:styleId="af7">
    <w:name w:val="FollowedHyperlink"/>
    <w:basedOn w:val="a0"/>
    <w:uiPriority w:val="99"/>
    <w:semiHidden/>
    <w:unhideWhenUsed/>
    <w:rsid w:val="002A53D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ssinka24@yandex.ru" TargetMode="External"/><Relationship Id="rId13" Type="http://schemas.openxmlformats.org/officeDocument/2006/relationships/hyperlink" Target="https://multiurok.ru/goto.php?url=http://www.leon4ik.com/" TargetMode="External"/><Relationship Id="rId18" Type="http://schemas.openxmlformats.org/officeDocument/2006/relationships/hyperlink" Target="https://multiurok.ru/goto.php?url=http://www.uchmag.r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multiurok.ru/goto.php?url=http://www.specialist-detsada.ru/" TargetMode="External"/><Relationship Id="rId17" Type="http://schemas.openxmlformats.org/officeDocument/2006/relationships/hyperlink" Target="https://multiurok.ru/goto.php?url=http://prezentacii.com/detski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ultiurok.ru/goto.php?url=http://www.detsadd.narod.ru/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ltiurok.ru/goto.php?url=http://vospitatel.com.ua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ultiurok.ru/goto.php?url=http://ped-kopilka.ru/" TargetMode="External"/><Relationship Id="rId10" Type="http://schemas.openxmlformats.org/officeDocument/2006/relationships/hyperlink" Target="https://multiurok.ru/goto.php?url=http://dovosp.ru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ultiurok.ru/goto.php?url=http://www.obruch.ru/" TargetMode="External"/><Relationship Id="rId14" Type="http://schemas.openxmlformats.org/officeDocument/2006/relationships/hyperlink" Target="https://multiurok.ru/goto.php?url=http://nsportal.ru/detskiy-s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89F28-9CC3-4359-BC73-BBE1294EE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1564</TotalTime>
  <Pages>1</Pages>
  <Words>11071</Words>
  <Characters>63108</Characters>
  <Application>Microsoft Office Word</Application>
  <DocSecurity>0</DocSecurity>
  <Lines>525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Робак</dc:creator>
  <cp:lastModifiedBy>Галина Назаренко</cp:lastModifiedBy>
  <cp:revision>90</cp:revision>
  <cp:lastPrinted>2023-01-18T08:34:00Z</cp:lastPrinted>
  <dcterms:created xsi:type="dcterms:W3CDTF">2018-08-17T12:33:00Z</dcterms:created>
  <dcterms:modified xsi:type="dcterms:W3CDTF">2023-05-17T06:56:00Z</dcterms:modified>
</cp:coreProperties>
</file>